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Default Extension="pdf" ContentType="application/pdf"/>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B76" w:rsidRPr="00152F24" w:rsidRDefault="00BE0B76" w:rsidP="001E697E">
      <w:pPr>
        <w:rPr>
          <w:rFonts w:asciiTheme="minorHAnsi" w:hAnsiTheme="minorHAnsi"/>
          <w:b/>
          <w:szCs w:val="22"/>
        </w:rPr>
      </w:pPr>
    </w:p>
    <w:tbl>
      <w:tblPr>
        <w:tblStyle w:val="TableGrid"/>
        <w:tblW w:w="0" w:type="auto"/>
        <w:tblCellSpacing w:w="36" w:type="dxa"/>
        <w:tblInd w:w="108"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shd w:val="clear" w:color="auto" w:fill="CCCCCC"/>
        <w:tblCellMar>
          <w:left w:w="0" w:type="dxa"/>
          <w:right w:w="0" w:type="dxa"/>
        </w:tblCellMar>
        <w:tblLook w:val="04A0"/>
      </w:tblPr>
      <w:tblGrid>
        <w:gridCol w:w="5583"/>
        <w:gridCol w:w="3823"/>
      </w:tblGrid>
      <w:tr w:rsidR="00BE0B76" w:rsidRPr="00152F24">
        <w:trPr>
          <w:tblCellSpacing w:w="36" w:type="dxa"/>
        </w:trPr>
        <w:tc>
          <w:tcPr>
            <w:tcW w:w="5580" w:type="dxa"/>
            <w:shd w:val="clear" w:color="auto" w:fill="CCCCCC"/>
          </w:tcPr>
          <w:p w:rsidR="00BE0B76" w:rsidRPr="00152F24" w:rsidRDefault="00BE0B76" w:rsidP="00C576D9">
            <w:pPr>
              <w:jc w:val="center"/>
              <w:rPr>
                <w:rFonts w:asciiTheme="minorHAnsi" w:hAnsiTheme="minorHAnsi"/>
                <w:b/>
                <w:sz w:val="24"/>
              </w:rPr>
            </w:pPr>
            <w:r w:rsidRPr="00152F24">
              <w:rPr>
                <w:rFonts w:asciiTheme="minorHAnsi" w:hAnsiTheme="minorHAnsi"/>
                <w:noProof/>
              </w:rPr>
              <w:drawing>
                <wp:inline distT="0" distB="0" distL="0" distR="0">
                  <wp:extent cx="2997200" cy="1117600"/>
                  <wp:effectExtent l="25400" t="0" r="0" b="0"/>
                  <wp:docPr id="2" name="Picture 2" descr="mage result for cc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ccny logo"/>
                          <pic:cNvPicPr>
                            <a:picLocks noChangeAspect="1" noChangeArrowheads="1"/>
                          </pic:cNvPicPr>
                        </pic:nvPicPr>
                        <pic:blipFill>
                          <a:blip r:embed="rId7">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11808" cy="1123047"/>
                          </a:xfrm>
                          <a:prstGeom prst="rect">
                            <a:avLst/>
                          </a:prstGeom>
                          <a:noFill/>
                          <a:ln>
                            <a:noFill/>
                          </a:ln>
                          <a:extLst>
                            <a:ext uri="{FAA26D3D-D897-4be2-8F04-BA451C77F1D7}">
                              <ma14:placeholderFlag xmlns:ve="http://schemas.openxmlformats.org/markup-compatibility/2006"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tc>
        <w:tc>
          <w:tcPr>
            <w:tcW w:w="3888" w:type="dxa"/>
            <w:shd w:val="clear" w:color="auto" w:fill="CCCCCC"/>
          </w:tcPr>
          <w:p w:rsidR="00CE66BC" w:rsidRPr="00152F24" w:rsidRDefault="00CE66BC" w:rsidP="00BE0B76">
            <w:pPr>
              <w:rPr>
                <w:rFonts w:asciiTheme="minorHAnsi" w:hAnsiTheme="minorHAnsi"/>
                <w:b/>
                <w:color w:val="FF0000"/>
                <w:sz w:val="24"/>
              </w:rPr>
            </w:pPr>
            <w:r w:rsidRPr="00152F24">
              <w:rPr>
                <w:rFonts w:asciiTheme="minorHAnsi" w:hAnsiTheme="minorHAnsi"/>
                <w:b/>
                <w:color w:val="FF0000"/>
                <w:sz w:val="24"/>
              </w:rPr>
              <w:t>English 21007</w:t>
            </w:r>
            <w:r w:rsidR="001867BC" w:rsidRPr="00152F24">
              <w:rPr>
                <w:rFonts w:asciiTheme="minorHAnsi" w:hAnsiTheme="minorHAnsi"/>
                <w:b/>
                <w:color w:val="FF0000"/>
                <w:sz w:val="24"/>
              </w:rPr>
              <w:t>/Section</w:t>
            </w:r>
            <w:r w:rsidRPr="00152F24">
              <w:rPr>
                <w:rFonts w:asciiTheme="minorHAnsi" w:hAnsiTheme="minorHAnsi"/>
                <w:b/>
                <w:color w:val="FF0000"/>
                <w:sz w:val="24"/>
              </w:rPr>
              <w:t xml:space="preserve"> D2 </w:t>
            </w:r>
          </w:p>
          <w:p w:rsidR="00BE0B76" w:rsidRPr="00152F24" w:rsidRDefault="00CE66BC" w:rsidP="00BE0B76">
            <w:pPr>
              <w:rPr>
                <w:rFonts w:asciiTheme="minorHAnsi" w:hAnsiTheme="minorHAnsi"/>
                <w:b/>
                <w:color w:val="FF0000"/>
                <w:sz w:val="24"/>
              </w:rPr>
            </w:pPr>
            <w:r w:rsidRPr="00152F24">
              <w:rPr>
                <w:rFonts w:asciiTheme="minorHAnsi" w:hAnsiTheme="minorHAnsi"/>
                <w:b/>
                <w:color w:val="FF0000"/>
                <w:sz w:val="24"/>
              </w:rPr>
              <w:t>Writing for Engineers</w:t>
            </w:r>
          </w:p>
          <w:p w:rsidR="00BE0B76" w:rsidRPr="00152F24" w:rsidRDefault="00CE66BC" w:rsidP="00BE0B76">
            <w:pPr>
              <w:rPr>
                <w:rFonts w:asciiTheme="minorHAnsi" w:hAnsiTheme="minorHAnsi"/>
                <w:b/>
                <w:sz w:val="24"/>
              </w:rPr>
            </w:pPr>
            <w:r w:rsidRPr="00152F24">
              <w:rPr>
                <w:rFonts w:asciiTheme="minorHAnsi" w:hAnsiTheme="minorHAnsi"/>
                <w:b/>
                <w:color w:val="FF0000"/>
                <w:sz w:val="24"/>
              </w:rPr>
              <w:t>Spring/2017</w:t>
            </w:r>
          </w:p>
          <w:p w:rsidR="00BE0B76" w:rsidRPr="00152F24" w:rsidRDefault="00BE0B76" w:rsidP="00BE0B76">
            <w:pPr>
              <w:rPr>
                <w:rFonts w:asciiTheme="minorHAnsi" w:hAnsiTheme="minorHAnsi"/>
                <w:b/>
                <w:color w:val="FF0000"/>
                <w:sz w:val="24"/>
              </w:rPr>
            </w:pPr>
            <w:proofErr w:type="spellStart"/>
            <w:r w:rsidRPr="00152F24">
              <w:rPr>
                <w:rFonts w:asciiTheme="minorHAnsi" w:hAnsiTheme="minorHAnsi"/>
                <w:b/>
                <w:color w:val="FF0000"/>
                <w:sz w:val="24"/>
              </w:rPr>
              <w:t>Classroom:</w:t>
            </w:r>
            <w:r w:rsidR="000E6E20">
              <w:rPr>
                <w:rFonts w:asciiTheme="minorHAnsi" w:hAnsiTheme="minorHAnsi"/>
                <w:b/>
                <w:color w:val="FF0000"/>
                <w:sz w:val="24"/>
              </w:rPr>
              <w:t>SH</w:t>
            </w:r>
            <w:proofErr w:type="spellEnd"/>
            <w:r w:rsidR="000E6E20">
              <w:rPr>
                <w:rFonts w:asciiTheme="minorHAnsi" w:hAnsiTheme="minorHAnsi"/>
                <w:b/>
                <w:color w:val="FF0000"/>
                <w:sz w:val="24"/>
              </w:rPr>
              <w:t xml:space="preserve"> 376</w:t>
            </w:r>
            <w:r w:rsidR="00CE66BC" w:rsidRPr="00152F24">
              <w:rPr>
                <w:rFonts w:asciiTheme="minorHAnsi" w:hAnsiTheme="minorHAnsi"/>
                <w:b/>
                <w:color w:val="FF0000"/>
                <w:sz w:val="24"/>
              </w:rPr>
              <w:t xml:space="preserve"> </w:t>
            </w:r>
          </w:p>
          <w:p w:rsidR="00BE0B76" w:rsidRPr="00152F24" w:rsidRDefault="001867BC" w:rsidP="00BE0B76">
            <w:pPr>
              <w:rPr>
                <w:rFonts w:asciiTheme="minorHAnsi" w:hAnsiTheme="minorHAnsi"/>
                <w:b/>
                <w:color w:val="FF0000"/>
                <w:sz w:val="24"/>
              </w:rPr>
            </w:pPr>
            <w:r w:rsidRPr="00152F24">
              <w:rPr>
                <w:rFonts w:asciiTheme="minorHAnsi" w:hAnsiTheme="minorHAnsi"/>
                <w:b/>
                <w:color w:val="FF0000"/>
                <w:sz w:val="24"/>
              </w:rPr>
              <w:t>Class Meeting Times</w:t>
            </w:r>
            <w:r w:rsidR="00BE0B76" w:rsidRPr="00152F24">
              <w:rPr>
                <w:rFonts w:asciiTheme="minorHAnsi" w:hAnsiTheme="minorHAnsi"/>
                <w:b/>
                <w:color w:val="FF0000"/>
                <w:sz w:val="24"/>
              </w:rPr>
              <w:t>:</w:t>
            </w:r>
            <w:r w:rsidR="00CE66BC" w:rsidRPr="00152F24">
              <w:rPr>
                <w:rFonts w:asciiTheme="minorHAnsi" w:hAnsiTheme="minorHAnsi"/>
                <w:b/>
                <w:color w:val="FF0000"/>
                <w:sz w:val="24"/>
              </w:rPr>
              <w:t xml:space="preserve"> M W 12:30-1:45 PM</w:t>
            </w:r>
            <w:r w:rsidR="00BE0B76" w:rsidRPr="00152F24">
              <w:rPr>
                <w:rFonts w:asciiTheme="minorHAnsi" w:hAnsiTheme="minorHAnsi"/>
                <w:b/>
                <w:color w:val="FF0000"/>
                <w:sz w:val="24"/>
              </w:rPr>
              <w:br/>
              <w:t>Instructor:</w:t>
            </w:r>
            <w:r w:rsidR="00CE66BC" w:rsidRPr="00152F24">
              <w:rPr>
                <w:rFonts w:asciiTheme="minorHAnsi" w:hAnsiTheme="minorHAnsi"/>
                <w:b/>
                <w:color w:val="FF0000"/>
                <w:sz w:val="24"/>
              </w:rPr>
              <w:t xml:space="preserve"> Julianne </w:t>
            </w:r>
            <w:proofErr w:type="spellStart"/>
            <w:r w:rsidR="00CE66BC" w:rsidRPr="00152F24">
              <w:rPr>
                <w:rFonts w:asciiTheme="minorHAnsi" w:hAnsiTheme="minorHAnsi"/>
                <w:b/>
                <w:color w:val="FF0000"/>
                <w:sz w:val="24"/>
              </w:rPr>
              <w:t>Davidow</w:t>
            </w:r>
            <w:proofErr w:type="spellEnd"/>
          </w:p>
          <w:p w:rsidR="00BE0B76" w:rsidRPr="00152F24" w:rsidRDefault="00BE0B76" w:rsidP="00BE0B76">
            <w:pPr>
              <w:rPr>
                <w:rFonts w:asciiTheme="minorHAnsi" w:hAnsiTheme="minorHAnsi"/>
                <w:b/>
                <w:color w:val="FF0000"/>
                <w:sz w:val="24"/>
              </w:rPr>
            </w:pPr>
            <w:r w:rsidRPr="00152F24">
              <w:rPr>
                <w:rFonts w:asciiTheme="minorHAnsi" w:hAnsiTheme="minorHAnsi"/>
                <w:b/>
                <w:color w:val="FF0000"/>
                <w:sz w:val="24"/>
              </w:rPr>
              <w:t>Contact Information:</w:t>
            </w:r>
            <w:r w:rsidR="00CE66BC" w:rsidRPr="00152F24">
              <w:rPr>
                <w:rFonts w:asciiTheme="minorHAnsi" w:hAnsiTheme="minorHAnsi"/>
                <w:b/>
                <w:color w:val="FF0000"/>
                <w:sz w:val="24"/>
              </w:rPr>
              <w:t xml:space="preserve"> jdavidow@ccny.cuny.edu</w:t>
            </w:r>
          </w:p>
          <w:p w:rsidR="00BE0B76" w:rsidRPr="00152F24" w:rsidRDefault="00BE0B76" w:rsidP="00BE0B76">
            <w:pPr>
              <w:rPr>
                <w:rFonts w:asciiTheme="minorHAnsi" w:hAnsiTheme="minorHAnsi"/>
                <w:b/>
                <w:color w:val="FF0000"/>
                <w:sz w:val="24"/>
              </w:rPr>
            </w:pPr>
            <w:r w:rsidRPr="00152F24">
              <w:rPr>
                <w:rFonts w:asciiTheme="minorHAnsi" w:hAnsiTheme="minorHAnsi"/>
                <w:b/>
                <w:color w:val="FF0000"/>
                <w:sz w:val="24"/>
              </w:rPr>
              <w:t>Office Location:</w:t>
            </w:r>
            <w:r w:rsidR="00CE66BC" w:rsidRPr="00152F24">
              <w:rPr>
                <w:rFonts w:asciiTheme="minorHAnsi" w:hAnsiTheme="minorHAnsi"/>
                <w:b/>
                <w:color w:val="FF0000"/>
                <w:sz w:val="24"/>
              </w:rPr>
              <w:t xml:space="preserve"> NAC 6/321</w:t>
            </w:r>
          </w:p>
          <w:p w:rsidR="00BE0B76" w:rsidRPr="00152F24" w:rsidRDefault="00BE0B76" w:rsidP="00BE0B76">
            <w:pPr>
              <w:rPr>
                <w:rFonts w:asciiTheme="minorHAnsi" w:hAnsiTheme="minorHAnsi"/>
                <w:b/>
                <w:sz w:val="24"/>
              </w:rPr>
            </w:pPr>
            <w:r w:rsidRPr="00152F24">
              <w:rPr>
                <w:rFonts w:asciiTheme="minorHAnsi" w:hAnsiTheme="minorHAnsi"/>
                <w:b/>
                <w:color w:val="FF0000"/>
                <w:sz w:val="24"/>
              </w:rPr>
              <w:t>Office Hours:</w:t>
            </w:r>
            <w:r w:rsidRPr="00152F24">
              <w:rPr>
                <w:rFonts w:asciiTheme="minorHAnsi" w:hAnsiTheme="minorHAnsi"/>
                <w:b/>
                <w:sz w:val="24"/>
              </w:rPr>
              <w:t xml:space="preserve"> </w:t>
            </w:r>
            <w:r w:rsidR="00CE66BC" w:rsidRPr="00152F24">
              <w:rPr>
                <w:rFonts w:asciiTheme="minorHAnsi" w:hAnsiTheme="minorHAnsi"/>
                <w:b/>
                <w:sz w:val="24"/>
              </w:rPr>
              <w:t>M 2-3 Other times by appointment</w:t>
            </w:r>
          </w:p>
        </w:tc>
      </w:tr>
    </w:tbl>
    <w:p w:rsidR="00BE0B76" w:rsidRPr="00152F24" w:rsidRDefault="00BE0B76" w:rsidP="00C576D9">
      <w:pPr>
        <w:jc w:val="center"/>
        <w:rPr>
          <w:rFonts w:asciiTheme="minorHAnsi" w:hAnsiTheme="minorHAnsi"/>
          <w:b/>
          <w:szCs w:val="22"/>
        </w:rPr>
      </w:pPr>
    </w:p>
    <w:p w:rsidR="00C576D9" w:rsidRPr="00152F24" w:rsidRDefault="00C576D9" w:rsidP="00C576D9">
      <w:pPr>
        <w:rPr>
          <w:rFonts w:asciiTheme="minorHAnsi" w:hAnsiTheme="minorHAnsi"/>
          <w:szCs w:val="22"/>
        </w:rPr>
      </w:pPr>
      <w:r w:rsidRPr="00152F24">
        <w:rPr>
          <w:rFonts w:asciiTheme="minorHAnsi" w:hAnsiTheme="minorHAnsi"/>
          <w:szCs w:val="22"/>
        </w:rPr>
        <w:tab/>
        <w:t xml:space="preserve">    </w:t>
      </w:r>
    </w:p>
    <w:p w:rsidR="00C576D9" w:rsidRPr="00152F24" w:rsidRDefault="00C576D9" w:rsidP="00C576D9">
      <w:pPr>
        <w:jc w:val="center"/>
        <w:rPr>
          <w:rFonts w:asciiTheme="minorHAnsi" w:hAnsiTheme="minorHAnsi"/>
          <w:b/>
          <w:szCs w:val="22"/>
        </w:rPr>
      </w:pPr>
    </w:p>
    <w:p w:rsidR="00C576D9" w:rsidRPr="00152F24" w:rsidRDefault="00C576D9" w:rsidP="00C576D9">
      <w:pPr>
        <w:tabs>
          <w:tab w:val="left" w:pos="3819"/>
        </w:tabs>
        <w:rPr>
          <w:rFonts w:asciiTheme="minorHAnsi" w:hAnsiTheme="minorHAnsi"/>
          <w:b/>
          <w:szCs w:val="22"/>
        </w:rPr>
      </w:pPr>
      <w:r w:rsidRPr="00152F24">
        <w:rPr>
          <w:rFonts w:asciiTheme="minorHAnsi" w:hAnsiTheme="minorHAnsi"/>
          <w:b/>
          <w:szCs w:val="22"/>
        </w:rPr>
        <w:tab/>
      </w:r>
    </w:p>
    <w:p w:rsidR="00CE66BC" w:rsidRPr="00152F24" w:rsidRDefault="00CE66BC" w:rsidP="00140903">
      <w:pPr>
        <w:spacing w:beforeLines="1" w:afterLines="1"/>
        <w:rPr>
          <w:rFonts w:asciiTheme="minorHAnsi" w:hAnsiTheme="minorHAnsi"/>
          <w:szCs w:val="20"/>
        </w:rPr>
      </w:pPr>
      <w:r w:rsidRPr="00152F24">
        <w:rPr>
          <w:rFonts w:asciiTheme="minorHAnsi" w:hAnsiTheme="minorHAnsi"/>
          <w:b/>
          <w:szCs w:val="20"/>
          <w:highlight w:val="yellow"/>
        </w:rPr>
        <w:t>This is a hybrid course</w:t>
      </w:r>
      <w:r w:rsidRPr="00152F24">
        <w:rPr>
          <w:rFonts w:asciiTheme="minorHAnsi" w:hAnsiTheme="minorHAnsi"/>
          <w:b/>
          <w:szCs w:val="20"/>
        </w:rPr>
        <w:t>,</w:t>
      </w:r>
      <w:r w:rsidRPr="00152F24">
        <w:rPr>
          <w:rFonts w:asciiTheme="minorHAnsi" w:hAnsiTheme="minorHAnsi"/>
          <w:szCs w:val="20"/>
        </w:rPr>
        <w:t xml:space="preserve"> so a portion of our class time will be spent online instead of in the classroom. The Monday session is always in person; but </w:t>
      </w:r>
      <w:r w:rsidRPr="00152F24">
        <w:rPr>
          <w:rFonts w:asciiTheme="minorHAnsi" w:hAnsiTheme="minorHAnsi"/>
          <w:b/>
          <w:szCs w:val="20"/>
        </w:rPr>
        <w:t>most (not all) Wednesday</w:t>
      </w:r>
      <w:r w:rsidR="002C7507">
        <w:rPr>
          <w:rFonts w:asciiTheme="minorHAnsi" w:hAnsiTheme="minorHAnsi"/>
          <w:b/>
          <w:szCs w:val="20"/>
        </w:rPr>
        <w:t>s, eight</w:t>
      </w:r>
      <w:r w:rsidRPr="00152F24">
        <w:rPr>
          <w:rFonts w:asciiTheme="minorHAnsi" w:hAnsiTheme="minorHAnsi"/>
          <w:b/>
          <w:szCs w:val="20"/>
        </w:rPr>
        <w:t xml:space="preserve"> sessions in total, you will complete work online in addition to working on other assignments</w:t>
      </w:r>
      <w:r w:rsidRPr="00152F24">
        <w:rPr>
          <w:rFonts w:asciiTheme="minorHAnsi" w:hAnsiTheme="minorHAnsi"/>
          <w:szCs w:val="20"/>
        </w:rPr>
        <w:t>. These online sessions are clearly indicated in the schedule, and I will also remind you both in person and via Blackboard and email announcements.</w:t>
      </w:r>
    </w:p>
    <w:p w:rsidR="00CE66BC" w:rsidRPr="00152F24" w:rsidRDefault="00CE66BC" w:rsidP="00CE66BC">
      <w:pPr>
        <w:rPr>
          <w:rFonts w:asciiTheme="minorHAnsi" w:hAnsiTheme="minorHAnsi"/>
          <w:szCs w:val="20"/>
        </w:rPr>
      </w:pPr>
    </w:p>
    <w:p w:rsidR="00CE66BC" w:rsidRPr="00152F24" w:rsidRDefault="00CE66BC" w:rsidP="00140903">
      <w:pPr>
        <w:spacing w:beforeLines="1" w:afterLines="1"/>
        <w:rPr>
          <w:rFonts w:asciiTheme="minorHAnsi" w:hAnsiTheme="minorHAnsi"/>
          <w:szCs w:val="20"/>
        </w:rPr>
      </w:pPr>
      <w:r w:rsidRPr="00152F24">
        <w:rPr>
          <w:rFonts w:asciiTheme="minorHAnsi" w:hAnsiTheme="minorHAnsi"/>
          <w:szCs w:val="20"/>
        </w:rPr>
        <w:t xml:space="preserve">You will need to spend </w:t>
      </w:r>
      <w:r w:rsidRPr="00152F24">
        <w:rPr>
          <w:rFonts w:asciiTheme="minorHAnsi" w:hAnsiTheme="minorHAnsi"/>
          <w:b/>
          <w:szCs w:val="20"/>
        </w:rPr>
        <w:t>at least</w:t>
      </w:r>
      <w:r w:rsidRPr="00152F24">
        <w:rPr>
          <w:rFonts w:asciiTheme="minorHAnsi" w:hAnsiTheme="minorHAnsi"/>
          <w:szCs w:val="20"/>
        </w:rPr>
        <w:t xml:space="preserve"> one hour online and working on your own for each day that we do not meet in person. </w:t>
      </w:r>
      <w:r w:rsidRPr="00152F24">
        <w:rPr>
          <w:rFonts w:asciiTheme="minorHAnsi" w:hAnsiTheme="minorHAnsi"/>
          <w:b/>
          <w:szCs w:val="20"/>
        </w:rPr>
        <w:t xml:space="preserve">You will need to complete your initial online posting by </w:t>
      </w:r>
      <w:r w:rsidR="000E7D4F">
        <w:rPr>
          <w:rFonts w:asciiTheme="minorHAnsi" w:hAnsiTheme="minorHAnsi"/>
          <w:b/>
          <w:szCs w:val="20"/>
        </w:rPr>
        <w:t xml:space="preserve">the time announced for each post, usually Friday at 12 noon (unless I give an extension). </w:t>
      </w:r>
      <w:r w:rsidRPr="00152F24">
        <w:rPr>
          <w:rFonts w:asciiTheme="minorHAnsi" w:hAnsiTheme="minorHAnsi"/>
          <w:szCs w:val="20"/>
        </w:rPr>
        <w:t>But you will need to log on to Blackboard daily to engage in discussions and to make sure that you see all announcements and updates.</w:t>
      </w:r>
    </w:p>
    <w:p w:rsidR="00CE66BC" w:rsidRPr="00152F24" w:rsidRDefault="00CE66BC" w:rsidP="00140903">
      <w:pPr>
        <w:spacing w:beforeLines="1" w:afterLines="1"/>
        <w:rPr>
          <w:rFonts w:asciiTheme="minorHAnsi" w:hAnsiTheme="minorHAnsi"/>
          <w:szCs w:val="20"/>
        </w:rPr>
      </w:pPr>
    </w:p>
    <w:p w:rsidR="00CE66BC" w:rsidRPr="00152F24" w:rsidRDefault="00CE66BC" w:rsidP="00140903">
      <w:pPr>
        <w:spacing w:beforeLines="1" w:afterLines="1"/>
        <w:rPr>
          <w:rFonts w:asciiTheme="minorHAnsi" w:hAnsiTheme="minorHAnsi"/>
          <w:szCs w:val="20"/>
        </w:rPr>
      </w:pPr>
      <w:r w:rsidRPr="00152F24">
        <w:rPr>
          <w:rFonts w:asciiTheme="minorHAnsi" w:hAnsiTheme="minorHAnsi"/>
          <w:szCs w:val="20"/>
        </w:rPr>
        <w:t xml:space="preserve">I will be checking in online frequently, and I will try to answer email questions within 24 hours. There will also be a Q&amp;A forum on Blackboard. For email questions, please </w:t>
      </w:r>
      <w:r w:rsidRPr="00152F24">
        <w:rPr>
          <w:rFonts w:asciiTheme="minorHAnsi" w:hAnsiTheme="minorHAnsi"/>
          <w:b/>
          <w:szCs w:val="20"/>
        </w:rPr>
        <w:t>fill in the course name within the subject</w:t>
      </w:r>
      <w:r w:rsidRPr="00152F24">
        <w:rPr>
          <w:rFonts w:asciiTheme="minorHAnsi" w:hAnsiTheme="minorHAnsi"/>
          <w:szCs w:val="20"/>
        </w:rPr>
        <w:t xml:space="preserve"> </w:t>
      </w:r>
      <w:r w:rsidRPr="00152F24">
        <w:rPr>
          <w:rFonts w:asciiTheme="minorHAnsi" w:hAnsiTheme="minorHAnsi"/>
          <w:b/>
          <w:szCs w:val="20"/>
        </w:rPr>
        <w:t>line.</w:t>
      </w:r>
    </w:p>
    <w:p w:rsidR="00CE66BC" w:rsidRPr="00152F24" w:rsidRDefault="00CE66BC" w:rsidP="00140903">
      <w:pPr>
        <w:spacing w:beforeLines="1" w:afterLines="1"/>
        <w:rPr>
          <w:rFonts w:asciiTheme="minorHAnsi" w:hAnsiTheme="minorHAnsi"/>
          <w:szCs w:val="20"/>
        </w:rPr>
      </w:pPr>
    </w:p>
    <w:p w:rsidR="00CE66BC" w:rsidRPr="00152F24" w:rsidRDefault="00CE66BC" w:rsidP="00140903">
      <w:pPr>
        <w:spacing w:beforeLines="1" w:afterLines="1"/>
        <w:rPr>
          <w:rFonts w:asciiTheme="minorHAnsi" w:hAnsiTheme="minorHAnsi"/>
          <w:szCs w:val="20"/>
        </w:rPr>
      </w:pPr>
      <w:r w:rsidRPr="00152F24">
        <w:rPr>
          <w:rFonts w:asciiTheme="minorHAnsi" w:hAnsiTheme="minorHAnsi"/>
          <w:szCs w:val="20"/>
        </w:rPr>
        <w:t xml:space="preserve">The online assignments and discussions will be based on a reading either from the text or ones which I will supply, or that you will find on your own. You need to complete these online assignments </w:t>
      </w:r>
      <w:r w:rsidR="000E7D4F">
        <w:rPr>
          <w:rFonts w:asciiTheme="minorHAnsi" w:hAnsiTheme="minorHAnsi"/>
          <w:b/>
          <w:szCs w:val="20"/>
        </w:rPr>
        <w:t xml:space="preserve">by the time stipulated for each posting </w:t>
      </w:r>
      <w:r w:rsidRPr="00152F24">
        <w:rPr>
          <w:rFonts w:asciiTheme="minorHAnsi" w:hAnsiTheme="minorHAnsi"/>
          <w:szCs w:val="20"/>
        </w:rPr>
        <w:t xml:space="preserve">in order to be marked present for that class time and to gain the necessary points for your grade. </w:t>
      </w:r>
      <w:r w:rsidRPr="00152F24">
        <w:rPr>
          <w:rFonts w:asciiTheme="minorHAnsi" w:hAnsiTheme="minorHAnsi"/>
          <w:b/>
          <w:szCs w:val="20"/>
        </w:rPr>
        <w:t>It’s extremely important</w:t>
      </w:r>
      <w:r w:rsidRPr="00152F24">
        <w:rPr>
          <w:rFonts w:asciiTheme="minorHAnsi" w:hAnsiTheme="minorHAnsi"/>
          <w:szCs w:val="20"/>
        </w:rPr>
        <w:t xml:space="preserve"> for you to attend all in person meetings as well, as this is the time when we will work on the most difficult assignments for the course.</w:t>
      </w:r>
    </w:p>
    <w:p w:rsidR="00CE66BC" w:rsidRPr="00152F24" w:rsidRDefault="00CE66BC" w:rsidP="00CE66BC">
      <w:pPr>
        <w:rPr>
          <w:rFonts w:asciiTheme="minorHAnsi" w:hAnsiTheme="minorHAnsi"/>
          <w:szCs w:val="20"/>
        </w:rPr>
      </w:pPr>
    </w:p>
    <w:p w:rsidR="00CE66BC" w:rsidRPr="00152F24" w:rsidRDefault="00CE66BC" w:rsidP="00140903">
      <w:pPr>
        <w:spacing w:beforeLines="1" w:afterLines="1"/>
        <w:rPr>
          <w:rFonts w:asciiTheme="minorHAnsi" w:hAnsiTheme="minorHAnsi"/>
          <w:szCs w:val="20"/>
        </w:rPr>
      </w:pPr>
      <w:r w:rsidRPr="00152F24">
        <w:rPr>
          <w:rFonts w:asciiTheme="minorHAnsi" w:hAnsiTheme="minorHAnsi"/>
          <w:b/>
          <w:szCs w:val="20"/>
        </w:rPr>
        <w:t>In this class it is even more important than in a face to face class for you to carefully read all of the assigned materials,</w:t>
      </w:r>
      <w:r w:rsidRPr="00152F24">
        <w:rPr>
          <w:rFonts w:asciiTheme="minorHAnsi" w:hAnsiTheme="minorHAnsi"/>
          <w:szCs w:val="20"/>
        </w:rPr>
        <w:t xml:space="preserve"> as you will analyze and discuss the information for the benefit of all class members. I think this can be a great opportunity for everyone to learn important skills and strategies for your careers.</w:t>
      </w:r>
    </w:p>
    <w:p w:rsidR="00CE66BC" w:rsidRPr="00152F24" w:rsidRDefault="00CE66BC" w:rsidP="00140903">
      <w:pPr>
        <w:spacing w:beforeLines="1" w:afterLines="1"/>
        <w:rPr>
          <w:rFonts w:asciiTheme="minorHAnsi" w:hAnsiTheme="minorHAnsi"/>
          <w:b/>
          <w:szCs w:val="20"/>
        </w:rPr>
      </w:pPr>
    </w:p>
    <w:p w:rsidR="00CE66BC" w:rsidRPr="00152F24" w:rsidRDefault="00CE66BC" w:rsidP="00140903">
      <w:pPr>
        <w:spacing w:beforeLines="1" w:afterLines="1"/>
        <w:rPr>
          <w:rFonts w:asciiTheme="minorHAnsi" w:hAnsiTheme="minorHAnsi"/>
          <w:b/>
          <w:szCs w:val="20"/>
          <w:u w:val="single"/>
        </w:rPr>
      </w:pPr>
      <w:r w:rsidRPr="00152F24">
        <w:rPr>
          <w:rFonts w:asciiTheme="minorHAnsi" w:hAnsiTheme="minorHAnsi"/>
          <w:b/>
          <w:szCs w:val="20"/>
          <w:highlight w:val="yellow"/>
          <w:u w:val="single"/>
        </w:rPr>
        <w:t>Online Classroom</w:t>
      </w:r>
    </w:p>
    <w:p w:rsidR="00CE66BC" w:rsidRPr="00152F24" w:rsidRDefault="00CE66BC" w:rsidP="00140903">
      <w:pPr>
        <w:spacing w:beforeLines="1" w:afterLines="1"/>
        <w:rPr>
          <w:rFonts w:asciiTheme="minorHAnsi" w:hAnsiTheme="minorHAnsi"/>
          <w:b/>
          <w:szCs w:val="20"/>
        </w:rPr>
      </w:pPr>
    </w:p>
    <w:p w:rsidR="00CE66BC" w:rsidRPr="00152F24" w:rsidRDefault="00CE66BC" w:rsidP="00140903">
      <w:pPr>
        <w:spacing w:beforeLines="1" w:afterLines="1"/>
        <w:rPr>
          <w:rFonts w:asciiTheme="minorHAnsi" w:hAnsiTheme="minorHAnsi"/>
          <w:b/>
          <w:szCs w:val="20"/>
        </w:rPr>
      </w:pPr>
      <w:r w:rsidRPr="00152F24">
        <w:rPr>
          <w:rFonts w:asciiTheme="minorHAnsi" w:hAnsiTheme="minorHAnsi"/>
          <w:b/>
          <w:szCs w:val="20"/>
        </w:rPr>
        <w:t>We will discuss the online classroom in our first face to face meeting. But here is an overview:</w:t>
      </w:r>
    </w:p>
    <w:p w:rsidR="00CE66BC" w:rsidRPr="00152F24" w:rsidRDefault="00CE66BC" w:rsidP="00140903">
      <w:pPr>
        <w:spacing w:beforeLines="1" w:afterLines="1"/>
        <w:rPr>
          <w:rFonts w:asciiTheme="minorHAnsi" w:hAnsiTheme="minorHAnsi"/>
          <w:b/>
          <w:szCs w:val="20"/>
        </w:rPr>
      </w:pPr>
    </w:p>
    <w:p w:rsidR="00CE66BC" w:rsidRPr="00152F24" w:rsidRDefault="00CE66BC" w:rsidP="00140903">
      <w:pPr>
        <w:spacing w:beforeLines="1" w:afterLines="1"/>
        <w:rPr>
          <w:rFonts w:asciiTheme="minorHAnsi" w:hAnsiTheme="minorHAnsi"/>
          <w:szCs w:val="20"/>
        </w:rPr>
      </w:pPr>
      <w:r w:rsidRPr="00152F24">
        <w:rPr>
          <w:rFonts w:asciiTheme="minorHAnsi" w:hAnsiTheme="minorHAnsi"/>
          <w:b/>
          <w:szCs w:val="20"/>
        </w:rPr>
        <w:t>Announcements</w:t>
      </w:r>
      <w:r w:rsidRPr="00152F24">
        <w:rPr>
          <w:rFonts w:asciiTheme="minorHAnsi" w:hAnsiTheme="minorHAnsi"/>
          <w:szCs w:val="20"/>
        </w:rPr>
        <w:t xml:space="preserve">: I will make announcements on a weekly basis which will be posted on Blackboard. In addition, I will send them via email, so please check your City College email accounts frequently. </w:t>
      </w:r>
    </w:p>
    <w:p w:rsidR="00CE66BC" w:rsidRPr="00152F24" w:rsidRDefault="00CE66BC" w:rsidP="00140903">
      <w:pPr>
        <w:spacing w:beforeLines="1" w:afterLines="1"/>
        <w:rPr>
          <w:rFonts w:asciiTheme="minorHAnsi" w:hAnsiTheme="minorHAnsi"/>
          <w:szCs w:val="20"/>
        </w:rPr>
      </w:pPr>
    </w:p>
    <w:p w:rsidR="00CE66BC" w:rsidRPr="00152F24" w:rsidRDefault="00CE66BC" w:rsidP="00140903">
      <w:pPr>
        <w:spacing w:beforeLines="1" w:afterLines="1"/>
        <w:rPr>
          <w:rFonts w:asciiTheme="minorHAnsi" w:hAnsiTheme="minorHAnsi"/>
          <w:szCs w:val="20"/>
        </w:rPr>
      </w:pPr>
      <w:r w:rsidRPr="00152F24">
        <w:rPr>
          <w:rFonts w:asciiTheme="minorHAnsi" w:hAnsiTheme="minorHAnsi"/>
          <w:b/>
          <w:szCs w:val="20"/>
        </w:rPr>
        <w:t xml:space="preserve">Course Materials: </w:t>
      </w:r>
      <w:r w:rsidRPr="00152F24">
        <w:rPr>
          <w:rFonts w:asciiTheme="minorHAnsi" w:hAnsiTheme="minorHAnsi"/>
          <w:szCs w:val="20"/>
        </w:rPr>
        <w:t>This area will contain folders for each week of the course. I will be updating this folders so please check them regularly. The folders will contain assignment instructions and other helpful information such as links to resource sites, articles, or style sheets.</w:t>
      </w:r>
    </w:p>
    <w:p w:rsidR="00CE66BC" w:rsidRPr="00152F24" w:rsidRDefault="00CE66BC" w:rsidP="00140903">
      <w:pPr>
        <w:spacing w:beforeLines="1" w:afterLines="1"/>
        <w:rPr>
          <w:rFonts w:asciiTheme="minorHAnsi" w:hAnsiTheme="minorHAnsi"/>
          <w:b/>
          <w:szCs w:val="20"/>
        </w:rPr>
      </w:pPr>
    </w:p>
    <w:p w:rsidR="00CE66BC" w:rsidRPr="00152F24" w:rsidRDefault="00CE66BC" w:rsidP="00140903">
      <w:pPr>
        <w:spacing w:beforeLines="1" w:afterLines="1"/>
        <w:rPr>
          <w:rFonts w:asciiTheme="minorHAnsi" w:hAnsiTheme="minorHAnsi"/>
          <w:szCs w:val="20"/>
        </w:rPr>
      </w:pPr>
      <w:r w:rsidRPr="00152F24">
        <w:rPr>
          <w:rFonts w:asciiTheme="minorHAnsi" w:hAnsiTheme="minorHAnsi"/>
          <w:b/>
          <w:szCs w:val="20"/>
        </w:rPr>
        <w:t xml:space="preserve">Discussion area: </w:t>
      </w:r>
      <w:r w:rsidRPr="00152F24">
        <w:rPr>
          <w:rFonts w:asciiTheme="minorHAnsi" w:hAnsiTheme="minorHAnsi"/>
          <w:szCs w:val="20"/>
        </w:rPr>
        <w:t xml:space="preserve">There will be an introductions forum for everyone to post an introductory message. I hope you will also include an avatar so we can see each other’s photos. Instructions are provided on how to create an avatar for the website in the introductory folder. </w:t>
      </w:r>
    </w:p>
    <w:p w:rsidR="00CE66BC" w:rsidRPr="00152F24" w:rsidRDefault="00CE66BC" w:rsidP="00140903">
      <w:pPr>
        <w:spacing w:beforeLines="1" w:afterLines="1"/>
        <w:rPr>
          <w:rFonts w:asciiTheme="minorHAnsi" w:hAnsiTheme="minorHAnsi"/>
          <w:b/>
          <w:szCs w:val="20"/>
        </w:rPr>
      </w:pPr>
    </w:p>
    <w:p w:rsidR="00CE66BC" w:rsidRPr="00152F24" w:rsidRDefault="00CE66BC" w:rsidP="00140903">
      <w:pPr>
        <w:spacing w:beforeLines="1" w:afterLines="1"/>
        <w:rPr>
          <w:rFonts w:asciiTheme="minorHAnsi" w:hAnsiTheme="minorHAnsi"/>
          <w:b/>
          <w:szCs w:val="20"/>
        </w:rPr>
      </w:pPr>
      <w:r w:rsidRPr="00152F24">
        <w:rPr>
          <w:rFonts w:asciiTheme="minorHAnsi" w:hAnsiTheme="minorHAnsi"/>
          <w:b/>
          <w:szCs w:val="20"/>
        </w:rPr>
        <w:t>There will be one discussion board per week</w:t>
      </w:r>
      <w:r w:rsidR="00394B84" w:rsidRPr="00152F24">
        <w:rPr>
          <w:rFonts w:asciiTheme="minorHAnsi" w:hAnsiTheme="minorHAnsi"/>
          <w:szCs w:val="20"/>
        </w:rPr>
        <w:t xml:space="preserve"> for the weeks in which we meet only once, </w:t>
      </w:r>
      <w:r w:rsidRPr="00152F24">
        <w:rPr>
          <w:rFonts w:asciiTheme="minorHAnsi" w:hAnsiTheme="minorHAnsi"/>
          <w:szCs w:val="20"/>
        </w:rPr>
        <w:t>which will open the day of our face to fa</w:t>
      </w:r>
      <w:r w:rsidR="00394B84" w:rsidRPr="00152F24">
        <w:rPr>
          <w:rFonts w:asciiTheme="minorHAnsi" w:hAnsiTheme="minorHAnsi"/>
          <w:szCs w:val="20"/>
        </w:rPr>
        <w:t>ce meeting, usually on a Monday</w:t>
      </w:r>
      <w:r w:rsidRPr="00152F24">
        <w:rPr>
          <w:rFonts w:asciiTheme="minorHAnsi" w:hAnsiTheme="minorHAnsi"/>
          <w:szCs w:val="20"/>
        </w:rPr>
        <w:t>.</w:t>
      </w:r>
      <w:r w:rsidRPr="00152F24">
        <w:rPr>
          <w:rFonts w:asciiTheme="minorHAnsi" w:hAnsiTheme="minorHAnsi"/>
          <w:b/>
          <w:szCs w:val="20"/>
        </w:rPr>
        <w:t xml:space="preserve"> </w:t>
      </w:r>
      <w:r w:rsidRPr="00152F24">
        <w:rPr>
          <w:rFonts w:asciiTheme="minorHAnsi" w:hAnsiTheme="minorHAnsi"/>
          <w:szCs w:val="20"/>
        </w:rPr>
        <w:t>On the syllabus are instructions for posting and assignment sheets will be provided as well.</w:t>
      </w:r>
      <w:r w:rsidRPr="00152F24">
        <w:rPr>
          <w:rFonts w:asciiTheme="minorHAnsi" w:hAnsiTheme="minorHAnsi"/>
          <w:b/>
          <w:szCs w:val="20"/>
        </w:rPr>
        <w:t xml:space="preserve"> </w:t>
      </w:r>
    </w:p>
    <w:p w:rsidR="00CE66BC" w:rsidRPr="00152F24" w:rsidRDefault="00CE66BC" w:rsidP="00140903">
      <w:pPr>
        <w:spacing w:beforeLines="1" w:afterLines="1"/>
        <w:rPr>
          <w:rFonts w:asciiTheme="minorHAnsi" w:hAnsiTheme="minorHAnsi"/>
          <w:b/>
          <w:szCs w:val="20"/>
        </w:rPr>
      </w:pPr>
    </w:p>
    <w:p w:rsidR="00CE66BC" w:rsidRPr="00152F24" w:rsidRDefault="00CE66BC" w:rsidP="00140903">
      <w:pPr>
        <w:spacing w:beforeLines="1" w:afterLines="1"/>
        <w:rPr>
          <w:rFonts w:asciiTheme="minorHAnsi" w:hAnsiTheme="minorHAnsi"/>
          <w:szCs w:val="20"/>
        </w:rPr>
      </w:pPr>
      <w:r w:rsidRPr="00152F24">
        <w:rPr>
          <w:rFonts w:asciiTheme="minorHAnsi" w:hAnsiTheme="minorHAnsi"/>
          <w:b/>
          <w:szCs w:val="20"/>
        </w:rPr>
        <w:t xml:space="preserve">Q&amp;A forum: </w:t>
      </w:r>
      <w:r w:rsidRPr="00152F24">
        <w:rPr>
          <w:rFonts w:asciiTheme="minorHAnsi" w:hAnsiTheme="minorHAnsi"/>
          <w:szCs w:val="20"/>
        </w:rPr>
        <w:t xml:space="preserve">There will also be a Q&amp;A forum for you to post any questions or concerns. </w:t>
      </w:r>
    </w:p>
    <w:p w:rsidR="00CE66BC" w:rsidRPr="00152F24" w:rsidRDefault="00CE66BC" w:rsidP="00140903">
      <w:pPr>
        <w:pBdr>
          <w:top w:val="single" w:sz="6" w:space="1" w:color="auto"/>
        </w:pBdr>
        <w:spacing w:beforeLines="1" w:afterLines="1"/>
        <w:rPr>
          <w:rFonts w:asciiTheme="minorHAnsi" w:hAnsiTheme="minorHAnsi"/>
          <w:vanish/>
          <w:szCs w:val="16"/>
        </w:rPr>
      </w:pPr>
      <w:r w:rsidRPr="00152F24">
        <w:rPr>
          <w:rFonts w:asciiTheme="minorHAnsi" w:hAnsiTheme="minorHAnsi"/>
          <w:vanish/>
          <w:szCs w:val="16"/>
        </w:rPr>
        <w:t>Bottom of Form</w:t>
      </w:r>
    </w:p>
    <w:p w:rsidR="00CE66BC" w:rsidRPr="00152F24" w:rsidRDefault="00CE66BC" w:rsidP="00CE66BC">
      <w:pPr>
        <w:pStyle w:val="normal0"/>
        <w:rPr>
          <w:rFonts w:asciiTheme="minorHAnsi" w:hAnsiTheme="minorHAnsi"/>
          <w:b/>
          <w:sz w:val="24"/>
        </w:rPr>
      </w:pPr>
    </w:p>
    <w:p w:rsidR="00CE66BC" w:rsidRPr="00152F24" w:rsidRDefault="00CE66BC" w:rsidP="00CE66BC">
      <w:pPr>
        <w:pStyle w:val="normal0"/>
        <w:rPr>
          <w:rFonts w:asciiTheme="minorHAnsi" w:hAnsiTheme="minorHAnsi"/>
          <w:b/>
          <w:sz w:val="24"/>
          <w:u w:val="single"/>
        </w:rPr>
      </w:pPr>
      <w:r w:rsidRPr="00152F24">
        <w:rPr>
          <w:rFonts w:asciiTheme="minorHAnsi" w:hAnsiTheme="minorHAnsi"/>
          <w:b/>
          <w:sz w:val="24"/>
          <w:highlight w:val="yellow"/>
          <w:u w:val="single"/>
        </w:rPr>
        <w:t>Course Description</w:t>
      </w:r>
    </w:p>
    <w:p w:rsidR="00CE66BC" w:rsidRPr="00152F24" w:rsidRDefault="00CE66BC" w:rsidP="00CE66BC">
      <w:pPr>
        <w:rPr>
          <w:rFonts w:asciiTheme="minorHAnsi" w:hAnsiTheme="minorHAnsi"/>
          <w:szCs w:val="20"/>
        </w:rPr>
      </w:pPr>
      <w:r w:rsidRPr="00152F24">
        <w:rPr>
          <w:rFonts w:asciiTheme="minorHAnsi" w:hAnsiTheme="minorHAnsi"/>
        </w:rPr>
        <w:t xml:space="preserve">This course will help you to hone the critical reading and thinking, research, and writing you will need to succeed in all of your writing courses and specifically in </w:t>
      </w:r>
      <w:r w:rsidR="006F0BA5" w:rsidRPr="00152F24">
        <w:rPr>
          <w:rFonts w:asciiTheme="minorHAnsi" w:hAnsiTheme="minorHAnsi"/>
        </w:rPr>
        <w:t>y</w:t>
      </w:r>
      <w:r w:rsidRPr="00152F24">
        <w:rPr>
          <w:rFonts w:asciiTheme="minorHAnsi" w:hAnsiTheme="minorHAnsi"/>
        </w:rPr>
        <w:t>our engineering courses. This course is also preparing students to write as engineers in professional environments. We will examine, analyze, and create various types of technical communication such as: memos, letters, instructions, definitions</w:t>
      </w:r>
      <w:r w:rsidR="006F0BA5" w:rsidRPr="00152F24">
        <w:rPr>
          <w:rFonts w:asciiTheme="minorHAnsi" w:hAnsiTheme="minorHAnsi"/>
        </w:rPr>
        <w:t>, descriptions, designs, proposals</w:t>
      </w:r>
      <w:r w:rsidRPr="00152F24">
        <w:rPr>
          <w:rFonts w:asciiTheme="minorHAnsi" w:hAnsiTheme="minorHAnsi"/>
        </w:rPr>
        <w:t xml:space="preserve">, and presentations. You will learn to synthesize information, find answers, and present ideas to some of the different audiences you will encounter. </w:t>
      </w:r>
      <w:r w:rsidRPr="00152F24">
        <w:rPr>
          <w:rFonts w:asciiTheme="minorHAnsi" w:hAnsiTheme="minorHAnsi"/>
          <w:szCs w:val="20"/>
        </w:rPr>
        <w:t>Learning to write well will enable you to present yourself in the best possible light in all situations. You will learn how to communicate your knowledge, plans, and ideas in a professional manner.</w:t>
      </w:r>
    </w:p>
    <w:p w:rsidR="00C576D9" w:rsidRPr="00152F24" w:rsidRDefault="00C576D9" w:rsidP="006426D8">
      <w:pPr>
        <w:ind w:right="-360"/>
        <w:rPr>
          <w:rFonts w:asciiTheme="minorHAnsi" w:hAnsiTheme="minorHAnsi"/>
          <w:b/>
          <w:color w:val="FF0000"/>
          <w:szCs w:val="22"/>
        </w:rPr>
      </w:pPr>
    </w:p>
    <w:p w:rsidR="00C576D9" w:rsidRPr="00152F24" w:rsidRDefault="00C576D9" w:rsidP="00C576D9">
      <w:pPr>
        <w:ind w:left="630" w:right="-360"/>
        <w:rPr>
          <w:rFonts w:asciiTheme="minorHAnsi" w:hAnsiTheme="minorHAnsi"/>
          <w:b/>
          <w:szCs w:val="22"/>
        </w:rPr>
      </w:pPr>
    </w:p>
    <w:p w:rsidR="0050286E" w:rsidRPr="00152F24" w:rsidRDefault="0050286E" w:rsidP="006426D8">
      <w:pPr>
        <w:ind w:right="-360"/>
        <w:rPr>
          <w:rFonts w:asciiTheme="minorHAnsi" w:hAnsiTheme="minorHAnsi"/>
          <w:b/>
          <w:szCs w:val="22"/>
          <w:highlight w:val="yellow"/>
          <w:u w:val="single"/>
        </w:rPr>
      </w:pPr>
    </w:p>
    <w:p w:rsidR="00C576D9" w:rsidRPr="00152F24" w:rsidRDefault="00C576D9" w:rsidP="006426D8">
      <w:pPr>
        <w:ind w:right="-360"/>
        <w:rPr>
          <w:rFonts w:asciiTheme="minorHAnsi" w:hAnsiTheme="minorHAnsi"/>
          <w:b/>
          <w:color w:val="FF0000"/>
          <w:szCs w:val="22"/>
          <w:u w:val="single"/>
        </w:rPr>
      </w:pPr>
      <w:r w:rsidRPr="00152F24">
        <w:rPr>
          <w:rFonts w:asciiTheme="minorHAnsi" w:hAnsiTheme="minorHAnsi"/>
          <w:b/>
          <w:szCs w:val="22"/>
          <w:highlight w:val="yellow"/>
          <w:u w:val="single"/>
        </w:rPr>
        <w:t xml:space="preserve">Course </w:t>
      </w:r>
      <w:r w:rsidR="006426D8" w:rsidRPr="00152F24">
        <w:rPr>
          <w:rFonts w:asciiTheme="minorHAnsi" w:hAnsiTheme="minorHAnsi"/>
          <w:b/>
          <w:szCs w:val="22"/>
          <w:highlight w:val="yellow"/>
          <w:u w:val="single"/>
        </w:rPr>
        <w:t xml:space="preserve">Learning </w:t>
      </w:r>
      <w:r w:rsidRPr="00152F24">
        <w:rPr>
          <w:rFonts w:asciiTheme="minorHAnsi" w:hAnsiTheme="minorHAnsi"/>
          <w:b/>
          <w:szCs w:val="22"/>
          <w:highlight w:val="yellow"/>
          <w:u w:val="single"/>
        </w:rPr>
        <w:t>Outcomes</w:t>
      </w:r>
      <w:r w:rsidR="00DF6B27" w:rsidRPr="00152F24">
        <w:rPr>
          <w:rFonts w:asciiTheme="minorHAnsi" w:hAnsiTheme="minorHAnsi"/>
          <w:b/>
          <w:szCs w:val="22"/>
          <w:highlight w:val="yellow"/>
          <w:u w:val="single"/>
        </w:rPr>
        <w:t>:</w:t>
      </w:r>
    </w:p>
    <w:p w:rsidR="006473C5" w:rsidRPr="00152F24" w:rsidRDefault="006473C5" w:rsidP="006473C5">
      <w:pPr>
        <w:ind w:left="270" w:right="-360"/>
        <w:rPr>
          <w:rFonts w:asciiTheme="minorHAnsi" w:hAnsiTheme="minorHAnsi"/>
          <w:b/>
          <w:szCs w:val="22"/>
          <w:u w:val="single"/>
        </w:rPr>
      </w:pPr>
    </w:p>
    <w:p w:rsidR="006473C5" w:rsidRPr="00152F24" w:rsidRDefault="006473C5" w:rsidP="006473C5">
      <w:pPr>
        <w:numPr>
          <w:ilvl w:val="0"/>
          <w:numId w:val="1"/>
        </w:numPr>
        <w:textAlignment w:val="baseline"/>
        <w:rPr>
          <w:rFonts w:asciiTheme="minorHAnsi" w:hAnsiTheme="minorHAnsi"/>
        </w:rPr>
      </w:pPr>
      <w:r w:rsidRPr="00152F24">
        <w:rPr>
          <w:rFonts w:asciiTheme="minorHAnsi" w:hAnsiTheme="minorHAnsi"/>
        </w:rPr>
        <w:t>acknowledge your and others' range of linguistic differences as resources, and draw on those resources to develop rhetorical sensibility</w:t>
      </w:r>
    </w:p>
    <w:p w:rsidR="006473C5" w:rsidRPr="00152F24" w:rsidRDefault="006473C5" w:rsidP="006473C5">
      <w:pPr>
        <w:numPr>
          <w:ilvl w:val="0"/>
          <w:numId w:val="1"/>
        </w:numPr>
        <w:textAlignment w:val="baseline"/>
        <w:rPr>
          <w:rFonts w:asciiTheme="minorHAnsi" w:hAnsiTheme="minorHAnsi"/>
        </w:rPr>
      </w:pPr>
      <w:r w:rsidRPr="00152F24">
        <w:rPr>
          <w:rFonts w:asciiTheme="minorHAnsi" w:hAnsiTheme="minorHAnsi"/>
        </w:rPr>
        <w:t>enhance strategies for reading, drafting, revising, editing, and self-assessment</w:t>
      </w:r>
    </w:p>
    <w:p w:rsidR="006473C5" w:rsidRPr="00152F24" w:rsidRDefault="006473C5" w:rsidP="006473C5">
      <w:pPr>
        <w:numPr>
          <w:ilvl w:val="0"/>
          <w:numId w:val="1"/>
        </w:numPr>
        <w:textAlignment w:val="baseline"/>
        <w:rPr>
          <w:rFonts w:asciiTheme="minorHAnsi" w:hAnsiTheme="minorHAnsi"/>
        </w:rPr>
      </w:pPr>
      <w:r w:rsidRPr="00152F24">
        <w:rPr>
          <w:rFonts w:asciiTheme="minorHAnsi" w:hAnsiTheme="minorHAnsi"/>
        </w:rPr>
        <w:t>negotiate your own writing goals and audience expectations regarding conventions of genre, medium, and rhetorical situation</w:t>
      </w:r>
    </w:p>
    <w:p w:rsidR="006473C5" w:rsidRPr="00152F24" w:rsidRDefault="006473C5" w:rsidP="006473C5">
      <w:pPr>
        <w:numPr>
          <w:ilvl w:val="0"/>
          <w:numId w:val="1"/>
        </w:numPr>
        <w:textAlignment w:val="baseline"/>
        <w:rPr>
          <w:rFonts w:asciiTheme="minorHAnsi" w:hAnsiTheme="minorHAnsi"/>
        </w:rPr>
      </w:pPr>
      <w:r w:rsidRPr="00152F24">
        <w:rPr>
          <w:rFonts w:asciiTheme="minorHAnsi" w:hAnsiTheme="minorHAnsi"/>
        </w:rPr>
        <w:t>develop and engage in the collaborative and social aspects of writing processes</w:t>
      </w:r>
    </w:p>
    <w:p w:rsidR="006473C5" w:rsidRPr="00152F24" w:rsidRDefault="006473C5" w:rsidP="006473C5">
      <w:pPr>
        <w:numPr>
          <w:ilvl w:val="0"/>
          <w:numId w:val="1"/>
        </w:numPr>
        <w:textAlignment w:val="baseline"/>
        <w:rPr>
          <w:rFonts w:asciiTheme="minorHAnsi" w:hAnsiTheme="minorHAnsi"/>
        </w:rPr>
      </w:pPr>
      <w:r w:rsidRPr="00152F24">
        <w:rPr>
          <w:rFonts w:asciiTheme="minorHAnsi" w:hAnsiTheme="minorHAnsi"/>
        </w:rPr>
        <w:t>engage in genre analysis and multimodal composing to explore effective writing across disciplinary contexts and beyond</w:t>
      </w:r>
    </w:p>
    <w:p w:rsidR="006473C5" w:rsidRPr="00152F24" w:rsidRDefault="006473C5" w:rsidP="006473C5">
      <w:pPr>
        <w:numPr>
          <w:ilvl w:val="0"/>
          <w:numId w:val="1"/>
        </w:numPr>
        <w:textAlignment w:val="baseline"/>
        <w:rPr>
          <w:rFonts w:asciiTheme="minorHAnsi" w:hAnsiTheme="minorHAnsi"/>
        </w:rPr>
      </w:pPr>
      <w:r w:rsidRPr="00152F24">
        <w:rPr>
          <w:rFonts w:asciiTheme="minorHAnsi" w:hAnsiTheme="minorHAnsi"/>
        </w:rPr>
        <w:t>formulate and articulate a stance through and in your writing</w:t>
      </w:r>
    </w:p>
    <w:p w:rsidR="006473C5" w:rsidRPr="00152F24" w:rsidRDefault="006473C5" w:rsidP="006473C5">
      <w:pPr>
        <w:numPr>
          <w:ilvl w:val="0"/>
          <w:numId w:val="1"/>
        </w:numPr>
        <w:textAlignment w:val="baseline"/>
        <w:rPr>
          <w:rFonts w:asciiTheme="minorHAnsi" w:hAnsiTheme="minorHAnsi"/>
        </w:rPr>
      </w:pPr>
      <w:r w:rsidRPr="00152F24">
        <w:rPr>
          <w:rFonts w:asciiTheme="minorHAnsi" w:hAnsiTheme="minorHAnsi"/>
        </w:rPr>
        <w:t>practice using various library resources, online databases, and the Internet to locate sources appropriate to your writing projects</w:t>
      </w:r>
    </w:p>
    <w:p w:rsidR="006473C5" w:rsidRPr="00152F24" w:rsidRDefault="006473C5" w:rsidP="006473C5">
      <w:pPr>
        <w:numPr>
          <w:ilvl w:val="0"/>
          <w:numId w:val="1"/>
        </w:numPr>
        <w:spacing w:before="100" w:beforeAutospacing="1" w:after="100" w:afterAutospacing="1"/>
        <w:textAlignment w:val="baseline"/>
        <w:rPr>
          <w:rFonts w:asciiTheme="minorHAnsi" w:hAnsiTheme="minorHAnsi"/>
        </w:rPr>
      </w:pPr>
      <w:r w:rsidRPr="00152F24">
        <w:rPr>
          <w:rFonts w:asciiTheme="minorHAnsi" w:hAnsiTheme="minorHAnsi"/>
        </w:rPr>
        <w:t>strengthen your source use practices (including evaluating, integrating, quoting, paraphrasing, summarizing, synthesizing, analyzing, and citing sources)</w:t>
      </w:r>
    </w:p>
    <w:p w:rsidR="00C576D9" w:rsidRPr="00152F24" w:rsidRDefault="00C576D9" w:rsidP="00C576D9">
      <w:pPr>
        <w:ind w:left="900" w:right="-360" w:hanging="450"/>
        <w:rPr>
          <w:rFonts w:asciiTheme="minorHAnsi" w:hAnsiTheme="minorHAnsi"/>
          <w:b/>
          <w:szCs w:val="22"/>
        </w:rPr>
      </w:pPr>
    </w:p>
    <w:p w:rsidR="00C576D9" w:rsidRPr="00152F24" w:rsidRDefault="00C576D9" w:rsidP="006426D8">
      <w:pPr>
        <w:pStyle w:val="Heading1"/>
        <w:tabs>
          <w:tab w:val="clear" w:pos="8820"/>
        </w:tabs>
        <w:ind w:left="0"/>
        <w:rPr>
          <w:rFonts w:asciiTheme="minorHAnsi" w:hAnsiTheme="minorHAnsi"/>
          <w:szCs w:val="22"/>
          <w:u w:val="none"/>
        </w:rPr>
      </w:pPr>
      <w:r w:rsidRPr="00152F24">
        <w:rPr>
          <w:rFonts w:asciiTheme="minorHAnsi" w:hAnsiTheme="minorHAnsi"/>
          <w:szCs w:val="22"/>
          <w:u w:val="none"/>
        </w:rPr>
        <w:t>Required Material</w:t>
      </w:r>
    </w:p>
    <w:p w:rsidR="006426D8" w:rsidRPr="00152F24" w:rsidRDefault="006426D8" w:rsidP="006426D8">
      <w:pPr>
        <w:ind w:right="-360"/>
        <w:rPr>
          <w:rFonts w:asciiTheme="minorHAnsi" w:hAnsiTheme="minorHAnsi"/>
          <w:color w:val="FF0000"/>
          <w:szCs w:val="22"/>
        </w:rPr>
      </w:pPr>
      <w:r w:rsidRPr="00152F24">
        <w:rPr>
          <w:rFonts w:asciiTheme="minorHAnsi" w:hAnsiTheme="minorHAnsi"/>
          <w:i/>
          <w:iCs/>
          <w:szCs w:val="22"/>
        </w:rPr>
        <w:t>Technical Communication</w:t>
      </w:r>
      <w:r w:rsidRPr="00152F24">
        <w:rPr>
          <w:rFonts w:asciiTheme="minorHAnsi" w:hAnsiTheme="minorHAnsi"/>
          <w:szCs w:val="22"/>
        </w:rPr>
        <w:t xml:space="preserve"> by Mike Markel, 11</w:t>
      </w:r>
      <w:r w:rsidRPr="00152F24">
        <w:rPr>
          <w:rFonts w:asciiTheme="minorHAnsi" w:hAnsiTheme="minorHAnsi"/>
          <w:szCs w:val="22"/>
          <w:vertAlign w:val="superscript"/>
        </w:rPr>
        <w:t>th</w:t>
      </w:r>
      <w:r w:rsidRPr="00152F24">
        <w:rPr>
          <w:rFonts w:asciiTheme="minorHAnsi" w:hAnsiTheme="minorHAnsi"/>
          <w:szCs w:val="22"/>
        </w:rPr>
        <w:t xml:space="preserve"> edition, Bedford/Saint Martin’s (book or electronic copy)</w:t>
      </w:r>
      <w:r w:rsidR="00895725" w:rsidRPr="00152F24">
        <w:rPr>
          <w:rFonts w:asciiTheme="minorHAnsi" w:hAnsiTheme="minorHAnsi"/>
          <w:szCs w:val="22"/>
        </w:rPr>
        <w:t xml:space="preserve"> </w:t>
      </w:r>
    </w:p>
    <w:p w:rsidR="00895725" w:rsidRPr="00152F24" w:rsidRDefault="00895725" w:rsidP="006426D8">
      <w:pPr>
        <w:ind w:right="-360"/>
        <w:rPr>
          <w:rFonts w:asciiTheme="minorHAnsi" w:hAnsiTheme="minorHAnsi"/>
          <w:b/>
          <w:bCs/>
          <w:color w:val="FF0000"/>
          <w:szCs w:val="22"/>
        </w:rPr>
      </w:pPr>
    </w:p>
    <w:p w:rsidR="00895725" w:rsidRPr="00152F24" w:rsidRDefault="00C576D9" w:rsidP="00FC6C2C">
      <w:pPr>
        <w:ind w:right="-360"/>
        <w:rPr>
          <w:rFonts w:asciiTheme="minorHAnsi" w:hAnsiTheme="minorHAnsi"/>
          <w:b/>
          <w:szCs w:val="22"/>
        </w:rPr>
      </w:pPr>
      <w:r w:rsidRPr="00152F24">
        <w:rPr>
          <w:rFonts w:asciiTheme="minorHAnsi" w:hAnsiTheme="minorHAnsi"/>
          <w:bCs/>
          <w:szCs w:val="22"/>
        </w:rPr>
        <w:t>City College Blackboard: Other reading and writing materials, P</w:t>
      </w:r>
      <w:r w:rsidR="006426D8" w:rsidRPr="00152F24">
        <w:rPr>
          <w:rFonts w:asciiTheme="minorHAnsi" w:hAnsiTheme="minorHAnsi"/>
          <w:bCs/>
          <w:szCs w:val="22"/>
        </w:rPr>
        <w:t>ower</w:t>
      </w:r>
      <w:r w:rsidRPr="00152F24">
        <w:rPr>
          <w:rFonts w:asciiTheme="minorHAnsi" w:hAnsiTheme="minorHAnsi"/>
          <w:bCs/>
          <w:szCs w:val="22"/>
        </w:rPr>
        <w:t>P</w:t>
      </w:r>
      <w:r w:rsidR="006426D8" w:rsidRPr="00152F24">
        <w:rPr>
          <w:rFonts w:asciiTheme="minorHAnsi" w:hAnsiTheme="minorHAnsi"/>
          <w:bCs/>
          <w:szCs w:val="22"/>
        </w:rPr>
        <w:t>oint s</w:t>
      </w:r>
      <w:r w:rsidRPr="00152F24">
        <w:rPr>
          <w:rFonts w:asciiTheme="minorHAnsi" w:hAnsiTheme="minorHAnsi"/>
          <w:bCs/>
          <w:szCs w:val="22"/>
        </w:rPr>
        <w:t>lideshows and videos will be posted online on BB during the semester.</w:t>
      </w:r>
      <w:r w:rsidR="006426D8" w:rsidRPr="00152F24">
        <w:rPr>
          <w:rFonts w:asciiTheme="minorHAnsi" w:hAnsiTheme="minorHAnsi"/>
          <w:bCs/>
          <w:szCs w:val="22"/>
        </w:rPr>
        <w:t xml:space="preserve"> </w:t>
      </w:r>
      <w:r w:rsidR="006426D8" w:rsidRPr="00152F24">
        <w:rPr>
          <w:rFonts w:asciiTheme="minorHAnsi" w:hAnsiTheme="minorHAnsi"/>
          <w:b/>
          <w:bCs/>
          <w:szCs w:val="22"/>
        </w:rPr>
        <w:t xml:space="preserve">Please Note: You must use your CCNY email address in Bb (log in to the CCNY Portal, click Blackboard, then Update Email in the Tools menu). If you add a non-CCNY domain email address in this window, you will not receive important course announcements. </w:t>
      </w:r>
    </w:p>
    <w:p w:rsidR="00FC6C2C" w:rsidRPr="00152F24" w:rsidRDefault="00FC6C2C" w:rsidP="00895725">
      <w:pPr>
        <w:pStyle w:val="Heading1"/>
        <w:tabs>
          <w:tab w:val="clear" w:pos="8820"/>
        </w:tabs>
        <w:ind w:left="0"/>
        <w:rPr>
          <w:rFonts w:asciiTheme="minorHAnsi" w:hAnsiTheme="minorHAnsi"/>
          <w:szCs w:val="22"/>
          <w:u w:val="none"/>
        </w:rPr>
      </w:pPr>
    </w:p>
    <w:p w:rsidR="00C576D9" w:rsidRPr="00152F24" w:rsidRDefault="003D15F9" w:rsidP="00895725">
      <w:pPr>
        <w:pStyle w:val="Heading1"/>
        <w:tabs>
          <w:tab w:val="clear" w:pos="8820"/>
        </w:tabs>
        <w:ind w:left="0"/>
        <w:rPr>
          <w:rFonts w:asciiTheme="minorHAnsi" w:hAnsiTheme="minorHAnsi"/>
          <w:b w:val="0"/>
          <w:color w:val="FF0000"/>
          <w:szCs w:val="22"/>
        </w:rPr>
      </w:pPr>
      <w:r w:rsidRPr="00152F24">
        <w:rPr>
          <w:rFonts w:asciiTheme="minorHAnsi" w:hAnsiTheme="minorHAnsi"/>
          <w:szCs w:val="22"/>
          <w:highlight w:val="yellow"/>
        </w:rPr>
        <w:t>Assignment Grade Weights</w:t>
      </w:r>
      <w:r w:rsidRPr="00152F24">
        <w:rPr>
          <w:rFonts w:asciiTheme="minorHAnsi" w:hAnsiTheme="minorHAnsi"/>
          <w:szCs w:val="22"/>
        </w:rPr>
        <w:t xml:space="preserve"> </w:t>
      </w:r>
    </w:p>
    <w:p w:rsidR="00895725" w:rsidRPr="00152F24" w:rsidRDefault="00895725" w:rsidP="00895725">
      <w:pPr>
        <w:rPr>
          <w:rFonts w:asciiTheme="minorHAnsi" w:hAnsiTheme="minorHAnsi"/>
          <w:szCs w:val="22"/>
        </w:rPr>
      </w:pPr>
    </w:p>
    <w:p w:rsidR="00C576D9" w:rsidRPr="00152F24" w:rsidRDefault="00895725" w:rsidP="00895725">
      <w:pPr>
        <w:rPr>
          <w:rFonts w:asciiTheme="minorHAnsi" w:hAnsiTheme="minorHAnsi"/>
          <w:b/>
          <w:color w:val="FF0000"/>
          <w:szCs w:val="22"/>
        </w:rPr>
      </w:pPr>
      <w:r w:rsidRPr="00152F24">
        <w:rPr>
          <w:rFonts w:asciiTheme="minorHAnsi" w:hAnsiTheme="minorHAnsi"/>
          <w:szCs w:val="22"/>
        </w:rPr>
        <w:t>Low-stakes, in-class and online assignments</w:t>
      </w:r>
      <w:r w:rsidR="00C576D9" w:rsidRPr="00152F24">
        <w:rPr>
          <w:rFonts w:asciiTheme="minorHAnsi" w:hAnsiTheme="minorHAnsi"/>
          <w:szCs w:val="22"/>
        </w:rPr>
        <w:t xml:space="preserve"> </w:t>
      </w:r>
      <w:r w:rsidR="005C37AF" w:rsidRPr="00152F24">
        <w:rPr>
          <w:rFonts w:asciiTheme="minorHAnsi" w:hAnsiTheme="minorHAnsi"/>
          <w:szCs w:val="22"/>
        </w:rPr>
        <w:tab/>
      </w:r>
      <w:r w:rsidR="00282EAC" w:rsidRPr="00152F24">
        <w:rPr>
          <w:rFonts w:asciiTheme="minorHAnsi" w:hAnsiTheme="minorHAnsi"/>
          <w:szCs w:val="22"/>
        </w:rPr>
        <w:tab/>
      </w:r>
      <w:r w:rsidR="005C37AF" w:rsidRPr="00152F24">
        <w:rPr>
          <w:rFonts w:asciiTheme="minorHAnsi" w:hAnsiTheme="minorHAnsi"/>
          <w:szCs w:val="22"/>
        </w:rPr>
        <w:t>15</w:t>
      </w:r>
      <w:r w:rsidR="00C576D9" w:rsidRPr="00152F24">
        <w:rPr>
          <w:rFonts w:asciiTheme="minorHAnsi" w:hAnsiTheme="minorHAnsi"/>
          <w:szCs w:val="22"/>
        </w:rPr>
        <w:t>%</w:t>
      </w:r>
      <w:r w:rsidR="003D15F9" w:rsidRPr="00152F24">
        <w:rPr>
          <w:rFonts w:asciiTheme="minorHAnsi" w:hAnsiTheme="minorHAnsi"/>
          <w:szCs w:val="22"/>
        </w:rPr>
        <w:t xml:space="preserve"> </w:t>
      </w:r>
      <w:r w:rsidR="003D15F9" w:rsidRPr="00152F24">
        <w:rPr>
          <w:rFonts w:asciiTheme="minorHAnsi" w:hAnsiTheme="minorHAnsi"/>
          <w:szCs w:val="22"/>
        </w:rPr>
        <w:tab/>
      </w:r>
    </w:p>
    <w:p w:rsidR="003D15F9" w:rsidRPr="00152F24" w:rsidRDefault="00895725" w:rsidP="003D15F9">
      <w:pPr>
        <w:rPr>
          <w:rFonts w:asciiTheme="minorHAnsi" w:hAnsiTheme="minorHAnsi"/>
          <w:b/>
          <w:color w:val="FF0000"/>
          <w:szCs w:val="22"/>
        </w:rPr>
      </w:pPr>
      <w:r w:rsidRPr="00152F24">
        <w:rPr>
          <w:rFonts w:asciiTheme="minorHAnsi" w:hAnsiTheme="minorHAnsi"/>
          <w:szCs w:val="22"/>
        </w:rPr>
        <w:t>Formal Letter of Introduction</w:t>
      </w:r>
      <w:r w:rsidR="00C576D9" w:rsidRPr="00152F24">
        <w:rPr>
          <w:rFonts w:asciiTheme="minorHAnsi" w:hAnsiTheme="minorHAnsi"/>
          <w:szCs w:val="22"/>
        </w:rPr>
        <w:t xml:space="preserve"> </w:t>
      </w:r>
      <w:r w:rsidRPr="00152F24">
        <w:rPr>
          <w:rFonts w:asciiTheme="minorHAnsi" w:hAnsiTheme="minorHAnsi"/>
          <w:szCs w:val="22"/>
        </w:rPr>
        <w:tab/>
      </w:r>
      <w:r w:rsidRPr="00152F24">
        <w:rPr>
          <w:rFonts w:asciiTheme="minorHAnsi" w:hAnsiTheme="minorHAnsi"/>
          <w:szCs w:val="22"/>
        </w:rPr>
        <w:tab/>
      </w:r>
      <w:r w:rsidRPr="00152F24">
        <w:rPr>
          <w:rFonts w:asciiTheme="minorHAnsi" w:hAnsiTheme="minorHAnsi"/>
          <w:szCs w:val="22"/>
        </w:rPr>
        <w:tab/>
        <w:t>5</w:t>
      </w:r>
      <w:r w:rsidR="00C576D9" w:rsidRPr="00152F24">
        <w:rPr>
          <w:rFonts w:asciiTheme="minorHAnsi" w:hAnsiTheme="minorHAnsi"/>
          <w:szCs w:val="22"/>
        </w:rPr>
        <w:t>%</w:t>
      </w:r>
      <w:r w:rsidR="003D15F9" w:rsidRPr="00152F24">
        <w:rPr>
          <w:rFonts w:asciiTheme="minorHAnsi" w:hAnsiTheme="minorHAnsi"/>
          <w:szCs w:val="22"/>
        </w:rPr>
        <w:t xml:space="preserve"> </w:t>
      </w:r>
      <w:r w:rsidR="003D15F9" w:rsidRPr="00152F24">
        <w:rPr>
          <w:rFonts w:asciiTheme="minorHAnsi" w:hAnsiTheme="minorHAnsi"/>
          <w:szCs w:val="22"/>
        </w:rPr>
        <w:tab/>
      </w:r>
    </w:p>
    <w:p w:rsidR="00C576D9" w:rsidRPr="00152F24" w:rsidRDefault="00335422" w:rsidP="00895725">
      <w:pPr>
        <w:rPr>
          <w:rFonts w:asciiTheme="minorHAnsi" w:hAnsiTheme="minorHAnsi"/>
          <w:szCs w:val="22"/>
        </w:rPr>
      </w:pPr>
      <w:r w:rsidRPr="00152F24">
        <w:rPr>
          <w:rFonts w:asciiTheme="minorHAnsi" w:hAnsiTheme="minorHAnsi"/>
          <w:szCs w:val="22"/>
        </w:rPr>
        <w:t>Lab</w:t>
      </w:r>
      <w:r w:rsidR="00C576D9" w:rsidRPr="00152F24">
        <w:rPr>
          <w:rFonts w:asciiTheme="minorHAnsi" w:hAnsiTheme="minorHAnsi"/>
          <w:szCs w:val="22"/>
        </w:rPr>
        <w:t xml:space="preserve"> </w:t>
      </w:r>
      <w:r w:rsidR="009E3AF1" w:rsidRPr="00152F24">
        <w:rPr>
          <w:rFonts w:asciiTheme="minorHAnsi" w:hAnsiTheme="minorHAnsi"/>
          <w:szCs w:val="22"/>
        </w:rPr>
        <w:t>Report</w:t>
      </w:r>
      <w:r w:rsidR="0099040C" w:rsidRPr="00152F24">
        <w:rPr>
          <w:rFonts w:asciiTheme="minorHAnsi" w:hAnsiTheme="minorHAnsi"/>
          <w:szCs w:val="22"/>
        </w:rPr>
        <w:t xml:space="preserve"> (Chapter 19)</w:t>
      </w:r>
      <w:r w:rsidR="0099040C" w:rsidRPr="00152F24">
        <w:rPr>
          <w:rFonts w:asciiTheme="minorHAnsi" w:hAnsiTheme="minorHAnsi"/>
          <w:szCs w:val="22"/>
        </w:rPr>
        <w:tab/>
      </w:r>
      <w:r w:rsidR="00895725" w:rsidRPr="00152F24">
        <w:rPr>
          <w:rFonts w:asciiTheme="minorHAnsi" w:hAnsiTheme="minorHAnsi"/>
          <w:szCs w:val="22"/>
        </w:rPr>
        <w:tab/>
      </w:r>
      <w:r w:rsidRPr="00152F24">
        <w:rPr>
          <w:rFonts w:asciiTheme="minorHAnsi" w:hAnsiTheme="minorHAnsi"/>
          <w:szCs w:val="22"/>
        </w:rPr>
        <w:tab/>
      </w:r>
      <w:r w:rsidR="00895725" w:rsidRPr="00152F24">
        <w:rPr>
          <w:rFonts w:asciiTheme="minorHAnsi" w:hAnsiTheme="minorHAnsi"/>
          <w:szCs w:val="22"/>
        </w:rPr>
        <w:tab/>
        <w:t>15</w:t>
      </w:r>
      <w:r w:rsidR="00C576D9" w:rsidRPr="00152F24">
        <w:rPr>
          <w:rFonts w:asciiTheme="minorHAnsi" w:hAnsiTheme="minorHAnsi"/>
          <w:szCs w:val="22"/>
        </w:rPr>
        <w:t>%</w:t>
      </w:r>
      <w:r w:rsidR="003D15F9" w:rsidRPr="00152F24">
        <w:rPr>
          <w:rFonts w:asciiTheme="minorHAnsi" w:hAnsiTheme="minorHAnsi"/>
          <w:szCs w:val="22"/>
        </w:rPr>
        <w:tab/>
      </w:r>
    </w:p>
    <w:p w:rsidR="00C576D9" w:rsidRPr="00152F24" w:rsidRDefault="00C576D9" w:rsidP="00895725">
      <w:pPr>
        <w:rPr>
          <w:rFonts w:asciiTheme="minorHAnsi" w:hAnsiTheme="minorHAnsi"/>
          <w:szCs w:val="22"/>
        </w:rPr>
      </w:pPr>
      <w:r w:rsidRPr="00152F24">
        <w:rPr>
          <w:rFonts w:asciiTheme="minorHAnsi" w:hAnsiTheme="minorHAnsi"/>
          <w:szCs w:val="22"/>
        </w:rPr>
        <w:t xml:space="preserve">Technical </w:t>
      </w:r>
      <w:r w:rsidR="009E3AF1" w:rsidRPr="00152F24">
        <w:rPr>
          <w:rFonts w:asciiTheme="minorHAnsi" w:hAnsiTheme="minorHAnsi"/>
          <w:szCs w:val="22"/>
        </w:rPr>
        <w:t>Description</w:t>
      </w:r>
      <w:r w:rsidR="003D15F9" w:rsidRPr="00152F24">
        <w:rPr>
          <w:rFonts w:asciiTheme="minorHAnsi" w:hAnsiTheme="minorHAnsi"/>
          <w:szCs w:val="22"/>
        </w:rPr>
        <w:t xml:space="preserve"> (Chapter 20)</w:t>
      </w:r>
      <w:r w:rsidR="00895725" w:rsidRPr="00152F24">
        <w:rPr>
          <w:rFonts w:asciiTheme="minorHAnsi" w:hAnsiTheme="minorHAnsi"/>
          <w:szCs w:val="22"/>
        </w:rPr>
        <w:tab/>
      </w:r>
      <w:r w:rsidR="00895725" w:rsidRPr="00152F24">
        <w:rPr>
          <w:rFonts w:asciiTheme="minorHAnsi" w:hAnsiTheme="minorHAnsi"/>
          <w:szCs w:val="22"/>
        </w:rPr>
        <w:tab/>
      </w:r>
      <w:r w:rsidR="00993602" w:rsidRPr="00152F24">
        <w:rPr>
          <w:rFonts w:asciiTheme="minorHAnsi" w:hAnsiTheme="minorHAnsi"/>
          <w:szCs w:val="22"/>
        </w:rPr>
        <w:tab/>
      </w:r>
      <w:r w:rsidRPr="00152F24">
        <w:rPr>
          <w:rFonts w:asciiTheme="minorHAnsi" w:hAnsiTheme="minorHAnsi"/>
          <w:szCs w:val="22"/>
        </w:rPr>
        <w:t xml:space="preserve">20% </w:t>
      </w:r>
      <w:r w:rsidR="003D15F9" w:rsidRPr="00152F24">
        <w:rPr>
          <w:rFonts w:asciiTheme="minorHAnsi" w:hAnsiTheme="minorHAnsi"/>
          <w:szCs w:val="22"/>
        </w:rPr>
        <w:tab/>
      </w:r>
    </w:p>
    <w:p w:rsidR="00895725" w:rsidRPr="00152F24" w:rsidRDefault="00895725" w:rsidP="00895725">
      <w:pPr>
        <w:rPr>
          <w:rFonts w:asciiTheme="minorHAnsi" w:hAnsiTheme="minorHAnsi"/>
          <w:szCs w:val="22"/>
        </w:rPr>
      </w:pPr>
      <w:r w:rsidRPr="00152F24">
        <w:rPr>
          <w:rFonts w:asciiTheme="minorHAnsi" w:hAnsiTheme="minorHAnsi"/>
          <w:szCs w:val="22"/>
        </w:rPr>
        <w:t>Final Project</w:t>
      </w:r>
    </w:p>
    <w:p w:rsidR="00895725" w:rsidRPr="00152F24" w:rsidRDefault="003D15F9" w:rsidP="00895725">
      <w:pPr>
        <w:ind w:firstLine="720"/>
        <w:rPr>
          <w:rFonts w:asciiTheme="minorHAnsi" w:hAnsiTheme="minorHAnsi"/>
          <w:szCs w:val="22"/>
        </w:rPr>
      </w:pPr>
      <w:r w:rsidRPr="00152F24">
        <w:rPr>
          <w:rFonts w:asciiTheme="minorHAnsi" w:hAnsiTheme="minorHAnsi"/>
          <w:szCs w:val="22"/>
        </w:rPr>
        <w:t>Engineering Proposal (Chapter 16)</w:t>
      </w:r>
      <w:r w:rsidRPr="00152F24">
        <w:rPr>
          <w:rFonts w:asciiTheme="minorHAnsi" w:hAnsiTheme="minorHAnsi"/>
          <w:szCs w:val="22"/>
        </w:rPr>
        <w:tab/>
      </w:r>
      <w:r w:rsidR="00993602" w:rsidRPr="00152F24">
        <w:rPr>
          <w:rFonts w:asciiTheme="minorHAnsi" w:hAnsiTheme="minorHAnsi"/>
          <w:szCs w:val="22"/>
        </w:rPr>
        <w:tab/>
      </w:r>
      <w:r w:rsidR="00895725" w:rsidRPr="00152F24">
        <w:rPr>
          <w:rFonts w:asciiTheme="minorHAnsi" w:hAnsiTheme="minorHAnsi"/>
          <w:szCs w:val="22"/>
        </w:rPr>
        <w:t xml:space="preserve">15% </w:t>
      </w:r>
      <w:r w:rsidRPr="00152F24">
        <w:rPr>
          <w:rFonts w:asciiTheme="minorHAnsi" w:hAnsiTheme="minorHAnsi"/>
          <w:szCs w:val="22"/>
        </w:rPr>
        <w:tab/>
      </w:r>
    </w:p>
    <w:p w:rsidR="00C576D9" w:rsidRPr="00152F24" w:rsidRDefault="00895725" w:rsidP="00895725">
      <w:pPr>
        <w:ind w:firstLine="720"/>
        <w:rPr>
          <w:rFonts w:asciiTheme="minorHAnsi" w:hAnsiTheme="minorHAnsi"/>
          <w:szCs w:val="22"/>
        </w:rPr>
      </w:pPr>
      <w:r w:rsidRPr="00152F24">
        <w:rPr>
          <w:rFonts w:asciiTheme="minorHAnsi" w:hAnsiTheme="minorHAnsi"/>
          <w:szCs w:val="22"/>
        </w:rPr>
        <w:t>Presentation</w:t>
      </w:r>
      <w:r w:rsidR="0099040C" w:rsidRPr="00152F24">
        <w:rPr>
          <w:rFonts w:asciiTheme="minorHAnsi" w:hAnsiTheme="minorHAnsi"/>
          <w:szCs w:val="22"/>
        </w:rPr>
        <w:t xml:space="preserve"> (Chapter 21)</w:t>
      </w:r>
      <w:r w:rsidRPr="00152F24">
        <w:rPr>
          <w:rFonts w:asciiTheme="minorHAnsi" w:hAnsiTheme="minorHAnsi"/>
          <w:szCs w:val="22"/>
        </w:rPr>
        <w:tab/>
      </w:r>
      <w:r w:rsidRPr="00152F24">
        <w:rPr>
          <w:rFonts w:asciiTheme="minorHAnsi" w:hAnsiTheme="minorHAnsi"/>
          <w:szCs w:val="22"/>
        </w:rPr>
        <w:tab/>
      </w:r>
      <w:r w:rsidR="00993602" w:rsidRPr="00152F24">
        <w:rPr>
          <w:rFonts w:asciiTheme="minorHAnsi" w:hAnsiTheme="minorHAnsi"/>
          <w:szCs w:val="22"/>
        </w:rPr>
        <w:tab/>
      </w:r>
      <w:r w:rsidRPr="00152F24">
        <w:rPr>
          <w:rFonts w:asciiTheme="minorHAnsi" w:hAnsiTheme="minorHAnsi"/>
          <w:szCs w:val="22"/>
        </w:rPr>
        <w:t>10%</w:t>
      </w:r>
      <w:r w:rsidR="003D15F9" w:rsidRPr="00152F24">
        <w:rPr>
          <w:rFonts w:asciiTheme="minorHAnsi" w:hAnsiTheme="minorHAnsi"/>
          <w:szCs w:val="22"/>
        </w:rPr>
        <w:tab/>
      </w:r>
    </w:p>
    <w:p w:rsidR="00304A98" w:rsidRPr="00152F24" w:rsidRDefault="00895725" w:rsidP="00993602">
      <w:pPr>
        <w:rPr>
          <w:rFonts w:asciiTheme="minorHAnsi" w:hAnsiTheme="minorHAnsi"/>
          <w:szCs w:val="22"/>
        </w:rPr>
      </w:pPr>
      <w:r w:rsidRPr="00152F24">
        <w:rPr>
          <w:rFonts w:asciiTheme="minorHAnsi" w:hAnsiTheme="minorHAnsi"/>
          <w:szCs w:val="22"/>
        </w:rPr>
        <w:t>Digital Portfolio</w:t>
      </w:r>
      <w:r w:rsidR="0099040C" w:rsidRPr="00152F24">
        <w:rPr>
          <w:rFonts w:asciiTheme="minorHAnsi" w:hAnsiTheme="minorHAnsi"/>
          <w:szCs w:val="22"/>
        </w:rPr>
        <w:tab/>
      </w:r>
      <w:r w:rsidR="0099040C" w:rsidRPr="00152F24">
        <w:rPr>
          <w:rFonts w:asciiTheme="minorHAnsi" w:hAnsiTheme="minorHAnsi"/>
          <w:szCs w:val="22"/>
        </w:rPr>
        <w:tab/>
      </w:r>
      <w:r w:rsidR="0099040C" w:rsidRPr="00152F24">
        <w:rPr>
          <w:rFonts w:asciiTheme="minorHAnsi" w:hAnsiTheme="minorHAnsi"/>
          <w:szCs w:val="22"/>
        </w:rPr>
        <w:tab/>
      </w:r>
      <w:r w:rsidR="003D15F9" w:rsidRPr="00152F24">
        <w:rPr>
          <w:rFonts w:asciiTheme="minorHAnsi" w:hAnsiTheme="minorHAnsi"/>
          <w:szCs w:val="22"/>
        </w:rPr>
        <w:tab/>
      </w:r>
      <w:r w:rsidR="003D15F9" w:rsidRPr="00152F24">
        <w:rPr>
          <w:rFonts w:asciiTheme="minorHAnsi" w:hAnsiTheme="minorHAnsi"/>
          <w:szCs w:val="22"/>
        </w:rPr>
        <w:tab/>
        <w:t>20%</w:t>
      </w:r>
      <w:r w:rsidR="003D15F9" w:rsidRPr="00152F24">
        <w:rPr>
          <w:rFonts w:asciiTheme="minorHAnsi" w:hAnsiTheme="minorHAnsi"/>
          <w:szCs w:val="22"/>
        </w:rPr>
        <w:tab/>
      </w:r>
    </w:p>
    <w:p w:rsidR="00304A98" w:rsidRPr="00152F24" w:rsidRDefault="00304A98" w:rsidP="00993602">
      <w:pPr>
        <w:rPr>
          <w:rFonts w:asciiTheme="minorHAnsi" w:hAnsiTheme="minorHAnsi"/>
          <w:szCs w:val="22"/>
        </w:rPr>
      </w:pPr>
    </w:p>
    <w:p w:rsidR="00C576D9" w:rsidRPr="00152F24" w:rsidRDefault="00304A98" w:rsidP="00993602">
      <w:pPr>
        <w:rPr>
          <w:rFonts w:asciiTheme="minorHAnsi" w:hAnsiTheme="minorHAnsi"/>
          <w:b/>
          <w:szCs w:val="22"/>
          <w:u w:val="single"/>
        </w:rPr>
      </w:pPr>
      <w:r w:rsidRPr="00152F24">
        <w:rPr>
          <w:rFonts w:asciiTheme="minorHAnsi" w:hAnsiTheme="minorHAnsi"/>
          <w:szCs w:val="22"/>
          <w:u w:val="single"/>
        </w:rPr>
        <w:t>*Every assignment requires a Self</w:t>
      </w:r>
      <w:r w:rsidR="00D07668">
        <w:rPr>
          <w:rFonts w:asciiTheme="minorHAnsi" w:hAnsiTheme="minorHAnsi"/>
          <w:szCs w:val="22"/>
          <w:u w:val="single"/>
        </w:rPr>
        <w:t>-</w:t>
      </w:r>
      <w:r w:rsidRPr="00152F24">
        <w:rPr>
          <w:rFonts w:asciiTheme="minorHAnsi" w:hAnsiTheme="minorHAnsi"/>
          <w:szCs w:val="22"/>
          <w:u w:val="single"/>
        </w:rPr>
        <w:t xml:space="preserve">Reflection essay, which will refer to the Course Learning Outcomes.  You will use these brief Self-Reflections to write your final Self-Assessment Essay for your digital portfolio. </w:t>
      </w:r>
    </w:p>
    <w:p w:rsidR="003D15F9" w:rsidRPr="00152F24" w:rsidRDefault="003D15F9" w:rsidP="003D15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rPr>
          <w:rFonts w:asciiTheme="minorHAnsi" w:hAnsiTheme="minorHAnsi"/>
          <w:b/>
          <w:szCs w:val="22"/>
          <w:u w:val="single"/>
        </w:rPr>
      </w:pPr>
    </w:p>
    <w:p w:rsidR="009141F9" w:rsidRPr="00152F24" w:rsidRDefault="009141F9" w:rsidP="0050286E">
      <w:pPr>
        <w:rPr>
          <w:rFonts w:asciiTheme="minorHAnsi" w:hAnsiTheme="minorHAnsi"/>
          <w:b/>
          <w:color w:val="000000"/>
          <w:highlight w:val="yellow"/>
          <w:u w:val="single"/>
        </w:rPr>
      </w:pPr>
    </w:p>
    <w:p w:rsidR="009141F9" w:rsidRPr="00152F24" w:rsidRDefault="009141F9" w:rsidP="0050286E">
      <w:pPr>
        <w:rPr>
          <w:rFonts w:asciiTheme="minorHAnsi" w:hAnsiTheme="minorHAnsi"/>
          <w:b/>
          <w:color w:val="000000"/>
          <w:highlight w:val="yellow"/>
          <w:u w:val="single"/>
        </w:rPr>
      </w:pPr>
    </w:p>
    <w:p w:rsidR="0050286E" w:rsidRPr="00152F24" w:rsidRDefault="0050286E" w:rsidP="0050286E">
      <w:pPr>
        <w:rPr>
          <w:rFonts w:asciiTheme="minorHAnsi" w:eastAsia="Arial" w:hAnsiTheme="minorHAnsi" w:cs="Arial"/>
          <w:color w:val="000000"/>
          <w:u w:val="single"/>
        </w:rPr>
      </w:pPr>
      <w:r w:rsidRPr="00152F24">
        <w:rPr>
          <w:rFonts w:asciiTheme="minorHAnsi" w:hAnsiTheme="minorHAnsi"/>
          <w:b/>
          <w:color w:val="000000"/>
          <w:highlight w:val="yellow"/>
          <w:u w:val="single"/>
        </w:rPr>
        <w:t>Letter Grades &amp; Corresponding Points For Percent</w:t>
      </w:r>
      <w:r w:rsidRPr="00152F24">
        <w:rPr>
          <w:rFonts w:asciiTheme="minorHAnsi" w:hAnsiTheme="minorHAnsi"/>
          <w:b/>
          <w:color w:val="000000"/>
          <w:u w:val="single"/>
        </w:rPr>
        <w:t xml:space="preserve"> </w:t>
      </w:r>
    </w:p>
    <w:p w:rsidR="0050286E" w:rsidRPr="00152F24" w:rsidRDefault="0050286E" w:rsidP="0050286E">
      <w:pPr>
        <w:rPr>
          <w:rFonts w:asciiTheme="minorHAnsi" w:eastAsia="Arial" w:hAnsiTheme="minorHAnsi" w:cs="Arial"/>
          <w:color w:val="000000"/>
        </w:rPr>
      </w:pPr>
    </w:p>
    <w:p w:rsidR="0050286E" w:rsidRPr="00152F24" w:rsidRDefault="0050286E" w:rsidP="0050286E">
      <w:pPr>
        <w:rPr>
          <w:rFonts w:asciiTheme="minorHAnsi" w:eastAsia="Arial" w:hAnsiTheme="minorHAnsi" w:cs="Arial"/>
          <w:color w:val="000000"/>
        </w:rPr>
      </w:pPr>
      <w:r w:rsidRPr="00152F24">
        <w:rPr>
          <w:rFonts w:asciiTheme="minorHAnsi" w:hAnsiTheme="minorHAnsi"/>
          <w:color w:val="000000"/>
        </w:rPr>
        <w:tab/>
        <w:t>A+ =</w:t>
      </w:r>
      <w:r w:rsidRPr="00152F24">
        <w:rPr>
          <w:rFonts w:asciiTheme="minorHAnsi" w:hAnsiTheme="minorHAnsi"/>
          <w:color w:val="000000"/>
        </w:rPr>
        <w:tab/>
        <w:t>100-97 points</w:t>
      </w:r>
    </w:p>
    <w:p w:rsidR="0050286E" w:rsidRPr="00152F24" w:rsidRDefault="0050286E" w:rsidP="0050286E">
      <w:pPr>
        <w:rPr>
          <w:rFonts w:asciiTheme="minorHAnsi" w:eastAsia="Arial" w:hAnsiTheme="minorHAnsi" w:cs="Arial"/>
          <w:color w:val="000000"/>
        </w:rPr>
      </w:pPr>
      <w:r w:rsidRPr="00152F24">
        <w:rPr>
          <w:rFonts w:asciiTheme="minorHAnsi" w:hAnsiTheme="minorHAnsi"/>
          <w:color w:val="000000"/>
        </w:rPr>
        <w:tab/>
        <w:t xml:space="preserve">A   = </w:t>
      </w:r>
      <w:r w:rsidRPr="00152F24">
        <w:rPr>
          <w:rFonts w:asciiTheme="minorHAnsi" w:hAnsiTheme="minorHAnsi"/>
          <w:color w:val="000000"/>
        </w:rPr>
        <w:tab/>
        <w:t xml:space="preserve">96.9-93 </w:t>
      </w:r>
    </w:p>
    <w:p w:rsidR="0050286E" w:rsidRPr="00152F24" w:rsidRDefault="0050286E" w:rsidP="0050286E">
      <w:pPr>
        <w:rPr>
          <w:rFonts w:asciiTheme="minorHAnsi" w:eastAsia="Arial" w:hAnsiTheme="minorHAnsi" w:cs="Arial"/>
          <w:color w:val="000000"/>
        </w:rPr>
      </w:pPr>
      <w:r w:rsidRPr="00152F24">
        <w:rPr>
          <w:rFonts w:asciiTheme="minorHAnsi" w:hAnsiTheme="minorHAnsi"/>
          <w:color w:val="000000"/>
        </w:rPr>
        <w:tab/>
        <w:t>A-  =</w:t>
      </w:r>
      <w:r w:rsidRPr="00152F24">
        <w:rPr>
          <w:rFonts w:asciiTheme="minorHAnsi" w:hAnsiTheme="minorHAnsi"/>
          <w:color w:val="000000"/>
        </w:rPr>
        <w:tab/>
        <w:t>92.9-90</w:t>
      </w:r>
    </w:p>
    <w:p w:rsidR="0050286E" w:rsidRPr="00152F24" w:rsidRDefault="0050286E" w:rsidP="0050286E">
      <w:pPr>
        <w:rPr>
          <w:rFonts w:asciiTheme="minorHAnsi" w:eastAsia="Arial" w:hAnsiTheme="minorHAnsi" w:cs="Arial"/>
          <w:color w:val="000000"/>
        </w:rPr>
      </w:pPr>
      <w:r w:rsidRPr="00152F24">
        <w:rPr>
          <w:rFonts w:asciiTheme="minorHAnsi" w:hAnsiTheme="minorHAnsi"/>
          <w:color w:val="000000"/>
        </w:rPr>
        <w:tab/>
        <w:t xml:space="preserve">B+ = </w:t>
      </w:r>
      <w:r w:rsidRPr="00152F24">
        <w:rPr>
          <w:rFonts w:asciiTheme="minorHAnsi" w:hAnsiTheme="minorHAnsi"/>
          <w:color w:val="000000"/>
        </w:rPr>
        <w:tab/>
        <w:t>89.9-87</w:t>
      </w:r>
    </w:p>
    <w:p w:rsidR="0050286E" w:rsidRPr="00152F24" w:rsidRDefault="0050286E" w:rsidP="0050286E">
      <w:pPr>
        <w:rPr>
          <w:rFonts w:asciiTheme="minorHAnsi" w:eastAsia="Arial" w:hAnsiTheme="minorHAnsi" w:cs="Arial"/>
          <w:color w:val="000000"/>
        </w:rPr>
      </w:pPr>
      <w:r w:rsidRPr="00152F24">
        <w:rPr>
          <w:rFonts w:asciiTheme="minorHAnsi" w:hAnsiTheme="minorHAnsi"/>
          <w:color w:val="000000"/>
        </w:rPr>
        <w:tab/>
        <w:t xml:space="preserve">B   = </w:t>
      </w:r>
      <w:r w:rsidRPr="00152F24">
        <w:rPr>
          <w:rFonts w:asciiTheme="minorHAnsi" w:hAnsiTheme="minorHAnsi"/>
          <w:color w:val="000000"/>
        </w:rPr>
        <w:tab/>
        <w:t>86.9-83</w:t>
      </w:r>
    </w:p>
    <w:p w:rsidR="0050286E" w:rsidRPr="00152F24" w:rsidRDefault="0050286E" w:rsidP="0050286E">
      <w:pPr>
        <w:rPr>
          <w:rFonts w:asciiTheme="minorHAnsi" w:eastAsia="Arial" w:hAnsiTheme="minorHAnsi" w:cs="Arial"/>
          <w:color w:val="000000"/>
        </w:rPr>
      </w:pPr>
      <w:r w:rsidRPr="00152F24">
        <w:rPr>
          <w:rFonts w:asciiTheme="minorHAnsi" w:hAnsiTheme="minorHAnsi"/>
          <w:color w:val="000000"/>
        </w:rPr>
        <w:tab/>
        <w:t xml:space="preserve">B-  = </w:t>
      </w:r>
      <w:r w:rsidRPr="00152F24">
        <w:rPr>
          <w:rFonts w:asciiTheme="minorHAnsi" w:hAnsiTheme="minorHAnsi"/>
          <w:color w:val="000000"/>
        </w:rPr>
        <w:tab/>
        <w:t>82.9-80</w:t>
      </w:r>
    </w:p>
    <w:p w:rsidR="0050286E" w:rsidRPr="00152F24" w:rsidRDefault="0050286E" w:rsidP="0050286E">
      <w:pPr>
        <w:rPr>
          <w:rFonts w:asciiTheme="minorHAnsi" w:eastAsia="Arial" w:hAnsiTheme="minorHAnsi" w:cs="Arial"/>
          <w:color w:val="000000"/>
        </w:rPr>
      </w:pPr>
      <w:r w:rsidRPr="00152F24">
        <w:rPr>
          <w:rFonts w:asciiTheme="minorHAnsi" w:hAnsiTheme="minorHAnsi"/>
          <w:color w:val="000000"/>
        </w:rPr>
        <w:tab/>
        <w:t xml:space="preserve">C+ = </w:t>
      </w:r>
      <w:r w:rsidRPr="00152F24">
        <w:rPr>
          <w:rFonts w:asciiTheme="minorHAnsi" w:hAnsiTheme="minorHAnsi"/>
          <w:color w:val="000000"/>
        </w:rPr>
        <w:tab/>
        <w:t>79.9-77</w:t>
      </w:r>
    </w:p>
    <w:p w:rsidR="0050286E" w:rsidRPr="00152F24" w:rsidRDefault="0050286E" w:rsidP="0050286E">
      <w:pPr>
        <w:rPr>
          <w:rFonts w:asciiTheme="minorHAnsi" w:eastAsia="Arial" w:hAnsiTheme="minorHAnsi" w:cs="Arial"/>
          <w:color w:val="000000"/>
        </w:rPr>
      </w:pPr>
      <w:r w:rsidRPr="00152F24">
        <w:rPr>
          <w:rFonts w:asciiTheme="minorHAnsi" w:hAnsiTheme="minorHAnsi"/>
          <w:color w:val="000000"/>
        </w:rPr>
        <w:tab/>
        <w:t xml:space="preserve">C   = </w:t>
      </w:r>
      <w:r w:rsidRPr="00152F24">
        <w:rPr>
          <w:rFonts w:asciiTheme="minorHAnsi" w:hAnsiTheme="minorHAnsi"/>
          <w:color w:val="000000"/>
        </w:rPr>
        <w:tab/>
        <w:t>76.9-73</w:t>
      </w:r>
    </w:p>
    <w:p w:rsidR="0050286E" w:rsidRPr="00152F24" w:rsidRDefault="0050286E" w:rsidP="0050286E">
      <w:pPr>
        <w:rPr>
          <w:rFonts w:asciiTheme="minorHAnsi" w:eastAsia="Arial" w:hAnsiTheme="minorHAnsi" w:cs="Arial"/>
          <w:color w:val="000000"/>
        </w:rPr>
      </w:pPr>
      <w:r w:rsidRPr="00152F24">
        <w:rPr>
          <w:rFonts w:asciiTheme="minorHAnsi" w:hAnsiTheme="minorHAnsi"/>
          <w:color w:val="000000"/>
        </w:rPr>
        <w:tab/>
        <w:t xml:space="preserve">C-  = </w:t>
      </w:r>
      <w:r w:rsidRPr="00152F24">
        <w:rPr>
          <w:rFonts w:asciiTheme="minorHAnsi" w:hAnsiTheme="minorHAnsi"/>
          <w:color w:val="000000"/>
        </w:rPr>
        <w:tab/>
        <w:t>72.9-70</w:t>
      </w:r>
    </w:p>
    <w:p w:rsidR="0050286E" w:rsidRPr="00152F24" w:rsidRDefault="0050286E" w:rsidP="0050286E">
      <w:pPr>
        <w:rPr>
          <w:rFonts w:asciiTheme="minorHAnsi" w:eastAsia="Arial" w:hAnsiTheme="minorHAnsi" w:cs="Arial"/>
          <w:color w:val="000000"/>
        </w:rPr>
      </w:pPr>
      <w:r w:rsidRPr="00152F24">
        <w:rPr>
          <w:rFonts w:asciiTheme="minorHAnsi" w:hAnsiTheme="minorHAnsi"/>
          <w:color w:val="000000"/>
        </w:rPr>
        <w:tab/>
        <w:t xml:space="preserve">D+ = </w:t>
      </w:r>
      <w:r w:rsidRPr="00152F24">
        <w:rPr>
          <w:rFonts w:asciiTheme="minorHAnsi" w:hAnsiTheme="minorHAnsi"/>
          <w:color w:val="000000"/>
        </w:rPr>
        <w:tab/>
        <w:t>69.9-67</w:t>
      </w:r>
    </w:p>
    <w:p w:rsidR="0050286E" w:rsidRPr="00152F24" w:rsidRDefault="0050286E" w:rsidP="0050286E">
      <w:pPr>
        <w:rPr>
          <w:rFonts w:asciiTheme="minorHAnsi" w:hAnsiTheme="minorHAnsi"/>
          <w:color w:val="000000"/>
        </w:rPr>
      </w:pPr>
      <w:r w:rsidRPr="00152F24">
        <w:rPr>
          <w:rFonts w:asciiTheme="minorHAnsi" w:hAnsiTheme="minorHAnsi"/>
          <w:color w:val="000000"/>
        </w:rPr>
        <w:tab/>
        <w:t xml:space="preserve">D   = </w:t>
      </w:r>
      <w:r w:rsidRPr="00152F24">
        <w:rPr>
          <w:rFonts w:asciiTheme="minorHAnsi" w:hAnsiTheme="minorHAnsi"/>
          <w:color w:val="000000"/>
        </w:rPr>
        <w:tab/>
        <w:t>66.9-63</w:t>
      </w:r>
    </w:p>
    <w:p w:rsidR="0050286E" w:rsidRPr="00152F24" w:rsidRDefault="0050286E" w:rsidP="0050286E">
      <w:pPr>
        <w:rPr>
          <w:rFonts w:asciiTheme="minorHAnsi" w:eastAsia="Arial" w:hAnsiTheme="minorHAnsi" w:cs="Arial"/>
          <w:color w:val="000000"/>
        </w:rPr>
      </w:pPr>
      <w:r w:rsidRPr="00152F24">
        <w:rPr>
          <w:rFonts w:asciiTheme="minorHAnsi" w:hAnsiTheme="minorHAnsi"/>
          <w:color w:val="000000"/>
        </w:rPr>
        <w:tab/>
        <w:t>D-  =</w:t>
      </w:r>
      <w:r w:rsidRPr="00152F24">
        <w:rPr>
          <w:rFonts w:asciiTheme="minorHAnsi" w:hAnsiTheme="minorHAnsi"/>
          <w:color w:val="000000"/>
        </w:rPr>
        <w:tab/>
        <w:t>62.9-60</w:t>
      </w:r>
    </w:p>
    <w:p w:rsidR="0050286E" w:rsidRPr="00152F24" w:rsidRDefault="0050286E" w:rsidP="0050286E">
      <w:pPr>
        <w:rPr>
          <w:rFonts w:asciiTheme="minorHAnsi" w:hAnsiTheme="minorHAnsi"/>
          <w:color w:val="000000"/>
        </w:rPr>
      </w:pPr>
      <w:r w:rsidRPr="00152F24">
        <w:rPr>
          <w:rFonts w:asciiTheme="minorHAnsi" w:hAnsiTheme="minorHAnsi"/>
          <w:color w:val="000000"/>
        </w:rPr>
        <w:tab/>
        <w:t>F   =</w:t>
      </w:r>
      <w:r w:rsidRPr="00152F24">
        <w:rPr>
          <w:rFonts w:asciiTheme="minorHAnsi" w:hAnsiTheme="minorHAnsi"/>
          <w:color w:val="000000"/>
        </w:rPr>
        <w:tab/>
        <w:t>Below 60</w:t>
      </w:r>
    </w:p>
    <w:p w:rsidR="00F32960" w:rsidRPr="00152F24" w:rsidRDefault="00F32960" w:rsidP="008744D1">
      <w:pPr>
        <w:rPr>
          <w:rFonts w:asciiTheme="minorHAnsi" w:hAnsiTheme="minorHAnsi"/>
        </w:rPr>
      </w:pPr>
    </w:p>
    <w:p w:rsidR="0064102B" w:rsidRPr="00152F24" w:rsidRDefault="0064102B" w:rsidP="00C22D83">
      <w:pPr>
        <w:rPr>
          <w:rFonts w:asciiTheme="minorHAnsi" w:eastAsia="Batang" w:hAnsiTheme="minorHAnsi"/>
          <w:b/>
          <w:bCs/>
          <w:color w:val="FF0000"/>
          <w:szCs w:val="22"/>
        </w:rPr>
      </w:pPr>
    </w:p>
    <w:p w:rsidR="0064102B" w:rsidRPr="00152F24" w:rsidRDefault="0064102B" w:rsidP="0064102B">
      <w:pPr>
        <w:rPr>
          <w:rFonts w:asciiTheme="minorHAnsi" w:hAnsiTheme="minorHAnsi"/>
          <w:b/>
          <w:bCs/>
          <w:color w:val="FF0000"/>
          <w:szCs w:val="22"/>
        </w:rPr>
      </w:pPr>
      <w:r w:rsidRPr="00152F24">
        <w:rPr>
          <w:rFonts w:asciiTheme="minorHAnsi" w:hAnsiTheme="minorHAnsi"/>
          <w:b/>
          <w:bCs/>
          <w:szCs w:val="22"/>
        </w:rPr>
        <w:t xml:space="preserve">Course Policies </w:t>
      </w:r>
    </w:p>
    <w:p w:rsidR="0064102B" w:rsidRPr="00152F24" w:rsidRDefault="0064102B" w:rsidP="0064102B">
      <w:pPr>
        <w:rPr>
          <w:rFonts w:asciiTheme="minorHAnsi" w:hAnsiTheme="minorHAnsi"/>
          <w:b/>
          <w:bCs/>
          <w:szCs w:val="22"/>
        </w:rPr>
      </w:pPr>
    </w:p>
    <w:p w:rsidR="0064102B" w:rsidRPr="00152F24" w:rsidRDefault="0064102B" w:rsidP="0064102B">
      <w:pPr>
        <w:tabs>
          <w:tab w:val="left" w:pos="220"/>
          <w:tab w:val="left" w:pos="720"/>
        </w:tabs>
        <w:spacing w:after="240"/>
        <w:contextualSpacing/>
        <w:rPr>
          <w:rFonts w:asciiTheme="minorHAnsi" w:hAnsiTheme="minorHAnsi"/>
          <w:szCs w:val="22"/>
          <w:u w:val="single"/>
        </w:rPr>
      </w:pPr>
      <w:proofErr w:type="spellStart"/>
      <w:r w:rsidRPr="00152F24">
        <w:rPr>
          <w:rFonts w:asciiTheme="minorHAnsi" w:hAnsiTheme="minorHAnsi"/>
          <w:b/>
          <w:szCs w:val="22"/>
          <w:u w:val="single"/>
        </w:rPr>
        <w:t>CCNY’s</w:t>
      </w:r>
      <w:proofErr w:type="spellEnd"/>
      <w:r w:rsidRPr="00152F24">
        <w:rPr>
          <w:rFonts w:asciiTheme="minorHAnsi" w:hAnsiTheme="minorHAnsi"/>
          <w:b/>
          <w:szCs w:val="22"/>
          <w:u w:val="single"/>
        </w:rPr>
        <w:t xml:space="preserve"> Statement on Community Standards</w:t>
      </w:r>
    </w:p>
    <w:p w:rsidR="0064102B" w:rsidRPr="00152F24" w:rsidRDefault="00140903" w:rsidP="0064102B">
      <w:pPr>
        <w:tabs>
          <w:tab w:val="left" w:pos="220"/>
          <w:tab w:val="left" w:pos="720"/>
        </w:tabs>
        <w:spacing w:after="240"/>
        <w:contextualSpacing/>
        <w:rPr>
          <w:rFonts w:asciiTheme="minorHAnsi" w:hAnsiTheme="minorHAnsi"/>
          <w:szCs w:val="22"/>
        </w:rPr>
      </w:pPr>
      <w:hyperlink r:id="rId8" w:history="1">
        <w:r w:rsidR="0064102B" w:rsidRPr="00152F24">
          <w:rPr>
            <w:rStyle w:val="Hyperlink"/>
            <w:rFonts w:asciiTheme="minorHAnsi" w:hAnsiTheme="minorHAnsi"/>
            <w:szCs w:val="22"/>
          </w:rPr>
          <w:t>https://www.ccny.cuny.edu/studentaffairs/community-standards</w:t>
        </w:r>
      </w:hyperlink>
      <w:r w:rsidR="0064102B" w:rsidRPr="00152F24">
        <w:rPr>
          <w:rFonts w:asciiTheme="minorHAnsi" w:eastAsiaTheme="minorEastAsia" w:hAnsiTheme="minorHAnsi" w:cs="Times"/>
          <w:szCs w:val="22"/>
        </w:rPr>
        <w:br/>
      </w:r>
    </w:p>
    <w:p w:rsidR="00692EAB" w:rsidRPr="00152F24" w:rsidRDefault="00692EAB" w:rsidP="00692EAB">
      <w:pPr>
        <w:tabs>
          <w:tab w:val="left" w:pos="220"/>
          <w:tab w:val="left" w:pos="720"/>
        </w:tabs>
        <w:spacing w:after="240"/>
        <w:contextualSpacing/>
        <w:rPr>
          <w:rFonts w:asciiTheme="minorHAnsi" w:eastAsiaTheme="minorEastAsia" w:hAnsiTheme="minorHAnsi" w:cs="Arial"/>
          <w:color w:val="181718"/>
          <w:szCs w:val="22"/>
        </w:rPr>
      </w:pPr>
    </w:p>
    <w:p w:rsidR="00692EAB" w:rsidRPr="00152F24" w:rsidRDefault="00692EAB" w:rsidP="00692EAB">
      <w:pPr>
        <w:rPr>
          <w:rFonts w:asciiTheme="minorHAnsi" w:hAnsiTheme="minorHAnsi"/>
          <w:b/>
          <w:szCs w:val="28"/>
          <w:u w:val="single"/>
        </w:rPr>
      </w:pPr>
      <w:r w:rsidRPr="00152F24">
        <w:rPr>
          <w:rFonts w:asciiTheme="minorHAnsi" w:hAnsiTheme="minorHAnsi"/>
          <w:b/>
          <w:szCs w:val="28"/>
          <w:highlight w:val="yellow"/>
          <w:u w:val="single"/>
        </w:rPr>
        <w:t>CCNY Resources for Student Writers:</w:t>
      </w:r>
    </w:p>
    <w:p w:rsidR="00692EAB" w:rsidRPr="00152F24" w:rsidRDefault="00692EAB" w:rsidP="00692EAB">
      <w:pPr>
        <w:rPr>
          <w:rFonts w:asciiTheme="minorHAnsi" w:hAnsiTheme="minorHAnsi"/>
          <w:b/>
          <w:color w:val="2F5496" w:themeColor="accent5" w:themeShade="BF"/>
          <w:szCs w:val="28"/>
        </w:rPr>
      </w:pPr>
    </w:p>
    <w:p w:rsidR="00692EAB" w:rsidRPr="00152F24" w:rsidRDefault="00692EAB" w:rsidP="00692EAB">
      <w:pPr>
        <w:rPr>
          <w:rFonts w:asciiTheme="minorHAnsi" w:hAnsiTheme="minorHAnsi"/>
          <w:b/>
          <w:color w:val="000000"/>
        </w:rPr>
      </w:pPr>
      <w:r w:rsidRPr="00152F24">
        <w:rPr>
          <w:rFonts w:asciiTheme="minorHAnsi" w:hAnsiTheme="minorHAnsi"/>
          <w:b/>
          <w:color w:val="000000"/>
        </w:rPr>
        <w:t xml:space="preserve">Writing Center: </w:t>
      </w:r>
      <w:r w:rsidRPr="00152F24">
        <w:rPr>
          <w:rFonts w:asciiTheme="minorHAnsi" w:hAnsiTheme="minorHAnsi"/>
          <w:color w:val="000000"/>
        </w:rPr>
        <w:t xml:space="preserve">Our </w:t>
      </w:r>
      <w:hyperlink r:id="rId9" w:history="1">
        <w:r w:rsidRPr="00152F24">
          <w:rPr>
            <w:rStyle w:val="Hyperlink"/>
            <w:rFonts w:asciiTheme="minorHAnsi" w:hAnsiTheme="minorHAnsi"/>
          </w:rPr>
          <w:t>CCNY Writing Center</w:t>
        </w:r>
      </w:hyperlink>
      <w:r w:rsidRPr="00152F24">
        <w:rPr>
          <w:rFonts w:asciiTheme="minorHAnsi" w:hAnsiTheme="minorHAnsi"/>
          <w:color w:val="000000"/>
        </w:rPr>
        <w:t xml:space="preserve"> is a valuable resource for every CCNY student. Computers and printers are available for independent student use.</w:t>
      </w:r>
      <w:r w:rsidRPr="00152F24">
        <w:rPr>
          <w:rFonts w:asciiTheme="minorHAnsi" w:hAnsiTheme="minorHAnsi"/>
          <w:b/>
          <w:color w:val="000000"/>
        </w:rPr>
        <w:t xml:space="preserve"> </w:t>
      </w:r>
      <w:r w:rsidRPr="00152F24">
        <w:rPr>
          <w:rFonts w:asciiTheme="minorHAnsi" w:hAnsiTheme="minorHAnsi"/>
          <w:b/>
          <w:color w:val="000000"/>
          <w:highlight w:val="yellow"/>
        </w:rPr>
        <w:t>I urge you to take advantage of the Writing Center and review with them your major (or any) assignments before submitting them to me.</w:t>
      </w:r>
      <w:r w:rsidR="0050286E" w:rsidRPr="00152F24">
        <w:rPr>
          <w:rFonts w:asciiTheme="minorHAnsi" w:hAnsiTheme="minorHAnsi"/>
          <w:b/>
          <w:color w:val="000000"/>
        </w:rPr>
        <w:t xml:space="preserve"> Every student needs someone to read his or her work before submission. Having a ‘second pair of eyes’ is of utmost importance</w:t>
      </w:r>
      <w:r w:rsidR="0050286E" w:rsidRPr="00152F24">
        <w:rPr>
          <w:rFonts w:asciiTheme="minorHAnsi" w:hAnsiTheme="minorHAnsi"/>
          <w:b/>
          <w:color w:val="000000"/>
          <w:highlight w:val="yellow"/>
        </w:rPr>
        <w:t xml:space="preserve">. </w:t>
      </w:r>
      <w:r w:rsidR="0050286E" w:rsidRPr="00152F24">
        <w:rPr>
          <w:rFonts w:asciiTheme="minorHAnsi" w:hAnsiTheme="minorHAnsi"/>
          <w:b/>
          <w:szCs w:val="22"/>
          <w:highlight w:val="yellow"/>
        </w:rPr>
        <w:t>Take a print of your writing draft plus the description of the assignment with you and ask the tutor to help you to improve your writing.</w:t>
      </w:r>
      <w:r w:rsidR="0050286E" w:rsidRPr="00152F24">
        <w:rPr>
          <w:rFonts w:asciiTheme="minorHAnsi" w:hAnsiTheme="minorHAnsi"/>
          <w:szCs w:val="22"/>
        </w:rPr>
        <w:t xml:space="preserve"> You have paid for this service with your tuition, so use it. Every professional or beginner writer needs a second reader, or editor. Bring an admit slip from your tutor for me. I will consider this as an extra point/credit. </w:t>
      </w:r>
    </w:p>
    <w:p w:rsidR="00692EAB" w:rsidRPr="00152F24" w:rsidRDefault="00692EAB" w:rsidP="00692EAB">
      <w:pPr>
        <w:rPr>
          <w:rFonts w:asciiTheme="minorHAnsi" w:hAnsiTheme="minorHAnsi"/>
          <w:b/>
          <w:color w:val="000000"/>
        </w:rPr>
      </w:pPr>
    </w:p>
    <w:p w:rsidR="00692EAB" w:rsidRPr="00152F24" w:rsidRDefault="0050286E" w:rsidP="00692EAB">
      <w:pPr>
        <w:rPr>
          <w:rFonts w:asciiTheme="minorHAnsi" w:hAnsiTheme="minorHAnsi"/>
        </w:rPr>
      </w:pPr>
      <w:r w:rsidRPr="00152F24">
        <w:rPr>
          <w:rFonts w:asciiTheme="minorHAnsi" w:hAnsiTheme="minorHAnsi"/>
          <w:u w:val="single"/>
        </w:rPr>
        <w:t>*</w:t>
      </w:r>
      <w:r w:rsidR="00692EAB" w:rsidRPr="00152F24">
        <w:rPr>
          <w:rFonts w:asciiTheme="minorHAnsi" w:hAnsiTheme="minorHAnsi"/>
          <w:b/>
          <w:u w:val="single"/>
        </w:rPr>
        <w:t>The City College Writing Center offers one-on-one assistance for students working on writing assignments and projects from any discipline</w:t>
      </w:r>
      <w:r w:rsidR="00692EAB" w:rsidRPr="00152F24">
        <w:rPr>
          <w:rFonts w:asciiTheme="minorHAnsi" w:hAnsiTheme="minorHAnsi"/>
          <w:b/>
        </w:rPr>
        <w:t>.</w:t>
      </w:r>
      <w:r w:rsidR="00692EAB" w:rsidRPr="00152F24">
        <w:rPr>
          <w:rFonts w:asciiTheme="minorHAnsi" w:hAnsiTheme="minorHAnsi"/>
        </w:rPr>
        <w:t xml:space="preserve"> Visit us whenever you need someone to listen to your ideas, discuss your topics or assignments, and read your drafts. Writing consultants will work with you on planning, drafting, and revising — all of the important steps in your writing process.</w:t>
      </w:r>
    </w:p>
    <w:p w:rsidR="0050286E" w:rsidRPr="00152F24" w:rsidRDefault="00140903" w:rsidP="00692EAB">
      <w:pPr>
        <w:rPr>
          <w:rFonts w:asciiTheme="minorHAnsi" w:hAnsiTheme="minorHAnsi"/>
          <w:color w:val="000000"/>
        </w:rPr>
      </w:pPr>
      <w:hyperlink r:id="rId10" w:history="1">
        <w:r w:rsidR="0050286E" w:rsidRPr="00152F24">
          <w:rPr>
            <w:rStyle w:val="Hyperlink"/>
            <w:rFonts w:asciiTheme="minorHAnsi" w:hAnsiTheme="minorHAnsi"/>
          </w:rPr>
          <w:t>http://www.ccny.cuny.edu/writing/</w:t>
        </w:r>
      </w:hyperlink>
    </w:p>
    <w:p w:rsidR="0050286E" w:rsidRPr="00152F24" w:rsidRDefault="0050286E" w:rsidP="0050286E">
      <w:pPr>
        <w:pStyle w:val="ListParagraph"/>
        <w:numPr>
          <w:ilvl w:val="0"/>
          <w:numId w:val="7"/>
        </w:numPr>
        <w:ind w:left="360"/>
        <w:rPr>
          <w:rFonts w:asciiTheme="minorHAnsi" w:hAnsiTheme="minorHAnsi"/>
          <w:sz w:val="24"/>
          <w:szCs w:val="22"/>
        </w:rPr>
      </w:pPr>
      <w:r w:rsidRPr="00152F24">
        <w:rPr>
          <w:rFonts w:asciiTheme="minorHAnsi" w:hAnsiTheme="minorHAnsi"/>
          <w:sz w:val="24"/>
          <w:szCs w:val="22"/>
        </w:rPr>
        <w:t xml:space="preserve">The Writing Center: </w:t>
      </w:r>
    </w:p>
    <w:p w:rsidR="0050286E" w:rsidRPr="00152F24" w:rsidRDefault="0050286E" w:rsidP="0050286E">
      <w:pPr>
        <w:ind w:left="360"/>
        <w:rPr>
          <w:rFonts w:asciiTheme="minorHAnsi" w:hAnsiTheme="minorHAnsi"/>
          <w:szCs w:val="22"/>
        </w:rPr>
      </w:pPr>
      <w:r w:rsidRPr="00152F24">
        <w:rPr>
          <w:rFonts w:asciiTheme="minorHAnsi" w:hAnsiTheme="minorHAnsi"/>
          <w:szCs w:val="22"/>
        </w:rPr>
        <w:t xml:space="preserve">Tel:(212) 650-8104 </w:t>
      </w:r>
    </w:p>
    <w:p w:rsidR="0050286E" w:rsidRPr="00152F24" w:rsidRDefault="0050286E" w:rsidP="0050286E">
      <w:pPr>
        <w:ind w:left="360"/>
        <w:rPr>
          <w:rFonts w:asciiTheme="minorHAnsi" w:hAnsiTheme="minorHAnsi"/>
          <w:szCs w:val="22"/>
        </w:rPr>
      </w:pPr>
      <w:r w:rsidRPr="00152F24">
        <w:rPr>
          <w:rFonts w:asciiTheme="minorHAnsi" w:hAnsiTheme="minorHAnsi"/>
          <w:szCs w:val="22"/>
        </w:rPr>
        <w:t>E-mail: writingcenter@ccny.cuny.edu.</w:t>
      </w:r>
      <w:r w:rsidRPr="00152F24">
        <w:rPr>
          <w:rFonts w:asciiTheme="minorHAnsi" w:hAnsiTheme="minorHAnsi"/>
          <w:szCs w:val="22"/>
        </w:rPr>
        <w:br/>
        <w:t>Address : 160 Convent Avenue, New York, NY 10031</w:t>
      </w:r>
    </w:p>
    <w:p w:rsidR="0050286E" w:rsidRPr="00152F24" w:rsidRDefault="0050286E" w:rsidP="005028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360"/>
        <w:rPr>
          <w:rFonts w:asciiTheme="minorHAnsi" w:hAnsiTheme="minorHAnsi"/>
          <w:szCs w:val="22"/>
        </w:rPr>
      </w:pPr>
      <w:r w:rsidRPr="00152F24">
        <w:rPr>
          <w:rFonts w:asciiTheme="minorHAnsi" w:hAnsiTheme="minorHAnsi"/>
          <w:szCs w:val="22"/>
        </w:rPr>
        <w:t>Location: NAC Building, 3rd Floor South, entrance from Amsterdam Ave. Plaza</w:t>
      </w:r>
    </w:p>
    <w:p w:rsidR="00692EAB" w:rsidRPr="00152F24" w:rsidRDefault="00692EAB" w:rsidP="00692EAB">
      <w:pPr>
        <w:rPr>
          <w:rFonts w:asciiTheme="minorHAnsi" w:hAnsiTheme="minorHAnsi"/>
          <w:i/>
          <w:color w:val="000000"/>
        </w:rPr>
      </w:pPr>
    </w:p>
    <w:p w:rsidR="00692EAB" w:rsidRPr="00152F24" w:rsidRDefault="00692EAB" w:rsidP="00692EAB">
      <w:pPr>
        <w:rPr>
          <w:rFonts w:asciiTheme="minorHAnsi" w:eastAsia="Arial" w:hAnsiTheme="minorHAnsi" w:cs="Arial"/>
          <w:color w:val="000000"/>
        </w:rPr>
      </w:pPr>
    </w:p>
    <w:p w:rsidR="00692EAB" w:rsidRPr="00152F24" w:rsidRDefault="00692EAB" w:rsidP="00692EAB">
      <w:pPr>
        <w:rPr>
          <w:rFonts w:asciiTheme="minorHAnsi" w:hAnsiTheme="minorHAnsi"/>
          <w:color w:val="000000"/>
        </w:rPr>
      </w:pPr>
      <w:r w:rsidRPr="00152F24">
        <w:rPr>
          <w:rFonts w:asciiTheme="minorHAnsi" w:hAnsiTheme="minorHAnsi"/>
          <w:b/>
          <w:color w:val="000000"/>
        </w:rPr>
        <w:t xml:space="preserve">Libraries: </w:t>
      </w:r>
      <w:r w:rsidRPr="00152F24">
        <w:rPr>
          <w:rFonts w:asciiTheme="minorHAnsi" w:hAnsiTheme="minorHAnsi"/>
          <w:color w:val="000000"/>
        </w:rPr>
        <w:t xml:space="preserve">CCNY has several libraries that you can use: </w:t>
      </w:r>
      <w:hyperlink r:id="rId11" w:history="1">
        <w:r w:rsidRPr="00152F24">
          <w:rPr>
            <w:rStyle w:val="Hyperlink"/>
            <w:rFonts w:asciiTheme="minorHAnsi" w:hAnsiTheme="minorHAnsi"/>
          </w:rPr>
          <w:t>Cohen Library</w:t>
        </w:r>
      </w:hyperlink>
      <w:r w:rsidRPr="00152F24">
        <w:rPr>
          <w:rFonts w:asciiTheme="minorHAnsi" w:hAnsiTheme="minorHAnsi"/>
          <w:color w:val="000000"/>
        </w:rPr>
        <w:t xml:space="preserve"> in the NAC building (enter from 2nd floor rotunda) the </w:t>
      </w:r>
      <w:hyperlink r:id="rId12" w:history="1">
        <w:r w:rsidRPr="00152F24">
          <w:rPr>
            <w:rStyle w:val="Hyperlink"/>
            <w:rFonts w:asciiTheme="minorHAnsi" w:hAnsiTheme="minorHAnsi"/>
          </w:rPr>
          <w:t>Science and Engineering Library</w:t>
        </w:r>
      </w:hyperlink>
    </w:p>
    <w:p w:rsidR="00692EAB" w:rsidRPr="00152F24" w:rsidRDefault="00692EAB" w:rsidP="00692EAB">
      <w:pPr>
        <w:rPr>
          <w:rFonts w:asciiTheme="minorHAnsi" w:hAnsiTheme="minorHAnsi"/>
          <w:color w:val="000000"/>
        </w:rPr>
      </w:pPr>
      <w:r w:rsidRPr="00152F24">
        <w:rPr>
          <w:rFonts w:asciiTheme="minorHAnsi" w:hAnsiTheme="minorHAnsi"/>
          <w:color w:val="000000"/>
        </w:rPr>
        <w:t xml:space="preserve">in </w:t>
      </w:r>
      <w:proofErr w:type="spellStart"/>
      <w:r w:rsidRPr="00152F24">
        <w:rPr>
          <w:rFonts w:asciiTheme="minorHAnsi" w:hAnsiTheme="minorHAnsi"/>
          <w:color w:val="000000"/>
        </w:rPr>
        <w:t>Marshak</w:t>
      </w:r>
      <w:proofErr w:type="spellEnd"/>
      <w:r w:rsidRPr="00152F24">
        <w:rPr>
          <w:rFonts w:asciiTheme="minorHAnsi" w:hAnsiTheme="minorHAnsi"/>
          <w:color w:val="000000"/>
        </w:rPr>
        <w:t xml:space="preserve"> Science Building (Room J29), the </w:t>
      </w:r>
      <w:hyperlink r:id="rId13" w:history="1">
        <w:r w:rsidRPr="00152F24">
          <w:rPr>
            <w:rStyle w:val="Hyperlink"/>
            <w:rFonts w:asciiTheme="minorHAnsi" w:hAnsiTheme="minorHAnsi"/>
          </w:rPr>
          <w:t>Music Library</w:t>
        </w:r>
      </w:hyperlink>
      <w:r w:rsidRPr="00152F24">
        <w:rPr>
          <w:rFonts w:asciiTheme="minorHAnsi" w:hAnsiTheme="minorHAnsi"/>
          <w:color w:val="000000"/>
        </w:rPr>
        <w:t xml:space="preserve"> in </w:t>
      </w:r>
      <w:proofErr w:type="spellStart"/>
      <w:r w:rsidRPr="00152F24">
        <w:rPr>
          <w:rFonts w:asciiTheme="minorHAnsi" w:hAnsiTheme="minorHAnsi"/>
          <w:color w:val="000000"/>
        </w:rPr>
        <w:t>Shepard</w:t>
      </w:r>
      <w:proofErr w:type="spellEnd"/>
      <w:r w:rsidRPr="00152F24">
        <w:rPr>
          <w:rFonts w:asciiTheme="minorHAnsi" w:hAnsiTheme="minorHAnsi"/>
          <w:color w:val="000000"/>
        </w:rPr>
        <w:t xml:space="preserve"> Hall (Room 160), the </w:t>
      </w:r>
      <w:hyperlink r:id="rId14" w:history="1">
        <w:r w:rsidRPr="00152F24">
          <w:rPr>
            <w:rStyle w:val="Hyperlink"/>
            <w:rFonts w:asciiTheme="minorHAnsi" w:hAnsiTheme="minorHAnsi"/>
          </w:rPr>
          <w:t>Architecture Library</w:t>
        </w:r>
      </w:hyperlink>
      <w:r w:rsidRPr="00152F24">
        <w:rPr>
          <w:rFonts w:asciiTheme="minorHAnsi" w:hAnsiTheme="minorHAnsi"/>
          <w:color w:val="000000"/>
        </w:rPr>
        <w:t xml:space="preserve"> in the Spitzer School of Architecture,  the </w:t>
      </w:r>
      <w:hyperlink r:id="rId15" w:history="1">
        <w:r w:rsidRPr="00152F24">
          <w:rPr>
            <w:rStyle w:val="Hyperlink"/>
            <w:rFonts w:asciiTheme="minorHAnsi" w:hAnsiTheme="minorHAnsi"/>
          </w:rPr>
          <w:t>Dominican Library</w:t>
        </w:r>
      </w:hyperlink>
      <w:r w:rsidRPr="00152F24">
        <w:rPr>
          <w:rFonts w:asciiTheme="minorHAnsi" w:hAnsiTheme="minorHAnsi"/>
          <w:color w:val="000000"/>
        </w:rPr>
        <w:t xml:space="preserve"> (NAC 2/202). Go to the CCNY Library Home Page and click on the drop-down menu "Divisions" to find a list of all CCNY libraries with locations and hours of operation.</w:t>
      </w:r>
    </w:p>
    <w:p w:rsidR="00692EAB" w:rsidRPr="00152F24" w:rsidRDefault="00692EAB" w:rsidP="00692EAB">
      <w:pPr>
        <w:rPr>
          <w:rFonts w:asciiTheme="minorHAnsi" w:hAnsiTheme="minorHAnsi"/>
          <w:color w:val="000000"/>
        </w:rPr>
      </w:pPr>
    </w:p>
    <w:p w:rsidR="00692EAB" w:rsidRPr="00152F24" w:rsidRDefault="00692EAB" w:rsidP="00692EAB">
      <w:pPr>
        <w:rPr>
          <w:rStyle w:val="Hyperlink"/>
        </w:rPr>
      </w:pPr>
      <w:r w:rsidRPr="00152F24">
        <w:rPr>
          <w:rFonts w:asciiTheme="minorHAnsi" w:hAnsiTheme="minorHAnsi"/>
          <w:b/>
          <w:color w:val="000000"/>
        </w:rPr>
        <w:t xml:space="preserve">Computer Labs:  </w:t>
      </w:r>
      <w:r w:rsidRPr="00152F24">
        <w:rPr>
          <w:rFonts w:asciiTheme="minorHAnsi" w:hAnsiTheme="minorHAnsi"/>
          <w:color w:val="000000"/>
        </w:rPr>
        <w:t xml:space="preserve">Several computer labs are available to students at CCNY. For a full list of these labs, go to </w:t>
      </w:r>
      <w:hyperlink r:id="rId16" w:history="1">
        <w:r w:rsidRPr="00152F24">
          <w:rPr>
            <w:rStyle w:val="Hyperlink"/>
            <w:rFonts w:asciiTheme="minorHAnsi" w:hAnsiTheme="minorHAnsi"/>
          </w:rPr>
          <w:t>http://www.ccny.cuny.edu/it/hours.cfm</w:t>
        </w:r>
      </w:hyperlink>
    </w:p>
    <w:p w:rsidR="00692EAB" w:rsidRPr="00152F24" w:rsidRDefault="00692EAB" w:rsidP="00692EAB">
      <w:pPr>
        <w:rPr>
          <w:rStyle w:val="Hyperlink"/>
        </w:rPr>
      </w:pPr>
    </w:p>
    <w:p w:rsidR="00692EAB" w:rsidRPr="00152F24" w:rsidRDefault="00692EAB" w:rsidP="00692EAB">
      <w:pPr>
        <w:rPr>
          <w:rStyle w:val="Hyperlink"/>
        </w:rPr>
      </w:pPr>
      <w:r w:rsidRPr="00152F24">
        <w:rPr>
          <w:rFonts w:asciiTheme="minorHAnsi" w:hAnsiTheme="minorHAnsi"/>
          <w:b/>
          <w:color w:val="000000"/>
        </w:rPr>
        <w:t xml:space="preserve">Free Access to Microsoft Word: </w:t>
      </w:r>
      <w:hyperlink r:id="rId17" w:history="1">
        <w:r w:rsidRPr="00152F24">
          <w:rPr>
            <w:rStyle w:val="Hyperlink"/>
            <w:rFonts w:asciiTheme="minorHAnsi" w:hAnsiTheme="minorHAnsi"/>
          </w:rPr>
          <w:t>https://citymail.ccny.cuny.edu/pdf/About-Office-365.pdf</w:t>
        </w:r>
      </w:hyperlink>
    </w:p>
    <w:p w:rsidR="00692EAB" w:rsidRPr="00152F24" w:rsidRDefault="00692EAB" w:rsidP="00692EAB">
      <w:pPr>
        <w:rPr>
          <w:rStyle w:val="Hyperlink"/>
        </w:rPr>
      </w:pPr>
    </w:p>
    <w:p w:rsidR="00692EAB" w:rsidRPr="00152F24" w:rsidRDefault="00692EAB" w:rsidP="00692EAB">
      <w:pPr>
        <w:rPr>
          <w:rStyle w:val="Hyperlink"/>
        </w:rPr>
      </w:pPr>
      <w:r w:rsidRPr="00152F24">
        <w:rPr>
          <w:rStyle w:val="Hyperlink"/>
          <w:rFonts w:asciiTheme="minorHAnsi" w:hAnsiTheme="minorHAnsi"/>
          <w:b/>
        </w:rPr>
        <w:t xml:space="preserve">Free Access to </w:t>
      </w:r>
      <w:r w:rsidRPr="00152F24">
        <w:rPr>
          <w:rStyle w:val="Hyperlink"/>
          <w:rFonts w:asciiTheme="minorHAnsi" w:hAnsiTheme="minorHAnsi"/>
          <w:b/>
          <w:i/>
        </w:rPr>
        <w:t>The New York Times</w:t>
      </w:r>
      <w:r w:rsidRPr="00152F24">
        <w:rPr>
          <w:rStyle w:val="Hyperlink"/>
          <w:rFonts w:asciiTheme="minorHAnsi" w:hAnsiTheme="minorHAnsi"/>
          <w:b/>
        </w:rPr>
        <w:t xml:space="preserve">: </w:t>
      </w:r>
      <w:hyperlink r:id="rId18" w:history="1">
        <w:r w:rsidRPr="00152F24">
          <w:rPr>
            <w:rStyle w:val="Hyperlink"/>
            <w:rFonts w:asciiTheme="minorHAnsi" w:eastAsia="Garamond" w:hAnsiTheme="minorHAnsi" w:cs="Garamond"/>
          </w:rPr>
          <w:t>https://myaccount.nytimes.com/verification/edupass</w:t>
        </w:r>
      </w:hyperlink>
    </w:p>
    <w:p w:rsidR="00692EAB" w:rsidRPr="00152F24" w:rsidRDefault="00692EAB" w:rsidP="00692EAB">
      <w:pPr>
        <w:rPr>
          <w:rStyle w:val="Hyperlink"/>
        </w:rPr>
      </w:pPr>
    </w:p>
    <w:p w:rsidR="00692EAB" w:rsidRPr="00152F24" w:rsidRDefault="00692EAB" w:rsidP="00692EAB">
      <w:pPr>
        <w:rPr>
          <w:rFonts w:asciiTheme="minorHAnsi" w:hAnsiTheme="minorHAnsi"/>
          <w:b/>
          <w:szCs w:val="28"/>
          <w:u w:val="single"/>
        </w:rPr>
      </w:pPr>
      <w:r w:rsidRPr="00152F24">
        <w:rPr>
          <w:rFonts w:asciiTheme="minorHAnsi" w:hAnsiTheme="minorHAnsi"/>
          <w:b/>
          <w:szCs w:val="28"/>
          <w:highlight w:val="yellow"/>
          <w:u w:val="single"/>
        </w:rPr>
        <w:t>ENGL 21007 Writing Assignments</w:t>
      </w:r>
    </w:p>
    <w:p w:rsidR="00692EAB" w:rsidRPr="00152F24" w:rsidRDefault="00692EAB" w:rsidP="00692EAB">
      <w:pPr>
        <w:rPr>
          <w:rFonts w:asciiTheme="minorHAnsi" w:hAnsiTheme="minorHAnsi"/>
          <w:b/>
          <w:color w:val="2F5496" w:themeColor="accent5" w:themeShade="BF"/>
          <w:szCs w:val="28"/>
        </w:rPr>
      </w:pPr>
    </w:p>
    <w:p w:rsidR="00AC3D1A" w:rsidRPr="00152F24" w:rsidRDefault="00692EAB" w:rsidP="00692EAB">
      <w:pPr>
        <w:rPr>
          <w:rFonts w:asciiTheme="minorHAnsi" w:hAnsiTheme="minorHAnsi"/>
          <w:color w:val="000000"/>
        </w:rPr>
      </w:pPr>
      <w:r w:rsidRPr="00152F24">
        <w:rPr>
          <w:rFonts w:asciiTheme="minorHAnsi" w:hAnsiTheme="minorHAnsi"/>
          <w:b/>
          <w:color w:val="000000"/>
        </w:rPr>
        <w:t>Writing Assignments:</w:t>
      </w:r>
      <w:r w:rsidR="00A7570C" w:rsidRPr="00152F24">
        <w:rPr>
          <w:rFonts w:asciiTheme="minorHAnsi" w:hAnsiTheme="minorHAnsi"/>
          <w:color w:val="000000"/>
        </w:rPr>
        <w:t xml:space="preserve"> </w:t>
      </w:r>
      <w:r w:rsidR="00A7570C" w:rsidRPr="00152F24">
        <w:rPr>
          <w:rFonts w:asciiTheme="minorHAnsi" w:hAnsiTheme="minorHAnsi"/>
          <w:color w:val="000000"/>
          <w:u w:val="single"/>
        </w:rPr>
        <w:t xml:space="preserve">Students should submit a </w:t>
      </w:r>
      <w:r w:rsidR="00A7570C" w:rsidRPr="00152F24">
        <w:rPr>
          <w:rFonts w:asciiTheme="minorHAnsi" w:hAnsiTheme="minorHAnsi"/>
          <w:b/>
          <w:color w:val="000000"/>
          <w:u w:val="single"/>
        </w:rPr>
        <w:t xml:space="preserve">print copy </w:t>
      </w:r>
      <w:r w:rsidR="00A7570C" w:rsidRPr="00152F24">
        <w:rPr>
          <w:rFonts w:asciiTheme="minorHAnsi" w:hAnsiTheme="minorHAnsi"/>
          <w:color w:val="000000"/>
          <w:u w:val="single"/>
        </w:rPr>
        <w:t xml:space="preserve">of all their core writing assignments in person. </w:t>
      </w:r>
      <w:r w:rsidRPr="00152F24">
        <w:rPr>
          <w:rFonts w:asciiTheme="minorHAnsi" w:hAnsiTheme="minorHAnsi"/>
          <w:color w:val="000000"/>
        </w:rPr>
        <w:t xml:space="preserve">Writing assignments should be typed in Times New Roman or in Palatino 12-point font and printed on 8 x 11" paper. Use 1-inch margins at top, bottom, left and right. All documents should be double spaced. </w:t>
      </w:r>
      <w:r w:rsidRPr="00152F24">
        <w:rPr>
          <w:rFonts w:asciiTheme="minorHAnsi" w:hAnsiTheme="minorHAnsi"/>
          <w:color w:val="000000"/>
          <w:u w:val="single"/>
        </w:rPr>
        <w:t>Use one side of the page only</w:t>
      </w:r>
      <w:r w:rsidR="00A7570C" w:rsidRPr="00152F24">
        <w:rPr>
          <w:rFonts w:asciiTheme="minorHAnsi" w:hAnsiTheme="minorHAnsi"/>
          <w:color w:val="000000"/>
          <w:u w:val="single"/>
        </w:rPr>
        <w:t xml:space="preserve">. </w:t>
      </w:r>
      <w:r w:rsidR="00AC3D1A" w:rsidRPr="00152F24">
        <w:rPr>
          <w:rFonts w:asciiTheme="minorHAnsi" w:hAnsiTheme="minorHAnsi"/>
          <w:color w:val="000000"/>
        </w:rPr>
        <w:t xml:space="preserve"> Always write your name on every page. Also, write the date and the name of the assignment </w:t>
      </w:r>
      <w:r w:rsidR="009141F9" w:rsidRPr="00152F24">
        <w:rPr>
          <w:rFonts w:asciiTheme="minorHAnsi" w:hAnsiTheme="minorHAnsi"/>
          <w:color w:val="000000"/>
        </w:rPr>
        <w:t xml:space="preserve">in the top of the left corner </w:t>
      </w:r>
      <w:r w:rsidR="00AC3D1A" w:rsidRPr="00152F24">
        <w:rPr>
          <w:rFonts w:asciiTheme="minorHAnsi" w:hAnsiTheme="minorHAnsi"/>
          <w:color w:val="000000"/>
        </w:rPr>
        <w:t xml:space="preserve">of the first page, if no title page is required. </w:t>
      </w:r>
    </w:p>
    <w:p w:rsidR="00AC3D1A" w:rsidRPr="00152F24" w:rsidRDefault="00AC3D1A" w:rsidP="00692EAB">
      <w:pPr>
        <w:rPr>
          <w:rFonts w:asciiTheme="minorHAnsi" w:hAnsiTheme="minorHAnsi"/>
          <w:color w:val="000000"/>
        </w:rPr>
      </w:pPr>
    </w:p>
    <w:p w:rsidR="0050286E" w:rsidRPr="00152F24" w:rsidRDefault="00692EAB" w:rsidP="00692EAB">
      <w:pPr>
        <w:rPr>
          <w:rFonts w:asciiTheme="minorHAnsi" w:hAnsiTheme="minorHAnsi"/>
          <w:color w:val="000000"/>
          <w:u w:val="single"/>
        </w:rPr>
      </w:pPr>
      <w:r w:rsidRPr="00152F24">
        <w:rPr>
          <w:rFonts w:asciiTheme="minorHAnsi" w:hAnsiTheme="minorHAnsi"/>
          <w:color w:val="000000"/>
        </w:rPr>
        <w:t xml:space="preserve">Use Microsoft Word to prepare your documents. </w:t>
      </w:r>
      <w:r w:rsidRPr="00152F24">
        <w:rPr>
          <w:rFonts w:asciiTheme="minorHAnsi" w:hAnsiTheme="minorHAnsi"/>
          <w:b/>
          <w:color w:val="000000"/>
        </w:rPr>
        <w:t xml:space="preserve"> </w:t>
      </w:r>
      <w:r w:rsidRPr="00152F24">
        <w:rPr>
          <w:rFonts w:asciiTheme="minorHAnsi" w:hAnsiTheme="minorHAnsi"/>
          <w:color w:val="000000"/>
        </w:rPr>
        <w:t xml:space="preserve">If you cannot access Microsoft Word, you can type a document in </w:t>
      </w:r>
      <w:r w:rsidRPr="00152F24">
        <w:rPr>
          <w:rFonts w:asciiTheme="minorHAnsi" w:hAnsiTheme="minorHAnsi"/>
          <w:b/>
          <w:color w:val="000000"/>
        </w:rPr>
        <w:t>Google Drive</w:t>
      </w:r>
      <w:r w:rsidRPr="00152F24">
        <w:rPr>
          <w:rFonts w:asciiTheme="minorHAnsi" w:hAnsiTheme="minorHAnsi"/>
          <w:color w:val="000000"/>
        </w:rPr>
        <w:t xml:space="preserve"> and then download a document to your computer. You can print a Google document directly from Drive and you can share a document with me via Google Drive. </w:t>
      </w:r>
    </w:p>
    <w:p w:rsidR="0050286E" w:rsidRPr="00152F24" w:rsidRDefault="0050286E" w:rsidP="00692EAB">
      <w:pPr>
        <w:rPr>
          <w:rFonts w:asciiTheme="minorHAnsi" w:hAnsiTheme="minorHAnsi"/>
          <w:b/>
          <w:color w:val="000000"/>
        </w:rPr>
      </w:pPr>
    </w:p>
    <w:p w:rsidR="0050286E" w:rsidRPr="00152F24" w:rsidRDefault="0050286E" w:rsidP="00692EAB">
      <w:pPr>
        <w:rPr>
          <w:rFonts w:asciiTheme="minorHAnsi" w:hAnsiTheme="minorHAnsi"/>
          <w:b/>
          <w:color w:val="000000"/>
        </w:rPr>
      </w:pPr>
      <w:r w:rsidRPr="00152F24">
        <w:rPr>
          <w:rFonts w:asciiTheme="minorHAnsi" w:hAnsiTheme="minorHAnsi"/>
          <w:b/>
          <w:color w:val="000000"/>
          <w:highlight w:val="yellow"/>
        </w:rPr>
        <w:t>You will use AP</w:t>
      </w:r>
      <w:r w:rsidR="00A62008" w:rsidRPr="00152F24">
        <w:rPr>
          <w:rFonts w:asciiTheme="minorHAnsi" w:hAnsiTheme="minorHAnsi"/>
          <w:b/>
          <w:color w:val="000000"/>
          <w:highlight w:val="yellow"/>
        </w:rPr>
        <w:t xml:space="preserve">A format for all your citations </w:t>
      </w:r>
      <w:r w:rsidR="00A62008" w:rsidRPr="00152F24">
        <w:rPr>
          <w:rFonts w:asciiTheme="minorHAnsi" w:hAnsiTheme="minorHAnsi"/>
          <w:b/>
          <w:color w:val="000000"/>
        </w:rPr>
        <w:t xml:space="preserve">(pp 616-632 in the text). </w:t>
      </w:r>
    </w:p>
    <w:p w:rsidR="00692EAB" w:rsidRPr="00152F24" w:rsidRDefault="00692EAB" w:rsidP="00692EAB">
      <w:pPr>
        <w:rPr>
          <w:rFonts w:asciiTheme="minorHAnsi" w:hAnsiTheme="minorHAnsi"/>
          <w:b/>
          <w:color w:val="000000"/>
        </w:rPr>
      </w:pPr>
    </w:p>
    <w:p w:rsidR="00692EAB" w:rsidRPr="00152F24" w:rsidRDefault="00692EAB" w:rsidP="00692EAB">
      <w:pPr>
        <w:rPr>
          <w:rFonts w:asciiTheme="minorHAnsi" w:hAnsiTheme="minorHAnsi"/>
          <w:color w:val="000000"/>
        </w:rPr>
      </w:pPr>
      <w:r w:rsidRPr="00152F24">
        <w:rPr>
          <w:rFonts w:asciiTheme="minorHAnsi" w:hAnsiTheme="minorHAnsi"/>
          <w:b/>
          <w:color w:val="000000"/>
          <w:u w:val="single"/>
        </w:rPr>
        <w:t>Reading Assignments:</w:t>
      </w:r>
      <w:r w:rsidRPr="00152F24">
        <w:rPr>
          <w:rFonts w:asciiTheme="minorHAnsi" w:hAnsiTheme="minorHAnsi"/>
          <w:b/>
          <w:color w:val="000000"/>
        </w:rPr>
        <w:t xml:space="preserve"> </w:t>
      </w:r>
      <w:r w:rsidRPr="00152F24">
        <w:rPr>
          <w:rFonts w:asciiTheme="minorHAnsi" w:hAnsiTheme="minorHAnsi"/>
          <w:color w:val="000000"/>
        </w:rPr>
        <w:t>You will be asked to read chapters from our textbook and other sources. All reading assigned must be completed for the due date. Quizzes and in-class/online writing assignments based on readings will be assigned.</w:t>
      </w:r>
    </w:p>
    <w:p w:rsidR="00692EAB" w:rsidRPr="00152F24" w:rsidRDefault="00692EAB" w:rsidP="00692EAB">
      <w:pPr>
        <w:rPr>
          <w:rFonts w:asciiTheme="minorHAnsi" w:eastAsia="Arial" w:hAnsiTheme="minorHAnsi" w:cs="Arial"/>
          <w:color w:val="000000"/>
        </w:rPr>
      </w:pPr>
    </w:p>
    <w:p w:rsidR="00692EAB" w:rsidRPr="00152F24" w:rsidRDefault="00692EAB" w:rsidP="00692EAB">
      <w:pPr>
        <w:rPr>
          <w:rFonts w:asciiTheme="minorHAnsi" w:hAnsiTheme="minorHAnsi"/>
          <w:color w:val="000000"/>
        </w:rPr>
      </w:pPr>
      <w:r w:rsidRPr="00152F24">
        <w:rPr>
          <w:rFonts w:asciiTheme="minorHAnsi" w:hAnsiTheme="minorHAnsi"/>
          <w:b/>
          <w:color w:val="000000"/>
        </w:rPr>
        <w:t>On-time Assignment Submissions:</w:t>
      </w:r>
      <w:r w:rsidRPr="00152F24">
        <w:rPr>
          <w:rFonts w:asciiTheme="minorHAnsi" w:hAnsiTheme="minorHAnsi"/>
          <w:color w:val="000000"/>
        </w:rPr>
        <w:t xml:space="preserve"> </w:t>
      </w:r>
      <w:r w:rsidRPr="00152F24">
        <w:rPr>
          <w:rFonts w:asciiTheme="minorHAnsi" w:hAnsiTheme="minorHAnsi"/>
          <w:color w:val="000000"/>
          <w:u w:val="single"/>
        </w:rPr>
        <w:t>All writing assignments should be in your hands at the beginning of a class meeting on submission due dates.</w:t>
      </w:r>
      <w:r w:rsidRPr="00152F24">
        <w:rPr>
          <w:rFonts w:asciiTheme="minorHAnsi" w:hAnsiTheme="minorHAnsi"/>
          <w:color w:val="000000"/>
        </w:rPr>
        <w:t xml:space="preserve">  Do not arrive late even if you have been completing an assignment. If an emergency situation (e.g., a transportation issue, a family matter, or a work schedule problem) or a health condition prevents you from attending a class, you are responsible for submitting your work by email on the due date by the end of the day (midnight). Bring a print copy to the next class session that you attend. </w:t>
      </w:r>
    </w:p>
    <w:p w:rsidR="00692EAB" w:rsidRPr="00152F24" w:rsidRDefault="00692EAB" w:rsidP="00692EAB">
      <w:pPr>
        <w:rPr>
          <w:rFonts w:asciiTheme="minorHAnsi" w:eastAsia="Arial" w:hAnsiTheme="minorHAnsi" w:cs="Arial"/>
          <w:color w:val="000000"/>
        </w:rPr>
      </w:pPr>
    </w:p>
    <w:p w:rsidR="00692EAB" w:rsidRPr="00152F24" w:rsidRDefault="00692EAB" w:rsidP="00692EAB">
      <w:pPr>
        <w:rPr>
          <w:rFonts w:asciiTheme="minorHAnsi" w:eastAsia="Arial" w:hAnsiTheme="minorHAnsi" w:cs="Arial"/>
          <w:color w:val="000000"/>
        </w:rPr>
      </w:pPr>
      <w:r w:rsidRPr="00152F24">
        <w:rPr>
          <w:rFonts w:asciiTheme="minorHAnsi" w:hAnsiTheme="minorHAnsi"/>
          <w:b/>
          <w:color w:val="000000"/>
        </w:rPr>
        <w:t xml:space="preserve">Late Submissions and Grade Penalties: </w:t>
      </w:r>
      <w:r w:rsidRPr="00152F24">
        <w:rPr>
          <w:rFonts w:asciiTheme="minorHAnsi" w:hAnsiTheme="minorHAnsi"/>
          <w:color w:val="000000"/>
        </w:rPr>
        <w:t xml:space="preserve">Grades for assignments submitted late might be reduced. This will be determined on a case-by-case basis.  </w:t>
      </w:r>
    </w:p>
    <w:p w:rsidR="00692EAB" w:rsidRPr="00152F24" w:rsidRDefault="00692EAB" w:rsidP="00692EAB">
      <w:pPr>
        <w:rPr>
          <w:rFonts w:asciiTheme="minorHAnsi" w:hAnsiTheme="minorHAnsi"/>
          <w:b/>
          <w:color w:val="000000"/>
        </w:rPr>
      </w:pPr>
    </w:p>
    <w:p w:rsidR="00692EAB" w:rsidRPr="00152F24" w:rsidRDefault="00692EAB" w:rsidP="00692EAB">
      <w:pPr>
        <w:rPr>
          <w:rFonts w:asciiTheme="minorHAnsi" w:hAnsiTheme="minorHAnsi"/>
          <w:b/>
          <w:color w:val="000000"/>
        </w:rPr>
      </w:pPr>
    </w:p>
    <w:p w:rsidR="00692EAB" w:rsidRPr="00152F24" w:rsidRDefault="00692EAB" w:rsidP="00692EAB">
      <w:pPr>
        <w:rPr>
          <w:rFonts w:asciiTheme="minorHAnsi" w:hAnsiTheme="minorHAnsi"/>
          <w:b/>
          <w:color w:val="000000"/>
          <w:u w:val="single"/>
        </w:rPr>
      </w:pPr>
      <w:r w:rsidRPr="00152F24">
        <w:rPr>
          <w:rFonts w:asciiTheme="minorHAnsi" w:hAnsiTheme="minorHAnsi"/>
          <w:b/>
          <w:color w:val="000000"/>
          <w:highlight w:val="yellow"/>
          <w:u w:val="single"/>
        </w:rPr>
        <w:t>Submission of Revised Drafts:</w:t>
      </w:r>
      <w:r w:rsidRPr="00152F24">
        <w:rPr>
          <w:rFonts w:asciiTheme="minorHAnsi" w:hAnsiTheme="minorHAnsi"/>
          <w:b/>
          <w:color w:val="000000"/>
          <w:u w:val="single"/>
        </w:rPr>
        <w:t xml:space="preserve"> </w:t>
      </w:r>
    </w:p>
    <w:p w:rsidR="00692EAB" w:rsidRPr="00152F24" w:rsidRDefault="00692EAB" w:rsidP="00692EAB">
      <w:pPr>
        <w:rPr>
          <w:rFonts w:asciiTheme="minorHAnsi" w:hAnsiTheme="minorHAnsi"/>
          <w:b/>
          <w:color w:val="000000"/>
        </w:rPr>
      </w:pPr>
    </w:p>
    <w:p w:rsidR="00692EAB" w:rsidRPr="00152F24" w:rsidRDefault="00692EAB" w:rsidP="00692EAB">
      <w:pPr>
        <w:ind w:left="720" w:right="720"/>
        <w:jc w:val="center"/>
        <w:rPr>
          <w:rFonts w:asciiTheme="minorHAnsi" w:hAnsiTheme="minorHAnsi"/>
          <w:color w:val="000000"/>
        </w:rPr>
      </w:pPr>
      <w:r w:rsidRPr="00152F24">
        <w:rPr>
          <w:rFonts w:asciiTheme="minorHAnsi" w:hAnsiTheme="minorHAnsi"/>
          <w:color w:val="000000"/>
        </w:rPr>
        <w:t xml:space="preserve">“Almost all good writing begins with terrible first efforts. You need to start somewhere. Start by getting something -- anything -- down on paper. A friend of mine says that the first draft is the down draft -- you just </w:t>
      </w:r>
      <w:r w:rsidRPr="00152F24">
        <w:rPr>
          <w:rFonts w:asciiTheme="minorHAnsi" w:hAnsiTheme="minorHAnsi"/>
          <w:i/>
          <w:color w:val="000000"/>
        </w:rPr>
        <w:t>get it down</w:t>
      </w:r>
      <w:r w:rsidRPr="00152F24">
        <w:rPr>
          <w:rFonts w:asciiTheme="minorHAnsi" w:hAnsiTheme="minorHAnsi"/>
          <w:color w:val="000000"/>
        </w:rPr>
        <w:t xml:space="preserve">. The second draft is the up draft -- you </w:t>
      </w:r>
      <w:r w:rsidRPr="00152F24">
        <w:rPr>
          <w:rFonts w:asciiTheme="minorHAnsi" w:hAnsiTheme="minorHAnsi"/>
          <w:i/>
          <w:color w:val="000000"/>
        </w:rPr>
        <w:t>fix it up</w:t>
      </w:r>
      <w:r w:rsidRPr="00152F24">
        <w:rPr>
          <w:rFonts w:asciiTheme="minorHAnsi" w:hAnsiTheme="minorHAnsi"/>
          <w:color w:val="000000"/>
        </w:rPr>
        <w:t xml:space="preserve">. You try to say what you have to say more accurately. And the third draft is the dental draft, where you check every tooth, to see if it's loose or cramped or decayed, or even, God help us, healthy.” </w:t>
      </w:r>
    </w:p>
    <w:p w:rsidR="00692EAB" w:rsidRPr="00152F24" w:rsidRDefault="00692EAB" w:rsidP="00692EAB">
      <w:pPr>
        <w:ind w:left="720" w:right="720"/>
        <w:jc w:val="center"/>
        <w:rPr>
          <w:rFonts w:asciiTheme="minorHAnsi" w:hAnsiTheme="minorHAnsi"/>
          <w:color w:val="000000"/>
        </w:rPr>
      </w:pPr>
      <w:r w:rsidRPr="00152F24">
        <w:rPr>
          <w:rFonts w:asciiTheme="minorHAnsi" w:hAnsiTheme="minorHAnsi"/>
          <w:color w:val="000000"/>
        </w:rPr>
        <w:t xml:space="preserve">– Anne </w:t>
      </w:r>
      <w:proofErr w:type="spellStart"/>
      <w:r w:rsidRPr="00152F24">
        <w:rPr>
          <w:rFonts w:asciiTheme="minorHAnsi" w:hAnsiTheme="minorHAnsi"/>
          <w:color w:val="000000"/>
        </w:rPr>
        <w:t>Lammott</w:t>
      </w:r>
      <w:proofErr w:type="spellEnd"/>
      <w:r w:rsidRPr="00152F24">
        <w:rPr>
          <w:rFonts w:asciiTheme="minorHAnsi" w:hAnsiTheme="minorHAnsi"/>
          <w:color w:val="000000"/>
        </w:rPr>
        <w:t xml:space="preserve">, </w:t>
      </w:r>
      <w:r w:rsidRPr="00152F24">
        <w:rPr>
          <w:rFonts w:asciiTheme="minorHAnsi" w:hAnsiTheme="minorHAnsi"/>
          <w:i/>
          <w:color w:val="000000"/>
        </w:rPr>
        <w:t>Bird by Bird: Some Instructions on Writing and Life</w:t>
      </w:r>
    </w:p>
    <w:p w:rsidR="00692EAB" w:rsidRPr="00152F24" w:rsidRDefault="00692EAB" w:rsidP="00692EAB">
      <w:pPr>
        <w:ind w:left="720" w:right="720"/>
        <w:jc w:val="center"/>
        <w:rPr>
          <w:rFonts w:asciiTheme="minorHAnsi" w:hAnsiTheme="minorHAnsi"/>
          <w:color w:val="000000"/>
        </w:rPr>
      </w:pPr>
    </w:p>
    <w:p w:rsidR="00692EAB" w:rsidRPr="00152F24" w:rsidRDefault="00692EAB" w:rsidP="00692EAB">
      <w:pPr>
        <w:rPr>
          <w:rFonts w:asciiTheme="minorHAnsi" w:hAnsiTheme="minorHAnsi"/>
          <w:color w:val="000000"/>
        </w:rPr>
      </w:pPr>
      <w:r w:rsidRPr="00152F24">
        <w:rPr>
          <w:rFonts w:asciiTheme="minorHAnsi" w:hAnsiTheme="minorHAnsi"/>
          <w:color w:val="000000"/>
        </w:rPr>
        <w:t xml:space="preserve">You will be required to revise most of your formal writing assignments. </w:t>
      </w:r>
      <w:r w:rsidRPr="00152F24">
        <w:rPr>
          <w:rFonts w:asciiTheme="minorHAnsi" w:hAnsiTheme="minorHAnsi"/>
          <w:color w:val="000000"/>
          <w:u w:val="single"/>
        </w:rPr>
        <w:t>Second drafts should be submitted with first drafts attached at the back. Label each draft as "first draft," "second draft,"  "third draft," or "final draft" in the upper left corner of the first page.</w:t>
      </w:r>
      <w:r w:rsidRPr="00152F24">
        <w:rPr>
          <w:rFonts w:asciiTheme="minorHAnsi" w:hAnsiTheme="minorHAnsi"/>
          <w:color w:val="000000"/>
        </w:rPr>
        <w:t xml:space="preserve"> Prepare these packets before you arrive to class by stapling papers together. </w:t>
      </w:r>
    </w:p>
    <w:p w:rsidR="00692EAB" w:rsidRPr="00152F24" w:rsidRDefault="00692EAB" w:rsidP="00692EAB">
      <w:pPr>
        <w:rPr>
          <w:rFonts w:asciiTheme="minorHAnsi" w:hAnsiTheme="minorHAnsi"/>
          <w:color w:val="000000"/>
        </w:rPr>
      </w:pPr>
    </w:p>
    <w:p w:rsidR="00692EAB" w:rsidRPr="00152F24" w:rsidRDefault="00692EAB" w:rsidP="00692EAB">
      <w:pPr>
        <w:rPr>
          <w:rFonts w:asciiTheme="minorHAnsi" w:hAnsiTheme="minorHAnsi"/>
          <w:color w:val="000000"/>
        </w:rPr>
      </w:pPr>
      <w:r w:rsidRPr="00152F24">
        <w:rPr>
          <w:rFonts w:asciiTheme="minorHAnsi" w:hAnsiTheme="minorHAnsi"/>
          <w:color w:val="000000"/>
        </w:rPr>
        <w:t xml:space="preserve">Submitting multiple drafts removes the stress of getting it “100% right” on the first try.  There are no point reductions for imperfect drafts. These are meant to help you to clear your vision of what you are writing in order to get it to that perfect point! </w:t>
      </w:r>
    </w:p>
    <w:p w:rsidR="00692EAB" w:rsidRPr="00152F24" w:rsidRDefault="00692EAB" w:rsidP="00692EAB">
      <w:pPr>
        <w:rPr>
          <w:rFonts w:asciiTheme="minorHAnsi" w:eastAsia="Arial" w:hAnsiTheme="minorHAnsi" w:cs="Arial"/>
          <w:color w:val="000000"/>
        </w:rPr>
      </w:pPr>
    </w:p>
    <w:p w:rsidR="00692EAB" w:rsidRPr="00152F24" w:rsidRDefault="00692EAB" w:rsidP="00692EAB">
      <w:pPr>
        <w:rPr>
          <w:rFonts w:asciiTheme="minorHAnsi" w:hAnsiTheme="minorHAnsi"/>
          <w:b/>
          <w:szCs w:val="28"/>
          <w:u w:val="single"/>
        </w:rPr>
      </w:pPr>
      <w:r w:rsidRPr="00152F24">
        <w:rPr>
          <w:rFonts w:asciiTheme="minorHAnsi" w:hAnsiTheme="minorHAnsi"/>
          <w:b/>
          <w:szCs w:val="28"/>
          <w:highlight w:val="yellow"/>
          <w:u w:val="single"/>
        </w:rPr>
        <w:t>Plagiarism and Academic Dishonesty:</w:t>
      </w:r>
      <w:r w:rsidRPr="00152F24">
        <w:rPr>
          <w:rFonts w:asciiTheme="minorHAnsi" w:hAnsiTheme="minorHAnsi"/>
          <w:b/>
          <w:szCs w:val="28"/>
          <w:u w:val="single"/>
        </w:rPr>
        <w:t xml:space="preserve"> </w:t>
      </w:r>
    </w:p>
    <w:p w:rsidR="00692EAB" w:rsidRPr="00152F24" w:rsidRDefault="00692EAB" w:rsidP="00692EAB">
      <w:pPr>
        <w:rPr>
          <w:rFonts w:asciiTheme="minorHAnsi" w:hAnsiTheme="minorHAnsi"/>
          <w:b/>
          <w:color w:val="2F5496" w:themeColor="accent5" w:themeShade="BF"/>
        </w:rPr>
      </w:pPr>
    </w:p>
    <w:p w:rsidR="00692EAB" w:rsidRPr="00152F24" w:rsidRDefault="00692EAB" w:rsidP="00692EAB">
      <w:pPr>
        <w:rPr>
          <w:rFonts w:asciiTheme="minorHAnsi" w:hAnsiTheme="minorHAnsi"/>
          <w:color w:val="000000"/>
        </w:rPr>
      </w:pPr>
      <w:r w:rsidRPr="00152F24">
        <w:rPr>
          <w:rFonts w:asciiTheme="minorHAnsi" w:hAnsiTheme="minorHAnsi"/>
          <w:color w:val="000000"/>
        </w:rPr>
        <w:t xml:space="preserve">Plagiarism involves a variety of practices that are not acceptable in college courses. These practices are described in the CUNY Policy on Academic Integrity.  Read the full policy here: </w:t>
      </w:r>
      <w:hyperlink r:id="rId19">
        <w:r w:rsidRPr="00152F24">
          <w:rPr>
            <w:rFonts w:asciiTheme="minorHAnsi" w:hAnsiTheme="minorHAnsi"/>
            <w:color w:val="0000FF"/>
            <w:u w:val="single"/>
          </w:rPr>
          <w:t>http://web.cuny.edu/academics/info-central/policies/academic-integrity.pdf</w:t>
        </w:r>
      </w:hyperlink>
      <w:r w:rsidRPr="00152F24">
        <w:rPr>
          <w:rFonts w:asciiTheme="minorHAnsi" w:hAnsiTheme="minorHAnsi"/>
          <w:color w:val="000000"/>
        </w:rPr>
        <w:t xml:space="preserve">     </w:t>
      </w:r>
    </w:p>
    <w:p w:rsidR="00692EAB" w:rsidRPr="00152F24" w:rsidRDefault="00692EAB" w:rsidP="00692EAB">
      <w:pPr>
        <w:rPr>
          <w:rFonts w:asciiTheme="minorHAnsi" w:hAnsiTheme="minorHAnsi"/>
          <w:color w:val="000000"/>
        </w:rPr>
      </w:pPr>
    </w:p>
    <w:p w:rsidR="00692EAB" w:rsidRPr="00152F24" w:rsidRDefault="00692EAB" w:rsidP="00692EAB">
      <w:pPr>
        <w:rPr>
          <w:rFonts w:asciiTheme="minorHAnsi" w:hAnsiTheme="minorHAnsi"/>
          <w:color w:val="000000"/>
        </w:rPr>
      </w:pPr>
      <w:r w:rsidRPr="00152F24">
        <w:rPr>
          <w:rFonts w:asciiTheme="minorHAnsi" w:hAnsiTheme="minorHAnsi"/>
          <w:color w:val="000000"/>
        </w:rPr>
        <w:t xml:space="preserve">You can learn more about plagiarism by reviewing the slides in an individual tutorial on the W.W. Norton web site: </w:t>
      </w:r>
      <w:hyperlink r:id="rId20" w:history="1">
        <w:r w:rsidRPr="00152F24">
          <w:rPr>
            <w:rStyle w:val="Hyperlink"/>
            <w:rFonts w:asciiTheme="minorHAnsi" w:hAnsiTheme="minorHAnsi"/>
          </w:rPr>
          <w:t>http://www.wwnorton.com/college/english/write/writesite/research/plagiarism_tutorial.aspx</w:t>
        </w:r>
      </w:hyperlink>
    </w:p>
    <w:p w:rsidR="00692EAB" w:rsidRPr="00152F24" w:rsidRDefault="00692EAB" w:rsidP="00692EAB">
      <w:pPr>
        <w:rPr>
          <w:rFonts w:asciiTheme="minorHAnsi" w:hAnsiTheme="minorHAnsi"/>
          <w:color w:val="000000"/>
        </w:rPr>
      </w:pPr>
      <w:r w:rsidRPr="00152F24">
        <w:rPr>
          <w:rFonts w:asciiTheme="minorHAnsi" w:hAnsiTheme="minorHAnsi"/>
          <w:color w:val="000000"/>
        </w:rPr>
        <w:t>Here are five practices defined as plagiarism in the CUNY Policy on Academic Integrity:</w:t>
      </w:r>
    </w:p>
    <w:p w:rsidR="00692EAB" w:rsidRPr="00152F24" w:rsidRDefault="00692EAB" w:rsidP="00692EAB">
      <w:pPr>
        <w:rPr>
          <w:rFonts w:asciiTheme="minorHAnsi" w:hAnsiTheme="minorHAnsi"/>
          <w:color w:val="000000"/>
        </w:rPr>
      </w:pPr>
    </w:p>
    <w:p w:rsidR="00692EAB" w:rsidRPr="00152F24" w:rsidRDefault="00692EAB" w:rsidP="00692EAB">
      <w:pPr>
        <w:pStyle w:val="ListParagraph"/>
        <w:widowControl/>
        <w:numPr>
          <w:ilvl w:val="0"/>
          <w:numId w:val="5"/>
        </w:numPr>
        <w:autoSpaceDE/>
        <w:autoSpaceDN/>
        <w:adjustRightInd/>
        <w:contextualSpacing/>
        <w:rPr>
          <w:rFonts w:asciiTheme="minorHAnsi" w:hAnsiTheme="minorHAnsi"/>
          <w:sz w:val="24"/>
        </w:rPr>
      </w:pPr>
      <w:r w:rsidRPr="00152F24">
        <w:rPr>
          <w:rFonts w:asciiTheme="minorHAnsi" w:hAnsiTheme="minorHAnsi"/>
          <w:sz w:val="24"/>
        </w:rPr>
        <w:t>Copying another person’s actual words without the use of quotation marks and footnotes attributing the words to their source.</w:t>
      </w:r>
    </w:p>
    <w:p w:rsidR="00692EAB" w:rsidRPr="00152F24" w:rsidRDefault="00692EAB" w:rsidP="00692EAB">
      <w:pPr>
        <w:rPr>
          <w:rFonts w:asciiTheme="minorHAnsi" w:hAnsiTheme="minorHAnsi"/>
          <w:color w:val="000000"/>
        </w:rPr>
      </w:pPr>
    </w:p>
    <w:p w:rsidR="00692EAB" w:rsidRPr="00152F24" w:rsidRDefault="00692EAB" w:rsidP="00692EAB">
      <w:pPr>
        <w:pStyle w:val="ListParagraph"/>
        <w:widowControl/>
        <w:numPr>
          <w:ilvl w:val="0"/>
          <w:numId w:val="5"/>
        </w:numPr>
        <w:autoSpaceDE/>
        <w:autoSpaceDN/>
        <w:adjustRightInd/>
        <w:contextualSpacing/>
        <w:rPr>
          <w:rFonts w:asciiTheme="minorHAnsi" w:hAnsiTheme="minorHAnsi"/>
          <w:sz w:val="24"/>
        </w:rPr>
      </w:pPr>
      <w:r w:rsidRPr="00152F24">
        <w:rPr>
          <w:rFonts w:asciiTheme="minorHAnsi" w:hAnsiTheme="minorHAnsi"/>
          <w:sz w:val="24"/>
        </w:rPr>
        <w:t>Presenting another person’s ideas or theories in your own words without acknowledging the source.</w:t>
      </w:r>
    </w:p>
    <w:p w:rsidR="00692EAB" w:rsidRPr="00152F24" w:rsidRDefault="00692EAB" w:rsidP="00692EAB">
      <w:pPr>
        <w:ind w:left="360"/>
        <w:rPr>
          <w:rFonts w:asciiTheme="minorHAnsi" w:hAnsiTheme="minorHAnsi"/>
        </w:rPr>
      </w:pPr>
    </w:p>
    <w:p w:rsidR="00692EAB" w:rsidRPr="00152F24" w:rsidRDefault="00692EAB" w:rsidP="00692EAB">
      <w:pPr>
        <w:pStyle w:val="ListParagraph"/>
        <w:widowControl/>
        <w:numPr>
          <w:ilvl w:val="0"/>
          <w:numId w:val="5"/>
        </w:numPr>
        <w:autoSpaceDE/>
        <w:autoSpaceDN/>
        <w:adjustRightInd/>
        <w:contextualSpacing/>
        <w:rPr>
          <w:rFonts w:asciiTheme="minorHAnsi" w:hAnsiTheme="minorHAnsi"/>
          <w:sz w:val="24"/>
        </w:rPr>
      </w:pPr>
      <w:r w:rsidRPr="00152F24">
        <w:rPr>
          <w:rFonts w:asciiTheme="minorHAnsi" w:hAnsiTheme="minorHAnsi"/>
          <w:sz w:val="24"/>
        </w:rPr>
        <w:t>Using information that is not common knowledge without acknowledging the source.</w:t>
      </w:r>
    </w:p>
    <w:p w:rsidR="00692EAB" w:rsidRPr="00152F24" w:rsidRDefault="00692EAB" w:rsidP="00692EAB">
      <w:pPr>
        <w:rPr>
          <w:rFonts w:asciiTheme="minorHAnsi" w:hAnsiTheme="minorHAnsi"/>
        </w:rPr>
      </w:pPr>
    </w:p>
    <w:p w:rsidR="00692EAB" w:rsidRPr="00152F24" w:rsidRDefault="00692EAB" w:rsidP="00692EAB">
      <w:pPr>
        <w:pStyle w:val="ListParagraph"/>
        <w:widowControl/>
        <w:numPr>
          <w:ilvl w:val="0"/>
          <w:numId w:val="5"/>
        </w:numPr>
        <w:autoSpaceDE/>
        <w:autoSpaceDN/>
        <w:adjustRightInd/>
        <w:contextualSpacing/>
        <w:rPr>
          <w:rFonts w:asciiTheme="minorHAnsi" w:hAnsiTheme="minorHAnsi"/>
          <w:sz w:val="24"/>
        </w:rPr>
      </w:pPr>
      <w:r w:rsidRPr="00152F24">
        <w:rPr>
          <w:rFonts w:asciiTheme="minorHAnsi" w:hAnsiTheme="minorHAnsi"/>
          <w:sz w:val="24"/>
        </w:rPr>
        <w:t>Failing to acknowledge collaborators on homework and laboratory assignments.</w:t>
      </w:r>
    </w:p>
    <w:p w:rsidR="00692EAB" w:rsidRPr="00152F24" w:rsidRDefault="00692EAB" w:rsidP="00692EAB">
      <w:pPr>
        <w:rPr>
          <w:rFonts w:asciiTheme="minorHAnsi" w:hAnsiTheme="minorHAnsi"/>
        </w:rPr>
      </w:pPr>
    </w:p>
    <w:p w:rsidR="00692EAB" w:rsidRPr="00152F24" w:rsidRDefault="00692EAB" w:rsidP="00692EAB">
      <w:pPr>
        <w:pStyle w:val="ListParagraph"/>
        <w:widowControl/>
        <w:numPr>
          <w:ilvl w:val="0"/>
          <w:numId w:val="6"/>
        </w:numPr>
        <w:autoSpaceDE/>
        <w:autoSpaceDN/>
        <w:adjustRightInd/>
        <w:contextualSpacing/>
        <w:rPr>
          <w:rFonts w:asciiTheme="minorHAnsi" w:hAnsiTheme="minorHAnsi"/>
          <w:sz w:val="24"/>
        </w:rPr>
      </w:pPr>
      <w:r w:rsidRPr="00152F24">
        <w:rPr>
          <w:rFonts w:asciiTheme="minorHAnsi" w:hAnsiTheme="minorHAnsi"/>
          <w:sz w:val="24"/>
        </w:rPr>
        <w:t>Submitting downloaded term papers or parts of term papers, paraphrasing or copying information from the internet without citing the source, and “cutting &amp; pasting” from various sources without proper attribution.</w:t>
      </w:r>
    </w:p>
    <w:p w:rsidR="00692EAB" w:rsidRPr="00152F24" w:rsidRDefault="00692EAB" w:rsidP="00692EAB">
      <w:pPr>
        <w:rPr>
          <w:rFonts w:asciiTheme="minorHAnsi" w:hAnsiTheme="minorHAnsi"/>
        </w:rPr>
      </w:pPr>
    </w:p>
    <w:p w:rsidR="00692EAB" w:rsidRPr="00152F24" w:rsidRDefault="00692EAB" w:rsidP="00692EAB">
      <w:pPr>
        <w:rPr>
          <w:rFonts w:asciiTheme="minorHAnsi" w:hAnsiTheme="minorHAnsi"/>
          <w:color w:val="000000"/>
        </w:rPr>
      </w:pPr>
      <w:r w:rsidRPr="00152F24">
        <w:rPr>
          <w:rFonts w:asciiTheme="minorHAnsi" w:hAnsiTheme="minorHAnsi"/>
          <w:b/>
          <w:color w:val="000000"/>
        </w:rPr>
        <w:t>Unethical Practices</w:t>
      </w:r>
      <w:r w:rsidRPr="00152F24">
        <w:rPr>
          <w:rFonts w:asciiTheme="minorHAnsi" w:hAnsiTheme="minorHAnsi"/>
          <w:color w:val="000000"/>
        </w:rPr>
        <w:t xml:space="preserve"> described in the CUNY Policy on Academic Integrity also include cheating and obtaining unfair advantage. Read the full policy for information on these practices. </w:t>
      </w:r>
    </w:p>
    <w:p w:rsidR="00692EAB" w:rsidRPr="00152F24" w:rsidRDefault="00692EAB" w:rsidP="00692EAB">
      <w:pPr>
        <w:rPr>
          <w:rFonts w:asciiTheme="minorHAnsi" w:hAnsiTheme="minorHAnsi"/>
          <w:color w:val="000000"/>
        </w:rPr>
      </w:pPr>
    </w:p>
    <w:p w:rsidR="00692EAB" w:rsidRPr="00152F24" w:rsidRDefault="00692EAB" w:rsidP="00692EAB">
      <w:pPr>
        <w:rPr>
          <w:rFonts w:asciiTheme="minorHAnsi" w:hAnsiTheme="minorHAnsi"/>
          <w:color w:val="000000"/>
        </w:rPr>
      </w:pPr>
      <w:r w:rsidRPr="00152F24">
        <w:rPr>
          <w:rFonts w:asciiTheme="minorHAnsi" w:hAnsiTheme="minorHAnsi"/>
          <w:b/>
          <w:color w:val="000000"/>
        </w:rPr>
        <w:t>Sanctions for Student Violation of CUNY's Policy on Academic Integrity</w:t>
      </w:r>
      <w:r w:rsidRPr="00152F24">
        <w:rPr>
          <w:rFonts w:asciiTheme="minorHAnsi" w:hAnsiTheme="minorHAnsi"/>
          <w:color w:val="000000"/>
        </w:rPr>
        <w:t xml:space="preserve"> can be found in the CUNY Policy on Academic Integrity. Read the full policy to learn about our college's approach to addressing student violations of academic integrity. </w:t>
      </w:r>
    </w:p>
    <w:p w:rsidR="00692EAB" w:rsidRPr="00152F24" w:rsidRDefault="00692EAB" w:rsidP="00692EAB">
      <w:pPr>
        <w:rPr>
          <w:rFonts w:asciiTheme="minorHAnsi" w:hAnsiTheme="minorHAnsi"/>
          <w:color w:val="000000"/>
        </w:rPr>
      </w:pPr>
    </w:p>
    <w:p w:rsidR="00692EAB" w:rsidRPr="00152F24" w:rsidRDefault="00692EAB" w:rsidP="00692EAB">
      <w:pPr>
        <w:rPr>
          <w:rFonts w:asciiTheme="minorHAnsi" w:hAnsiTheme="minorHAnsi"/>
          <w:b/>
          <w:szCs w:val="28"/>
          <w:u w:val="single"/>
        </w:rPr>
      </w:pPr>
    </w:p>
    <w:p w:rsidR="00692EAB" w:rsidRPr="00152F24" w:rsidRDefault="00692EAB" w:rsidP="00692EAB">
      <w:pPr>
        <w:rPr>
          <w:rFonts w:asciiTheme="minorHAnsi" w:hAnsiTheme="minorHAnsi"/>
          <w:b/>
          <w:szCs w:val="28"/>
          <w:u w:val="single"/>
        </w:rPr>
      </w:pPr>
      <w:r w:rsidRPr="00152F24">
        <w:rPr>
          <w:rFonts w:asciiTheme="minorHAnsi" w:hAnsiTheme="minorHAnsi"/>
          <w:b/>
          <w:szCs w:val="28"/>
          <w:highlight w:val="yellow"/>
          <w:u w:val="single"/>
        </w:rPr>
        <w:t>Course Policies</w:t>
      </w:r>
    </w:p>
    <w:p w:rsidR="00692EAB" w:rsidRPr="00152F24" w:rsidRDefault="00692EAB" w:rsidP="00692EAB">
      <w:pPr>
        <w:rPr>
          <w:rFonts w:asciiTheme="minorHAnsi" w:hAnsiTheme="minorHAnsi"/>
          <w:b/>
          <w:szCs w:val="28"/>
          <w:u w:val="single"/>
        </w:rPr>
      </w:pPr>
    </w:p>
    <w:p w:rsidR="00692EAB" w:rsidRPr="00152F24" w:rsidRDefault="00692EAB" w:rsidP="00692EAB">
      <w:pPr>
        <w:tabs>
          <w:tab w:val="left" w:pos="220"/>
          <w:tab w:val="left" w:pos="720"/>
        </w:tabs>
        <w:spacing w:after="240"/>
        <w:contextualSpacing/>
        <w:rPr>
          <w:rFonts w:asciiTheme="minorHAnsi" w:hAnsiTheme="minorHAnsi"/>
          <w:b/>
          <w:szCs w:val="22"/>
        </w:rPr>
      </w:pPr>
      <w:r w:rsidRPr="00152F24">
        <w:rPr>
          <w:rFonts w:asciiTheme="minorHAnsi" w:hAnsiTheme="minorHAnsi"/>
          <w:b/>
          <w:szCs w:val="22"/>
        </w:rPr>
        <w:t xml:space="preserve">Attendance </w:t>
      </w:r>
    </w:p>
    <w:p w:rsidR="00692EAB" w:rsidRPr="00152F24" w:rsidRDefault="00692EAB" w:rsidP="00692EAB">
      <w:pPr>
        <w:rPr>
          <w:rFonts w:asciiTheme="minorHAnsi" w:hAnsiTheme="minorHAnsi"/>
          <w:color w:val="000000"/>
        </w:rPr>
      </w:pPr>
      <w:r w:rsidRPr="00152F24">
        <w:rPr>
          <w:rFonts w:asciiTheme="minorHAnsi" w:hAnsiTheme="minorHAnsi"/>
          <w:color w:val="000000"/>
        </w:rPr>
        <w:t xml:space="preserve">We will follow the college-wide attendance policy. </w:t>
      </w:r>
      <w:r w:rsidRPr="00152F24">
        <w:rPr>
          <w:rFonts w:asciiTheme="minorHAnsi" w:hAnsiTheme="minorHAnsi"/>
          <w:b/>
          <w:color w:val="000000"/>
        </w:rPr>
        <w:t xml:space="preserve">The maximum allowable class absences are four. </w:t>
      </w:r>
      <w:r w:rsidRPr="00152F24">
        <w:rPr>
          <w:rFonts w:asciiTheme="minorHAnsi" w:hAnsiTheme="minorHAnsi"/>
          <w:b/>
          <w:color w:val="000000"/>
          <w:u w:val="single"/>
        </w:rPr>
        <w:t>If you must miss a class, you are required to email me to notify me of your absence and of your reasons for missing class.</w:t>
      </w:r>
      <w:r w:rsidRPr="00152F24">
        <w:rPr>
          <w:rFonts w:asciiTheme="minorHAnsi" w:hAnsiTheme="minorHAnsi"/>
          <w:color w:val="000000"/>
        </w:rPr>
        <w:t xml:space="preserve"> </w:t>
      </w:r>
      <w:r w:rsidR="00FD5465" w:rsidRPr="00152F24">
        <w:rPr>
          <w:rFonts w:asciiTheme="minorHAnsi" w:hAnsiTheme="minorHAnsi"/>
          <w:color w:val="000000"/>
        </w:rPr>
        <w:t xml:space="preserve">However, since this is a hybrid class any class absences will make it extremely difficult for you to succeed. DO NOT miss classes unless it is an emergency situation. </w:t>
      </w:r>
    </w:p>
    <w:p w:rsidR="00692EAB" w:rsidRPr="00152F24" w:rsidRDefault="00692EAB" w:rsidP="00692EAB">
      <w:pPr>
        <w:tabs>
          <w:tab w:val="left" w:pos="220"/>
          <w:tab w:val="left" w:pos="720"/>
        </w:tabs>
        <w:spacing w:after="240"/>
        <w:contextualSpacing/>
        <w:rPr>
          <w:rFonts w:asciiTheme="minorHAnsi" w:eastAsiaTheme="minorEastAsia" w:hAnsiTheme="minorHAnsi" w:cs="Arial"/>
          <w:color w:val="181718"/>
          <w:szCs w:val="22"/>
        </w:rPr>
      </w:pPr>
    </w:p>
    <w:p w:rsidR="00692EAB" w:rsidRPr="00152F24" w:rsidRDefault="00692EAB" w:rsidP="00692EAB">
      <w:pPr>
        <w:tabs>
          <w:tab w:val="left" w:pos="220"/>
          <w:tab w:val="left" w:pos="720"/>
        </w:tabs>
        <w:spacing w:after="240"/>
        <w:contextualSpacing/>
        <w:rPr>
          <w:rFonts w:asciiTheme="minorHAnsi" w:eastAsiaTheme="minorEastAsia" w:hAnsiTheme="minorHAnsi" w:cs="Arial"/>
          <w:color w:val="181718"/>
          <w:szCs w:val="22"/>
        </w:rPr>
      </w:pPr>
      <w:r w:rsidRPr="00152F24">
        <w:rPr>
          <w:rFonts w:asciiTheme="minorHAnsi" w:eastAsiaTheme="minorEastAsia" w:hAnsiTheme="minorHAnsi" w:cs="Arial"/>
          <w:color w:val="181718"/>
          <w:szCs w:val="22"/>
        </w:rPr>
        <w:t xml:space="preserve">Students are expected to attend every class session of this course and to </w:t>
      </w:r>
      <w:r w:rsidRPr="00152F24">
        <w:rPr>
          <w:rFonts w:asciiTheme="minorHAnsi" w:eastAsiaTheme="minorEastAsia" w:hAnsiTheme="minorHAnsi" w:cs="Arial"/>
          <w:b/>
          <w:color w:val="181718"/>
          <w:szCs w:val="22"/>
        </w:rPr>
        <w:t>be on time</w:t>
      </w:r>
      <w:r w:rsidRPr="00152F24">
        <w:rPr>
          <w:rFonts w:asciiTheme="minorHAnsi" w:eastAsiaTheme="minorEastAsia" w:hAnsiTheme="minorHAnsi" w:cs="Arial"/>
          <w:color w:val="181718"/>
          <w:szCs w:val="22"/>
        </w:rPr>
        <w:t xml:space="preserve">. </w:t>
      </w:r>
      <w:r w:rsidRPr="00152F24">
        <w:rPr>
          <w:rFonts w:asciiTheme="minorHAnsi" w:eastAsiaTheme="minorEastAsia" w:hAnsiTheme="minorHAnsi" w:cs="Arial"/>
          <w:b/>
          <w:color w:val="181718"/>
          <w:szCs w:val="22"/>
        </w:rPr>
        <w:t>If you</w:t>
      </w:r>
      <w:r w:rsidRPr="00152F24">
        <w:rPr>
          <w:rFonts w:asciiTheme="minorHAnsi" w:eastAsiaTheme="minorEastAsia" w:hAnsiTheme="minorHAnsi" w:cs="Arial"/>
          <w:color w:val="181718"/>
          <w:szCs w:val="22"/>
        </w:rPr>
        <w:t xml:space="preserve"> </w:t>
      </w:r>
      <w:r w:rsidRPr="00152F24">
        <w:rPr>
          <w:rFonts w:asciiTheme="minorHAnsi" w:eastAsiaTheme="minorEastAsia" w:hAnsiTheme="minorHAnsi" w:cs="Arial"/>
          <w:b/>
          <w:color w:val="181718"/>
          <w:szCs w:val="22"/>
        </w:rPr>
        <w:t>arrive 15 minutes late you will be counted as absent</w:t>
      </w:r>
      <w:r w:rsidRPr="00152F24">
        <w:rPr>
          <w:rFonts w:asciiTheme="minorHAnsi" w:eastAsiaTheme="minorEastAsia" w:hAnsiTheme="minorHAnsi" w:cs="Arial"/>
          <w:color w:val="181718"/>
          <w:szCs w:val="22"/>
        </w:rPr>
        <w:t xml:space="preserve"> (unless you notify me beforehand and have an excellent reason). </w:t>
      </w:r>
      <w:r w:rsidRPr="00152F24">
        <w:rPr>
          <w:rFonts w:asciiTheme="minorHAnsi" w:eastAsiaTheme="minorEastAsia" w:hAnsiTheme="minorHAnsi" w:cs="Arial"/>
          <w:color w:val="181718"/>
          <w:szCs w:val="22"/>
          <w:u w:val="single"/>
        </w:rPr>
        <w:t>If you miss five classes, your final grade will be dropped by one-half of one letter (a 90 to an 85, for example</w:t>
      </w:r>
      <w:r w:rsidRPr="00152F24">
        <w:rPr>
          <w:rFonts w:asciiTheme="minorHAnsi" w:eastAsiaTheme="minorEastAsia" w:hAnsiTheme="minorHAnsi" w:cs="Arial"/>
          <w:color w:val="181718"/>
          <w:szCs w:val="22"/>
        </w:rPr>
        <w:t xml:space="preserve">). If you miss six classes, your final grade will be dropped one full letter. If you miss seven classes, you will not be able to pass the course. </w:t>
      </w:r>
      <w:r w:rsidRPr="00152F24">
        <w:rPr>
          <w:rFonts w:asciiTheme="minorHAnsi" w:eastAsiaTheme="minorEastAsia" w:hAnsiTheme="minorHAnsi" w:cs="Arial"/>
          <w:color w:val="181718"/>
          <w:szCs w:val="22"/>
          <w:u w:val="single"/>
        </w:rPr>
        <w:t>Consistent late arrivals and early departures will have a negative impact on your grade</w:t>
      </w:r>
      <w:r w:rsidRPr="00152F24">
        <w:rPr>
          <w:rFonts w:asciiTheme="minorHAnsi" w:eastAsiaTheme="minorEastAsia" w:hAnsiTheme="minorHAnsi" w:cs="Arial"/>
          <w:color w:val="181718"/>
          <w:szCs w:val="22"/>
        </w:rPr>
        <w:t>. I will notify you by email if course absences (for full or partial classes) are having an impact on your grade. If you have special circumstances, please see me. I’m happy to work with you to help you complete this course.</w:t>
      </w:r>
    </w:p>
    <w:p w:rsidR="00692EAB" w:rsidRPr="00152F24" w:rsidRDefault="00692EAB" w:rsidP="00692EAB">
      <w:pPr>
        <w:rPr>
          <w:rFonts w:asciiTheme="minorHAnsi" w:hAnsiTheme="minorHAnsi"/>
          <w:color w:val="000000"/>
        </w:rPr>
      </w:pPr>
    </w:p>
    <w:p w:rsidR="00692EAB" w:rsidRPr="00152F24" w:rsidRDefault="00692EAB" w:rsidP="00692EAB">
      <w:pPr>
        <w:rPr>
          <w:rFonts w:asciiTheme="minorHAnsi" w:eastAsia="Arial" w:hAnsiTheme="minorHAnsi" w:cs="Arial"/>
          <w:color w:val="000000"/>
        </w:rPr>
      </w:pPr>
      <w:r w:rsidRPr="00152F24">
        <w:rPr>
          <w:rFonts w:asciiTheme="minorHAnsi" w:hAnsiTheme="minorHAnsi"/>
          <w:b/>
          <w:color w:val="000000"/>
        </w:rPr>
        <w:t xml:space="preserve">Participation: </w:t>
      </w:r>
      <w:r w:rsidRPr="00152F24">
        <w:rPr>
          <w:rFonts w:asciiTheme="minorHAnsi" w:hAnsiTheme="minorHAnsi"/>
          <w:color w:val="000000"/>
        </w:rPr>
        <w:t>All students are expected to be prepared for each class session and to participate either in discussions, in partner work, or in small groups.</w:t>
      </w:r>
    </w:p>
    <w:p w:rsidR="00692EAB" w:rsidRPr="00152F24" w:rsidRDefault="00692EAB" w:rsidP="00692EAB">
      <w:pPr>
        <w:rPr>
          <w:rFonts w:asciiTheme="minorHAnsi" w:hAnsiTheme="minorHAnsi"/>
          <w:color w:val="000000"/>
        </w:rPr>
      </w:pPr>
    </w:p>
    <w:p w:rsidR="00692EAB" w:rsidRPr="00152F24" w:rsidRDefault="00692EAB" w:rsidP="00692EAB">
      <w:pPr>
        <w:rPr>
          <w:rFonts w:asciiTheme="minorHAnsi" w:hAnsiTheme="minorHAnsi"/>
          <w:color w:val="000000"/>
        </w:rPr>
      </w:pPr>
      <w:r w:rsidRPr="00152F24">
        <w:rPr>
          <w:rFonts w:asciiTheme="minorHAnsi" w:hAnsiTheme="minorHAnsi"/>
          <w:b/>
          <w:color w:val="000000"/>
        </w:rPr>
        <w:t>Cell Phone Use:</w:t>
      </w:r>
      <w:r w:rsidRPr="00152F24">
        <w:rPr>
          <w:rFonts w:asciiTheme="minorHAnsi" w:hAnsiTheme="minorHAnsi"/>
          <w:color w:val="000000"/>
        </w:rPr>
        <w:t xml:space="preserve"> Cell phones should be turned to silent and put away during class.  </w:t>
      </w:r>
    </w:p>
    <w:p w:rsidR="00692EAB" w:rsidRPr="00152F24" w:rsidRDefault="00692EAB" w:rsidP="00692EAB">
      <w:pPr>
        <w:rPr>
          <w:rFonts w:asciiTheme="minorHAnsi" w:hAnsiTheme="minorHAnsi"/>
          <w:color w:val="000000"/>
        </w:rPr>
      </w:pPr>
    </w:p>
    <w:p w:rsidR="00692EAB" w:rsidRPr="00152F24" w:rsidRDefault="00692EAB" w:rsidP="00692EAB">
      <w:pPr>
        <w:rPr>
          <w:rFonts w:asciiTheme="minorHAnsi" w:hAnsiTheme="minorHAnsi"/>
          <w:color w:val="000000"/>
        </w:rPr>
      </w:pPr>
      <w:r w:rsidRPr="00152F24">
        <w:rPr>
          <w:rFonts w:asciiTheme="minorHAnsi" w:hAnsiTheme="minorHAnsi"/>
          <w:b/>
          <w:color w:val="000000"/>
        </w:rPr>
        <w:t>Computer and Tablet Use:</w:t>
      </w:r>
      <w:r w:rsidRPr="00152F24">
        <w:rPr>
          <w:rFonts w:asciiTheme="minorHAnsi" w:hAnsiTheme="minorHAnsi"/>
          <w:color w:val="000000"/>
        </w:rPr>
        <w:t xml:space="preserve"> If you wish to use a laptop computer or tablet during class in order to write notes or look up information, please consult with me. </w:t>
      </w:r>
    </w:p>
    <w:p w:rsidR="00692EAB" w:rsidRPr="00152F24" w:rsidRDefault="00692EAB" w:rsidP="00692EAB">
      <w:pPr>
        <w:rPr>
          <w:rFonts w:asciiTheme="minorHAnsi" w:hAnsiTheme="minorHAnsi"/>
          <w:color w:val="000000"/>
        </w:rPr>
      </w:pPr>
    </w:p>
    <w:p w:rsidR="00692EAB" w:rsidRPr="00152F24" w:rsidRDefault="00692EAB" w:rsidP="00692EAB">
      <w:pPr>
        <w:rPr>
          <w:rFonts w:asciiTheme="minorHAnsi" w:hAnsiTheme="minorHAnsi"/>
          <w:color w:val="000000"/>
        </w:rPr>
      </w:pPr>
      <w:r w:rsidRPr="00152F24">
        <w:rPr>
          <w:rFonts w:asciiTheme="minorHAnsi" w:hAnsiTheme="minorHAnsi"/>
          <w:b/>
          <w:color w:val="000000"/>
        </w:rPr>
        <w:t xml:space="preserve">Leaving classroom while class is in session is not permitted. </w:t>
      </w:r>
      <w:r w:rsidRPr="00152F24">
        <w:rPr>
          <w:rFonts w:asciiTheme="minorHAnsi" w:hAnsiTheme="minorHAnsi"/>
          <w:color w:val="000000"/>
        </w:rPr>
        <w:t xml:space="preserve">If you have an emergency or health issues, inform me and an accommodation will be made for you. </w:t>
      </w:r>
    </w:p>
    <w:p w:rsidR="00692EAB" w:rsidRPr="00152F24" w:rsidRDefault="00692EAB" w:rsidP="00692EAB">
      <w:pPr>
        <w:rPr>
          <w:rFonts w:asciiTheme="minorHAnsi" w:hAnsiTheme="minorHAnsi"/>
          <w:color w:val="000000"/>
        </w:rPr>
      </w:pPr>
    </w:p>
    <w:p w:rsidR="00692EAB" w:rsidRPr="00152F24" w:rsidRDefault="00692EAB" w:rsidP="00692EAB">
      <w:pPr>
        <w:rPr>
          <w:rFonts w:asciiTheme="minorHAnsi" w:hAnsiTheme="minorHAnsi"/>
          <w:color w:val="000000"/>
        </w:rPr>
      </w:pPr>
      <w:r w:rsidRPr="00152F24">
        <w:rPr>
          <w:rFonts w:asciiTheme="minorHAnsi" w:hAnsiTheme="minorHAnsi"/>
          <w:b/>
          <w:color w:val="000000"/>
        </w:rPr>
        <w:t>Eating and Drinking:</w:t>
      </w:r>
      <w:r w:rsidRPr="00152F24">
        <w:rPr>
          <w:rFonts w:asciiTheme="minorHAnsi" w:hAnsiTheme="minorHAnsi"/>
          <w:color w:val="000000"/>
        </w:rPr>
        <w:t xml:space="preserve">  You may have a drink. No eating in class.</w:t>
      </w:r>
    </w:p>
    <w:p w:rsidR="001867BC" w:rsidRPr="00152F24" w:rsidRDefault="001867BC" w:rsidP="0064102B">
      <w:pPr>
        <w:rPr>
          <w:rFonts w:asciiTheme="minorHAnsi" w:hAnsiTheme="minorHAnsi"/>
          <w:b/>
          <w:bCs/>
          <w:szCs w:val="22"/>
        </w:rPr>
      </w:pPr>
    </w:p>
    <w:p w:rsidR="0064102B" w:rsidRPr="00152F24" w:rsidRDefault="0064102B" w:rsidP="0064102B">
      <w:pPr>
        <w:rPr>
          <w:rFonts w:asciiTheme="minorHAnsi" w:hAnsiTheme="minorHAnsi"/>
          <w:b/>
          <w:bCs/>
          <w:szCs w:val="22"/>
          <w:u w:val="single"/>
        </w:rPr>
      </w:pPr>
      <w:r w:rsidRPr="00152F24">
        <w:rPr>
          <w:rFonts w:asciiTheme="minorHAnsi" w:hAnsiTheme="minorHAnsi"/>
          <w:b/>
          <w:bCs/>
          <w:szCs w:val="22"/>
          <w:highlight w:val="yellow"/>
          <w:u w:val="single"/>
        </w:rPr>
        <w:t>Student Support Services</w:t>
      </w:r>
      <w:r w:rsidRPr="00152F24">
        <w:rPr>
          <w:rFonts w:asciiTheme="minorHAnsi" w:hAnsiTheme="minorHAnsi"/>
          <w:b/>
          <w:bCs/>
          <w:szCs w:val="22"/>
          <w:u w:val="single"/>
        </w:rPr>
        <w:t xml:space="preserve"> </w:t>
      </w:r>
    </w:p>
    <w:p w:rsidR="0064102B" w:rsidRPr="00152F24" w:rsidRDefault="0064102B" w:rsidP="0064102B">
      <w:pPr>
        <w:rPr>
          <w:rFonts w:asciiTheme="minorHAnsi" w:hAnsiTheme="minorHAnsi"/>
          <w:b/>
          <w:szCs w:val="22"/>
        </w:rPr>
      </w:pPr>
    </w:p>
    <w:p w:rsidR="0064102B" w:rsidRPr="00152F24" w:rsidRDefault="0064102B" w:rsidP="0064102B">
      <w:pPr>
        <w:pStyle w:val="normal0"/>
        <w:rPr>
          <w:rFonts w:asciiTheme="minorHAnsi" w:hAnsiTheme="minorHAnsi"/>
          <w:sz w:val="24"/>
        </w:rPr>
      </w:pPr>
      <w:r w:rsidRPr="00152F24">
        <w:rPr>
          <w:rFonts w:asciiTheme="minorHAnsi" w:hAnsiTheme="minorHAnsi"/>
          <w:b/>
          <w:sz w:val="24"/>
        </w:rPr>
        <w:t>Gateway Advising Center</w:t>
      </w:r>
      <w:r w:rsidRPr="00152F24">
        <w:rPr>
          <w:rFonts w:asciiTheme="minorHAnsi" w:hAnsiTheme="minorHAnsi"/>
          <w:sz w:val="24"/>
        </w:rPr>
        <w:t>, NAC 1/220</w:t>
      </w:r>
    </w:p>
    <w:p w:rsidR="0064102B" w:rsidRPr="00152F24" w:rsidRDefault="00140903" w:rsidP="0064102B">
      <w:pPr>
        <w:pStyle w:val="normal0"/>
        <w:rPr>
          <w:rFonts w:asciiTheme="minorHAnsi" w:hAnsiTheme="minorHAnsi"/>
          <w:sz w:val="24"/>
        </w:rPr>
      </w:pPr>
      <w:hyperlink r:id="rId21">
        <w:r w:rsidR="0064102B" w:rsidRPr="00152F24">
          <w:rPr>
            <w:rFonts w:asciiTheme="minorHAnsi" w:hAnsiTheme="minorHAnsi"/>
            <w:color w:val="1155CC"/>
            <w:sz w:val="24"/>
            <w:u w:val="single"/>
          </w:rPr>
          <w:t>http://www.ccny.cuny.edu/gateway/</w:t>
        </w:r>
      </w:hyperlink>
    </w:p>
    <w:p w:rsidR="0064102B" w:rsidRPr="00152F24" w:rsidRDefault="0064102B" w:rsidP="0064102B">
      <w:pPr>
        <w:pStyle w:val="normal0"/>
        <w:rPr>
          <w:rFonts w:asciiTheme="minorHAnsi" w:hAnsiTheme="minorHAnsi"/>
          <w:sz w:val="24"/>
        </w:rPr>
      </w:pPr>
      <w:r w:rsidRPr="00152F24">
        <w:rPr>
          <w:rFonts w:asciiTheme="minorHAnsi" w:hAnsiTheme="minorHAnsi"/>
          <w:sz w:val="24"/>
        </w:rPr>
        <w:t xml:space="preserve">Students without a declared major can receive academic advising, especially if you have questions about your course of study, core requirements, etc. </w:t>
      </w:r>
    </w:p>
    <w:p w:rsidR="0064102B" w:rsidRPr="00152F24" w:rsidRDefault="0064102B" w:rsidP="0064102B">
      <w:pPr>
        <w:pStyle w:val="normal0"/>
        <w:ind w:left="360"/>
        <w:rPr>
          <w:rFonts w:asciiTheme="minorHAnsi" w:hAnsiTheme="minorHAnsi"/>
          <w:sz w:val="24"/>
        </w:rPr>
      </w:pPr>
      <w:r w:rsidRPr="00152F24">
        <w:rPr>
          <w:rFonts w:asciiTheme="minorHAnsi" w:hAnsiTheme="minorHAnsi"/>
          <w:sz w:val="24"/>
        </w:rPr>
        <w:t xml:space="preserve"> </w:t>
      </w:r>
    </w:p>
    <w:p w:rsidR="0064102B" w:rsidRPr="00152F24" w:rsidRDefault="0064102B" w:rsidP="0064102B">
      <w:pPr>
        <w:pStyle w:val="normal0"/>
        <w:rPr>
          <w:rFonts w:asciiTheme="minorHAnsi" w:hAnsiTheme="minorHAnsi"/>
          <w:sz w:val="24"/>
        </w:rPr>
      </w:pPr>
      <w:proofErr w:type="spellStart"/>
      <w:r w:rsidRPr="00152F24">
        <w:rPr>
          <w:rFonts w:asciiTheme="minorHAnsi" w:hAnsiTheme="minorHAnsi"/>
          <w:b/>
          <w:sz w:val="24"/>
        </w:rPr>
        <w:t>AccessAbility</w:t>
      </w:r>
      <w:proofErr w:type="spellEnd"/>
      <w:r w:rsidRPr="00152F24">
        <w:rPr>
          <w:rFonts w:asciiTheme="minorHAnsi" w:hAnsiTheme="minorHAnsi"/>
          <w:b/>
          <w:sz w:val="24"/>
        </w:rPr>
        <w:t xml:space="preserve"> Center Tutoring Services, </w:t>
      </w:r>
      <w:r w:rsidRPr="00152F24">
        <w:rPr>
          <w:rFonts w:asciiTheme="minorHAnsi" w:hAnsiTheme="minorHAnsi"/>
          <w:sz w:val="24"/>
        </w:rPr>
        <w:t>NAC 1/218</w:t>
      </w:r>
    </w:p>
    <w:p w:rsidR="0064102B" w:rsidRPr="00152F24" w:rsidRDefault="00140903" w:rsidP="0064102B">
      <w:pPr>
        <w:pStyle w:val="normal0"/>
        <w:rPr>
          <w:rFonts w:asciiTheme="minorHAnsi" w:hAnsiTheme="minorHAnsi"/>
          <w:sz w:val="24"/>
        </w:rPr>
      </w:pPr>
      <w:hyperlink r:id="rId22">
        <w:r w:rsidR="0064102B" w:rsidRPr="00152F24">
          <w:rPr>
            <w:rFonts w:asciiTheme="minorHAnsi" w:hAnsiTheme="minorHAnsi"/>
            <w:color w:val="1155CC"/>
            <w:sz w:val="24"/>
            <w:u w:val="single"/>
          </w:rPr>
          <w:t>http://www.ccny.cuny.edu/accessability/</w:t>
        </w:r>
      </w:hyperlink>
    </w:p>
    <w:p w:rsidR="0064102B" w:rsidRPr="00152F24" w:rsidRDefault="0064102B" w:rsidP="0064102B">
      <w:pPr>
        <w:pStyle w:val="normal0"/>
        <w:rPr>
          <w:rFonts w:asciiTheme="minorHAnsi" w:hAnsiTheme="minorHAnsi"/>
          <w:sz w:val="24"/>
        </w:rPr>
      </w:pPr>
      <w:r w:rsidRPr="00152F24">
        <w:rPr>
          <w:rFonts w:asciiTheme="minorHAnsi" w:hAnsiTheme="minorHAnsi"/>
          <w:sz w:val="24"/>
        </w:rPr>
        <w:t>Provides one-on-one tutoring and workshops to all registered students with learning or physical disabilities.</w:t>
      </w:r>
    </w:p>
    <w:p w:rsidR="0064102B" w:rsidRPr="00152F24" w:rsidRDefault="0064102B" w:rsidP="0064102B">
      <w:pPr>
        <w:pStyle w:val="normal0"/>
        <w:ind w:left="360"/>
        <w:rPr>
          <w:rFonts w:asciiTheme="minorHAnsi" w:hAnsiTheme="minorHAnsi"/>
          <w:sz w:val="24"/>
        </w:rPr>
      </w:pPr>
    </w:p>
    <w:p w:rsidR="0064102B" w:rsidRPr="00152F24" w:rsidRDefault="0064102B" w:rsidP="0064102B">
      <w:pPr>
        <w:pStyle w:val="normal0"/>
        <w:rPr>
          <w:rFonts w:asciiTheme="minorHAnsi" w:hAnsiTheme="minorHAnsi"/>
          <w:sz w:val="24"/>
        </w:rPr>
      </w:pPr>
      <w:r w:rsidRPr="00152F24">
        <w:rPr>
          <w:rFonts w:asciiTheme="minorHAnsi" w:hAnsiTheme="minorHAnsi"/>
          <w:b/>
          <w:sz w:val="24"/>
        </w:rPr>
        <w:t>SEEK Peer Academic Learning Center,</w:t>
      </w:r>
      <w:r w:rsidRPr="00152F24">
        <w:rPr>
          <w:rFonts w:asciiTheme="minorHAnsi" w:hAnsiTheme="minorHAnsi"/>
          <w:sz w:val="24"/>
        </w:rPr>
        <w:t xml:space="preserve"> NAC 4/224</w:t>
      </w:r>
    </w:p>
    <w:p w:rsidR="0064102B" w:rsidRPr="00152F24" w:rsidRDefault="0064102B" w:rsidP="0064102B">
      <w:pPr>
        <w:pStyle w:val="normal0"/>
        <w:rPr>
          <w:rFonts w:asciiTheme="minorHAnsi" w:hAnsiTheme="minorHAnsi"/>
          <w:sz w:val="24"/>
        </w:rPr>
      </w:pPr>
      <w:r w:rsidRPr="00152F24">
        <w:rPr>
          <w:rFonts w:asciiTheme="minorHAnsi" w:hAnsiTheme="minorHAnsi"/>
          <w:sz w:val="24"/>
        </w:rPr>
        <w:t>Phone: 212-650-5786</w:t>
      </w:r>
      <w:r w:rsidRPr="00152F24">
        <w:rPr>
          <w:rFonts w:asciiTheme="minorHAnsi" w:hAnsiTheme="minorHAnsi"/>
          <w:b/>
          <w:sz w:val="24"/>
        </w:rPr>
        <w:t xml:space="preserve">; </w:t>
      </w:r>
      <w:r w:rsidRPr="00152F24">
        <w:rPr>
          <w:rFonts w:asciiTheme="minorHAnsi" w:hAnsiTheme="minorHAnsi"/>
          <w:sz w:val="24"/>
        </w:rPr>
        <w:t>email: seekpals@ccny.cuny.edu</w:t>
      </w:r>
    </w:p>
    <w:p w:rsidR="0064102B" w:rsidRPr="00152F24" w:rsidRDefault="0064102B" w:rsidP="0064102B">
      <w:pPr>
        <w:pStyle w:val="normal0"/>
        <w:rPr>
          <w:rFonts w:asciiTheme="minorHAnsi" w:hAnsiTheme="minorHAnsi"/>
          <w:sz w:val="24"/>
        </w:rPr>
      </w:pPr>
      <w:r w:rsidRPr="00152F24">
        <w:rPr>
          <w:rFonts w:asciiTheme="minorHAnsi" w:hAnsiTheme="minorHAnsi"/>
          <w:sz w:val="24"/>
        </w:rPr>
        <w:t>Offers counseling and peer tutoring for students in need of academic and financial support who have registered for the SEEK Program.</w:t>
      </w:r>
    </w:p>
    <w:p w:rsidR="0064102B" w:rsidRPr="00152F24" w:rsidRDefault="0064102B" w:rsidP="0064102B">
      <w:pPr>
        <w:rPr>
          <w:rFonts w:asciiTheme="minorHAnsi" w:hAnsiTheme="minorHAnsi"/>
          <w:b/>
          <w:szCs w:val="22"/>
        </w:rPr>
      </w:pPr>
    </w:p>
    <w:p w:rsidR="0064102B" w:rsidRPr="00152F24" w:rsidRDefault="0064102B" w:rsidP="0064102B">
      <w:pPr>
        <w:rPr>
          <w:rFonts w:asciiTheme="minorHAnsi" w:hAnsiTheme="minorHAnsi"/>
          <w:b/>
          <w:szCs w:val="22"/>
        </w:rPr>
      </w:pPr>
      <w:r w:rsidRPr="00152F24">
        <w:rPr>
          <w:rFonts w:asciiTheme="minorHAnsi" w:hAnsiTheme="minorHAnsi"/>
          <w:b/>
          <w:szCs w:val="22"/>
        </w:rPr>
        <w:t xml:space="preserve">Additional Policies </w:t>
      </w:r>
    </w:p>
    <w:p w:rsidR="009A6D2F" w:rsidRPr="00152F24" w:rsidRDefault="00F213CD" w:rsidP="0064102B">
      <w:pPr>
        <w:pStyle w:val="ListParagraph"/>
        <w:widowControl/>
        <w:numPr>
          <w:ilvl w:val="0"/>
          <w:numId w:val="3"/>
        </w:numPr>
        <w:autoSpaceDE/>
        <w:autoSpaceDN/>
        <w:adjustRightInd/>
        <w:contextualSpacing/>
        <w:rPr>
          <w:rFonts w:asciiTheme="minorHAnsi" w:eastAsia="Batang" w:hAnsiTheme="minorHAnsi"/>
          <w:b/>
          <w:bCs/>
          <w:sz w:val="24"/>
          <w:szCs w:val="22"/>
          <w:highlight w:val="yellow"/>
          <w:u w:val="single"/>
        </w:rPr>
      </w:pPr>
      <w:r w:rsidRPr="00152F24">
        <w:rPr>
          <w:rFonts w:asciiTheme="minorHAnsi" w:hAnsiTheme="minorHAnsi"/>
          <w:sz w:val="24"/>
          <w:szCs w:val="22"/>
          <w:highlight w:val="yellow"/>
        </w:rPr>
        <w:t xml:space="preserve">Bring a paper notebook to every class for in class writing assignments and note taking. </w:t>
      </w:r>
    </w:p>
    <w:p w:rsidR="00152064" w:rsidRPr="00152F24" w:rsidRDefault="009A6D2F" w:rsidP="0064102B">
      <w:pPr>
        <w:pStyle w:val="ListParagraph"/>
        <w:widowControl/>
        <w:numPr>
          <w:ilvl w:val="0"/>
          <w:numId w:val="3"/>
        </w:numPr>
        <w:autoSpaceDE/>
        <w:autoSpaceDN/>
        <w:adjustRightInd/>
        <w:contextualSpacing/>
        <w:rPr>
          <w:rFonts w:asciiTheme="minorHAnsi" w:eastAsia="Batang" w:hAnsiTheme="minorHAnsi"/>
          <w:b/>
          <w:bCs/>
          <w:sz w:val="24"/>
          <w:szCs w:val="22"/>
          <w:highlight w:val="yellow"/>
          <w:u w:val="single"/>
        </w:rPr>
      </w:pPr>
      <w:r w:rsidRPr="00152F24">
        <w:rPr>
          <w:rFonts w:asciiTheme="minorHAnsi" w:hAnsiTheme="minorHAnsi"/>
          <w:sz w:val="24"/>
          <w:szCs w:val="22"/>
          <w:highlight w:val="yellow"/>
        </w:rPr>
        <w:t xml:space="preserve">For every reading assignment you will take notes in your notebook and be prepared to discuss or lead a discussion on what you’ve written. </w:t>
      </w:r>
    </w:p>
    <w:p w:rsidR="00152064" w:rsidRPr="00152F24" w:rsidRDefault="00152064" w:rsidP="00152064">
      <w:pPr>
        <w:spacing w:line="276" w:lineRule="auto"/>
        <w:rPr>
          <w:rFonts w:asciiTheme="minorHAnsi" w:hAnsiTheme="minorHAnsi"/>
          <w:b/>
          <w:szCs w:val="22"/>
        </w:rPr>
      </w:pPr>
    </w:p>
    <w:p w:rsidR="00152064" w:rsidRPr="00152F24" w:rsidRDefault="00152064" w:rsidP="00152064">
      <w:pPr>
        <w:spacing w:line="276" w:lineRule="auto"/>
        <w:rPr>
          <w:rFonts w:asciiTheme="minorHAnsi" w:hAnsiTheme="minorHAnsi"/>
          <w:b/>
          <w:szCs w:val="22"/>
        </w:rPr>
      </w:pPr>
    </w:p>
    <w:p w:rsidR="005653D1" w:rsidRDefault="00152064" w:rsidP="00152064">
      <w:pPr>
        <w:spacing w:line="276" w:lineRule="auto"/>
        <w:rPr>
          <w:rFonts w:asciiTheme="minorHAnsi" w:hAnsiTheme="minorHAnsi"/>
          <w:b/>
          <w:szCs w:val="22"/>
          <w:u w:val="single"/>
        </w:rPr>
      </w:pPr>
      <w:r w:rsidRPr="00152F24">
        <w:rPr>
          <w:rFonts w:asciiTheme="minorHAnsi" w:hAnsiTheme="minorHAnsi"/>
          <w:b/>
          <w:szCs w:val="22"/>
          <w:highlight w:val="yellow"/>
          <w:u w:val="single"/>
        </w:rPr>
        <w:t>Full Assignments</w:t>
      </w:r>
    </w:p>
    <w:p w:rsidR="00152064" w:rsidRPr="005653D1" w:rsidRDefault="00BE5BCF" w:rsidP="00152064">
      <w:pPr>
        <w:spacing w:line="276" w:lineRule="auto"/>
        <w:rPr>
          <w:rFonts w:asciiTheme="minorHAnsi" w:hAnsiTheme="minorHAnsi"/>
          <w:szCs w:val="22"/>
        </w:rPr>
      </w:pPr>
      <w:r>
        <w:rPr>
          <w:rFonts w:asciiTheme="minorHAnsi" w:hAnsiTheme="minorHAnsi"/>
          <w:szCs w:val="22"/>
        </w:rPr>
        <w:t>Grading rubrics will be provided</w:t>
      </w:r>
      <w:r w:rsidR="005653D1">
        <w:rPr>
          <w:rFonts w:asciiTheme="minorHAnsi" w:hAnsiTheme="minorHAnsi"/>
          <w:szCs w:val="22"/>
        </w:rPr>
        <w:t xml:space="preserve"> for each assignment.</w:t>
      </w:r>
    </w:p>
    <w:p w:rsidR="00152064" w:rsidRPr="00152F24" w:rsidRDefault="00152064" w:rsidP="00152064">
      <w:pPr>
        <w:spacing w:line="276" w:lineRule="auto"/>
        <w:rPr>
          <w:rFonts w:asciiTheme="minorHAnsi" w:hAnsiTheme="minorHAnsi"/>
          <w:b/>
          <w:szCs w:val="22"/>
        </w:rPr>
      </w:pPr>
    </w:p>
    <w:p w:rsidR="00152064" w:rsidRPr="00152F24" w:rsidRDefault="00152064" w:rsidP="00152064">
      <w:pPr>
        <w:rPr>
          <w:rFonts w:asciiTheme="minorHAnsi" w:hAnsiTheme="minorHAnsi"/>
          <w:b/>
          <w:u w:val="single"/>
        </w:rPr>
      </w:pPr>
      <w:r w:rsidRPr="0070759D">
        <w:rPr>
          <w:rFonts w:asciiTheme="minorHAnsi" w:hAnsiTheme="minorHAnsi"/>
          <w:b/>
          <w:u w:val="single"/>
        </w:rPr>
        <w:t xml:space="preserve">Blackboard assignments and discussion postings </w:t>
      </w:r>
      <w:r w:rsidRPr="004862DC">
        <w:rPr>
          <w:rFonts w:asciiTheme="minorHAnsi" w:hAnsiTheme="minorHAnsi"/>
          <w:b/>
          <w:highlight w:val="yellow"/>
          <w:u w:val="single"/>
        </w:rPr>
        <w:t>(15%)</w:t>
      </w:r>
    </w:p>
    <w:p w:rsidR="00152064" w:rsidRPr="00152F24" w:rsidRDefault="00152064" w:rsidP="00152064">
      <w:pPr>
        <w:rPr>
          <w:rFonts w:asciiTheme="minorHAnsi" w:hAnsiTheme="minorHAnsi"/>
        </w:rPr>
      </w:pPr>
      <w:r w:rsidRPr="00152F24">
        <w:rPr>
          <w:rFonts w:asciiTheme="minorHAnsi" w:hAnsiTheme="minorHAnsi"/>
        </w:rPr>
        <w:t xml:space="preserve">You will need to post to the  blackboard discussion on time in order to receive credit for the assignment. Your posts should address the topic in question fully. When you respond to others’ posts, you must comment on what they have written, by explaining why you agree or disagree with their posts. Comment first on what worked for you, and only then make courteous suggestions. </w:t>
      </w:r>
      <w:r w:rsidR="004E266E" w:rsidRPr="00152F24">
        <w:rPr>
          <w:rFonts w:asciiTheme="minorHAnsi" w:hAnsiTheme="minorHAnsi"/>
        </w:rPr>
        <w:t>Word minimums for post are written for each assignment.</w:t>
      </w:r>
    </w:p>
    <w:p w:rsidR="00152064" w:rsidRPr="00152F24" w:rsidRDefault="00152064" w:rsidP="00152064">
      <w:pPr>
        <w:rPr>
          <w:rFonts w:asciiTheme="minorHAnsi" w:hAnsiTheme="minorHAnsi"/>
          <w:b/>
          <w:u w:val="single"/>
        </w:rPr>
      </w:pPr>
    </w:p>
    <w:p w:rsidR="00152064" w:rsidRPr="00152F24" w:rsidRDefault="00152064" w:rsidP="00152064">
      <w:pPr>
        <w:rPr>
          <w:rFonts w:asciiTheme="minorHAnsi" w:hAnsiTheme="minorHAnsi"/>
          <w:b/>
          <w:u w:val="single"/>
        </w:rPr>
      </w:pPr>
      <w:r w:rsidRPr="00480EBC">
        <w:rPr>
          <w:rFonts w:asciiTheme="minorHAnsi" w:hAnsiTheme="minorHAnsi"/>
          <w:b/>
          <w:u w:val="single"/>
        </w:rPr>
        <w:t xml:space="preserve">Letter of Introduction </w:t>
      </w:r>
      <w:r w:rsidRPr="004862DC">
        <w:rPr>
          <w:rFonts w:asciiTheme="minorHAnsi" w:hAnsiTheme="minorHAnsi"/>
          <w:b/>
          <w:highlight w:val="yellow"/>
          <w:u w:val="single"/>
        </w:rPr>
        <w:t>(5%)</w:t>
      </w:r>
    </w:p>
    <w:p w:rsidR="00152064" w:rsidRPr="00152F24" w:rsidRDefault="00152064" w:rsidP="00152064">
      <w:pPr>
        <w:widowControl w:val="0"/>
        <w:autoSpaceDE w:val="0"/>
        <w:autoSpaceDN w:val="0"/>
        <w:adjustRightInd w:val="0"/>
        <w:rPr>
          <w:rFonts w:asciiTheme="minorHAnsi" w:hAnsiTheme="minorHAnsi" w:cs="Palatino"/>
        </w:rPr>
      </w:pPr>
      <w:r w:rsidRPr="00152F24">
        <w:rPr>
          <w:rFonts w:asciiTheme="minorHAnsi" w:hAnsiTheme="minorHAnsi" w:cs="Palatino"/>
        </w:rPr>
        <w:t xml:space="preserve">Write a professional letter to me about your life, your experiences, your achievements, your talents. What is your major in college and how does your major connects to your professional goal(s)?  </w:t>
      </w:r>
    </w:p>
    <w:p w:rsidR="00152064" w:rsidRPr="00152F24" w:rsidRDefault="00152064" w:rsidP="00152064">
      <w:pPr>
        <w:widowControl w:val="0"/>
        <w:autoSpaceDE w:val="0"/>
        <w:autoSpaceDN w:val="0"/>
        <w:adjustRightInd w:val="0"/>
        <w:rPr>
          <w:rFonts w:asciiTheme="minorHAnsi" w:hAnsiTheme="minorHAnsi" w:cs="Palatino"/>
        </w:rPr>
      </w:pPr>
    </w:p>
    <w:p w:rsidR="00152064" w:rsidRPr="00152F24" w:rsidRDefault="00152064" w:rsidP="00152064">
      <w:pPr>
        <w:widowControl w:val="0"/>
        <w:autoSpaceDE w:val="0"/>
        <w:autoSpaceDN w:val="0"/>
        <w:adjustRightInd w:val="0"/>
        <w:rPr>
          <w:rFonts w:asciiTheme="minorHAnsi" w:hAnsiTheme="minorHAnsi" w:cs="Palatino"/>
        </w:rPr>
      </w:pPr>
      <w:r w:rsidRPr="00152F24">
        <w:rPr>
          <w:rFonts w:asciiTheme="minorHAnsi" w:hAnsiTheme="minorHAnsi" w:cs="Palatino"/>
        </w:rPr>
        <w:t>Where are you from? How do you want me to see you? Write about your challenges as well as your successes. How do you imagine your future place in the world of engineering? What are some of the engineering challenges you would like to be involved with?</w:t>
      </w:r>
    </w:p>
    <w:p w:rsidR="00152064" w:rsidRPr="00152F24" w:rsidRDefault="00152064" w:rsidP="00152064">
      <w:pPr>
        <w:widowControl w:val="0"/>
        <w:autoSpaceDE w:val="0"/>
        <w:autoSpaceDN w:val="0"/>
        <w:adjustRightInd w:val="0"/>
        <w:rPr>
          <w:rFonts w:asciiTheme="minorHAnsi" w:hAnsiTheme="minorHAnsi" w:cs="Palatino"/>
        </w:rPr>
      </w:pPr>
    </w:p>
    <w:p w:rsidR="00152064" w:rsidRPr="00152F24" w:rsidRDefault="00152064" w:rsidP="00152064">
      <w:pPr>
        <w:widowControl w:val="0"/>
        <w:autoSpaceDE w:val="0"/>
        <w:autoSpaceDN w:val="0"/>
        <w:adjustRightInd w:val="0"/>
        <w:rPr>
          <w:rFonts w:asciiTheme="minorHAnsi" w:hAnsiTheme="minorHAnsi" w:cs="Palatino"/>
        </w:rPr>
      </w:pPr>
      <w:r w:rsidRPr="00152F24">
        <w:rPr>
          <w:rFonts w:asciiTheme="minorHAnsi" w:hAnsiTheme="minorHAnsi" w:cs="Palatino"/>
        </w:rPr>
        <w:t xml:space="preserve">Format: Put the sender’s and receiver’s addresses on the top. Put the date. This is a formal letter, addressed to me (use the school address), and signed at the end by you. Type in 12 point New Times Roman font, normal margins and double spaced. </w:t>
      </w:r>
    </w:p>
    <w:p w:rsidR="00D82B0A" w:rsidRPr="00152F24" w:rsidRDefault="00BE116C" w:rsidP="00152064">
      <w:pPr>
        <w:widowControl w:val="0"/>
        <w:autoSpaceDE w:val="0"/>
        <w:autoSpaceDN w:val="0"/>
        <w:adjustRightInd w:val="0"/>
        <w:rPr>
          <w:rFonts w:asciiTheme="minorHAnsi" w:hAnsiTheme="minorHAnsi" w:cs="Palatino"/>
          <w:u w:val="single"/>
        </w:rPr>
      </w:pPr>
      <w:r>
        <w:rPr>
          <w:rFonts w:asciiTheme="minorHAnsi" w:hAnsiTheme="minorHAnsi" w:cs="Palatino"/>
          <w:u w:val="single"/>
        </w:rPr>
        <w:t xml:space="preserve">Minimum 2 pages. </w:t>
      </w:r>
    </w:p>
    <w:p w:rsidR="001F3AF6" w:rsidRPr="00152F24" w:rsidRDefault="00BE116C" w:rsidP="00152064">
      <w:pPr>
        <w:widowControl w:val="0"/>
        <w:autoSpaceDE w:val="0"/>
        <w:autoSpaceDN w:val="0"/>
        <w:adjustRightInd w:val="0"/>
        <w:rPr>
          <w:rFonts w:asciiTheme="minorHAnsi" w:hAnsiTheme="minorHAnsi" w:cs="Palatino"/>
          <w:u w:val="single"/>
        </w:rPr>
      </w:pPr>
      <w:r>
        <w:rPr>
          <w:rFonts w:asciiTheme="minorHAnsi" w:hAnsiTheme="minorHAnsi" w:cs="Palatino"/>
          <w:u w:val="single"/>
        </w:rPr>
        <w:t xml:space="preserve">Self-Reflection 1 </w:t>
      </w:r>
      <w:r w:rsidR="00D74B18" w:rsidRPr="00152F24">
        <w:rPr>
          <w:rFonts w:asciiTheme="minorHAnsi" w:hAnsiTheme="minorHAnsi" w:cs="Palatino"/>
          <w:u w:val="single"/>
        </w:rPr>
        <w:t>page</w:t>
      </w:r>
      <w:r w:rsidR="0046065C">
        <w:rPr>
          <w:rFonts w:asciiTheme="minorHAnsi" w:hAnsiTheme="minorHAnsi" w:cs="Palatino"/>
          <w:u w:val="single"/>
        </w:rPr>
        <w:t xml:space="preserve"> (due with second draft).</w:t>
      </w:r>
    </w:p>
    <w:p w:rsidR="001F3AF6" w:rsidRPr="00152F24" w:rsidRDefault="001F3AF6" w:rsidP="00152064">
      <w:pPr>
        <w:widowControl w:val="0"/>
        <w:autoSpaceDE w:val="0"/>
        <w:autoSpaceDN w:val="0"/>
        <w:adjustRightInd w:val="0"/>
        <w:rPr>
          <w:rFonts w:asciiTheme="minorHAnsi" w:hAnsiTheme="minorHAnsi" w:cs="Palatino"/>
          <w:u w:val="single"/>
        </w:rPr>
      </w:pPr>
    </w:p>
    <w:p w:rsidR="001F3AF6" w:rsidRPr="00152F24" w:rsidRDefault="001F3AF6" w:rsidP="001F3AF6">
      <w:pPr>
        <w:widowControl w:val="0"/>
        <w:autoSpaceDE w:val="0"/>
        <w:autoSpaceDN w:val="0"/>
        <w:adjustRightInd w:val="0"/>
        <w:rPr>
          <w:rFonts w:asciiTheme="minorHAnsi" w:hAnsiTheme="minorHAnsi" w:cs="Palatino"/>
          <w:u w:val="single"/>
        </w:rPr>
      </w:pPr>
    </w:p>
    <w:p w:rsidR="005B39C2" w:rsidRPr="00152F24" w:rsidRDefault="001F3AF6" w:rsidP="001F3AF6">
      <w:pPr>
        <w:widowControl w:val="0"/>
        <w:autoSpaceDE w:val="0"/>
        <w:autoSpaceDN w:val="0"/>
        <w:adjustRightInd w:val="0"/>
        <w:rPr>
          <w:rFonts w:asciiTheme="minorHAnsi" w:hAnsiTheme="minorHAnsi" w:cs="Palatino"/>
          <w:b/>
          <w:u w:val="single"/>
        </w:rPr>
      </w:pPr>
      <w:r w:rsidRPr="00480EBC">
        <w:rPr>
          <w:rFonts w:asciiTheme="minorHAnsi" w:hAnsiTheme="minorHAnsi" w:cs="Palatino"/>
          <w:b/>
          <w:u w:val="single"/>
        </w:rPr>
        <w:t xml:space="preserve">Technical Description (Chapter 20) </w:t>
      </w:r>
      <w:r w:rsidRPr="004862DC">
        <w:rPr>
          <w:rFonts w:asciiTheme="minorHAnsi" w:hAnsiTheme="minorHAnsi" w:cs="Palatino"/>
          <w:b/>
          <w:highlight w:val="yellow"/>
          <w:u w:val="single"/>
        </w:rPr>
        <w:t>(20%)</w:t>
      </w:r>
    </w:p>
    <w:p w:rsidR="001F3AF6" w:rsidRPr="00152F24" w:rsidRDefault="005B39C2" w:rsidP="001F3AF6">
      <w:pPr>
        <w:widowControl w:val="0"/>
        <w:autoSpaceDE w:val="0"/>
        <w:autoSpaceDN w:val="0"/>
        <w:adjustRightInd w:val="0"/>
        <w:rPr>
          <w:rFonts w:asciiTheme="minorHAnsi" w:hAnsiTheme="minorHAnsi" w:cs="Palatino"/>
        </w:rPr>
      </w:pPr>
      <w:r w:rsidRPr="00152F24">
        <w:rPr>
          <w:rFonts w:asciiTheme="minorHAnsi" w:hAnsiTheme="minorHAnsi" w:cs="Palatino"/>
        </w:rPr>
        <w:t xml:space="preserve">You will write a description of a </w:t>
      </w:r>
      <w:r w:rsidR="00404A47" w:rsidRPr="00152F24">
        <w:rPr>
          <w:rFonts w:asciiTheme="minorHAnsi" w:hAnsiTheme="minorHAnsi" w:cs="Palatino"/>
        </w:rPr>
        <w:t xml:space="preserve">simple technological item. </w:t>
      </w:r>
    </w:p>
    <w:p w:rsidR="00645536" w:rsidRPr="00152F24" w:rsidRDefault="00404A47" w:rsidP="005B39C2">
      <w:pPr>
        <w:rPr>
          <w:rFonts w:asciiTheme="minorHAnsi" w:hAnsiTheme="minorHAnsi"/>
        </w:rPr>
      </w:pPr>
      <w:r w:rsidRPr="00152F24">
        <w:rPr>
          <w:rFonts w:asciiTheme="minorHAnsi" w:hAnsiTheme="minorHAnsi"/>
        </w:rPr>
        <w:t xml:space="preserve">Choose one </w:t>
      </w:r>
      <w:r w:rsidR="001F3AF6" w:rsidRPr="00152F24">
        <w:rPr>
          <w:rFonts w:asciiTheme="minorHAnsi" w:hAnsiTheme="minorHAnsi"/>
        </w:rPr>
        <w:t>that you are particularly interested in and explain its purpose.  Think carefully about your choice.</w:t>
      </w:r>
      <w:r w:rsidR="005B39C2" w:rsidRPr="00152F24">
        <w:rPr>
          <w:rFonts w:asciiTheme="minorHAnsi" w:hAnsiTheme="minorHAnsi"/>
        </w:rPr>
        <w:t xml:space="preserve"> </w:t>
      </w:r>
      <w:r w:rsidR="00645536" w:rsidRPr="00152F24">
        <w:rPr>
          <w:rFonts w:asciiTheme="minorHAnsi" w:hAnsiTheme="minorHAnsi" w:cs="Palatino"/>
        </w:rPr>
        <w:t xml:space="preserve">Descriptions of objects, mechanisms, and processes appear in virtually every kind of technical communication. In addition, instructions are also frequently used. </w:t>
      </w:r>
    </w:p>
    <w:p w:rsidR="00404A47" w:rsidRPr="00152F24" w:rsidRDefault="00404A47" w:rsidP="00404A47">
      <w:pPr>
        <w:pStyle w:val="ListParagraph"/>
        <w:widowControl/>
        <w:numPr>
          <w:ilvl w:val="0"/>
          <w:numId w:val="9"/>
        </w:numPr>
        <w:autoSpaceDE/>
        <w:autoSpaceDN/>
        <w:adjustRightInd/>
        <w:spacing w:line="276" w:lineRule="auto"/>
        <w:contextualSpacing/>
        <w:rPr>
          <w:rFonts w:asciiTheme="minorHAnsi" w:hAnsiTheme="minorHAnsi"/>
          <w:sz w:val="24"/>
          <w:szCs w:val="22"/>
        </w:rPr>
      </w:pPr>
      <w:r w:rsidRPr="00152F24">
        <w:rPr>
          <w:rFonts w:asciiTheme="minorHAnsi" w:hAnsiTheme="minorHAnsi"/>
          <w:sz w:val="24"/>
          <w:szCs w:val="22"/>
        </w:rPr>
        <w:t xml:space="preserve">Choose a simple technological item and a specific brand for description: a </w:t>
      </w:r>
      <w:proofErr w:type="spellStart"/>
      <w:r w:rsidRPr="00152F24">
        <w:rPr>
          <w:rFonts w:asciiTheme="minorHAnsi" w:hAnsiTheme="minorHAnsi"/>
          <w:sz w:val="24"/>
          <w:szCs w:val="22"/>
        </w:rPr>
        <w:t>Swingline</w:t>
      </w:r>
      <w:proofErr w:type="spellEnd"/>
      <w:r w:rsidRPr="00152F24">
        <w:rPr>
          <w:rFonts w:asciiTheme="minorHAnsi" w:hAnsiTheme="minorHAnsi"/>
          <w:sz w:val="24"/>
          <w:szCs w:val="22"/>
        </w:rPr>
        <w:t xml:space="preserve"> stapler, an Apple earphone, a Parker pen, a … Topics will be determined in class.</w:t>
      </w:r>
    </w:p>
    <w:p w:rsidR="00404A47" w:rsidRPr="00152F24" w:rsidRDefault="00404A47" w:rsidP="00404A47">
      <w:pPr>
        <w:pStyle w:val="ListParagraph"/>
        <w:widowControl/>
        <w:numPr>
          <w:ilvl w:val="0"/>
          <w:numId w:val="9"/>
        </w:numPr>
        <w:autoSpaceDE/>
        <w:autoSpaceDN/>
        <w:adjustRightInd/>
        <w:spacing w:line="276" w:lineRule="auto"/>
        <w:contextualSpacing/>
        <w:rPr>
          <w:rFonts w:asciiTheme="minorHAnsi" w:hAnsiTheme="minorHAnsi"/>
          <w:sz w:val="24"/>
          <w:szCs w:val="22"/>
        </w:rPr>
      </w:pPr>
      <w:r w:rsidRPr="00152F24">
        <w:rPr>
          <w:rFonts w:asciiTheme="minorHAnsi" w:hAnsiTheme="minorHAnsi"/>
          <w:sz w:val="24"/>
          <w:szCs w:val="22"/>
        </w:rPr>
        <w:t xml:space="preserve">Divide the item into its components: parts and subparts. Then describe each part and subpart in details. </w:t>
      </w:r>
    </w:p>
    <w:p w:rsidR="00404A47" w:rsidRPr="00152F24" w:rsidRDefault="00404A47" w:rsidP="00404A47">
      <w:pPr>
        <w:pStyle w:val="ListParagraph"/>
        <w:widowControl/>
        <w:numPr>
          <w:ilvl w:val="0"/>
          <w:numId w:val="9"/>
        </w:numPr>
        <w:autoSpaceDE/>
        <w:autoSpaceDN/>
        <w:adjustRightInd/>
        <w:spacing w:line="276" w:lineRule="auto"/>
        <w:contextualSpacing/>
        <w:rPr>
          <w:rFonts w:asciiTheme="minorHAnsi" w:hAnsiTheme="minorHAnsi"/>
          <w:sz w:val="24"/>
          <w:szCs w:val="22"/>
        </w:rPr>
      </w:pPr>
      <w:r w:rsidRPr="00152F24">
        <w:rPr>
          <w:rFonts w:asciiTheme="minorHAnsi" w:hAnsiTheme="minorHAnsi"/>
          <w:sz w:val="24"/>
          <w:szCs w:val="22"/>
        </w:rPr>
        <w:t>Take pictures, and label them.  If you use images from the Internet, proper citation is needed. Give every picture a figure number and a caption.</w:t>
      </w:r>
    </w:p>
    <w:p w:rsidR="00404A47" w:rsidRPr="00152F24" w:rsidRDefault="00404A47" w:rsidP="00404A47">
      <w:pPr>
        <w:pStyle w:val="ListParagraph"/>
        <w:widowControl/>
        <w:numPr>
          <w:ilvl w:val="0"/>
          <w:numId w:val="9"/>
        </w:numPr>
        <w:autoSpaceDE/>
        <w:autoSpaceDN/>
        <w:adjustRightInd/>
        <w:spacing w:line="276" w:lineRule="auto"/>
        <w:contextualSpacing/>
        <w:rPr>
          <w:rFonts w:asciiTheme="minorHAnsi" w:hAnsiTheme="minorHAnsi"/>
          <w:sz w:val="24"/>
          <w:szCs w:val="22"/>
        </w:rPr>
      </w:pPr>
      <w:r w:rsidRPr="00152F24">
        <w:rPr>
          <w:rFonts w:asciiTheme="minorHAnsi" w:hAnsiTheme="minorHAnsi"/>
          <w:sz w:val="24"/>
          <w:szCs w:val="22"/>
        </w:rPr>
        <w:t>Your Tech Description will have the following elements:</w:t>
      </w:r>
    </w:p>
    <w:p w:rsidR="00404A47" w:rsidRPr="00152F24" w:rsidRDefault="00404A47" w:rsidP="00404A47">
      <w:pPr>
        <w:pStyle w:val="ListParagraph"/>
        <w:widowControl/>
        <w:numPr>
          <w:ilvl w:val="1"/>
          <w:numId w:val="9"/>
        </w:numPr>
        <w:autoSpaceDE/>
        <w:autoSpaceDN/>
        <w:adjustRightInd/>
        <w:spacing w:line="276" w:lineRule="auto"/>
        <w:contextualSpacing/>
        <w:rPr>
          <w:rFonts w:asciiTheme="minorHAnsi" w:hAnsiTheme="minorHAnsi"/>
          <w:sz w:val="24"/>
          <w:szCs w:val="22"/>
        </w:rPr>
      </w:pPr>
      <w:r w:rsidRPr="00152F24">
        <w:rPr>
          <w:rFonts w:asciiTheme="minorHAnsi" w:hAnsiTheme="minorHAnsi"/>
          <w:sz w:val="24"/>
          <w:szCs w:val="22"/>
        </w:rPr>
        <w:t xml:space="preserve">Title page/coversheet </w:t>
      </w:r>
    </w:p>
    <w:p w:rsidR="00404A47" w:rsidRPr="00152F24" w:rsidRDefault="00404A47" w:rsidP="00404A47">
      <w:pPr>
        <w:pStyle w:val="ListParagraph"/>
        <w:widowControl/>
        <w:numPr>
          <w:ilvl w:val="1"/>
          <w:numId w:val="9"/>
        </w:numPr>
        <w:autoSpaceDE/>
        <w:autoSpaceDN/>
        <w:adjustRightInd/>
        <w:spacing w:line="276" w:lineRule="auto"/>
        <w:contextualSpacing/>
        <w:rPr>
          <w:rFonts w:asciiTheme="minorHAnsi" w:hAnsiTheme="minorHAnsi"/>
          <w:sz w:val="24"/>
          <w:szCs w:val="22"/>
        </w:rPr>
      </w:pPr>
      <w:r w:rsidRPr="00152F24">
        <w:rPr>
          <w:rFonts w:asciiTheme="minorHAnsi" w:hAnsiTheme="minorHAnsi"/>
          <w:sz w:val="24"/>
          <w:szCs w:val="22"/>
        </w:rPr>
        <w:t>Outline of the Contents</w:t>
      </w:r>
    </w:p>
    <w:p w:rsidR="00404A47" w:rsidRPr="00152F24" w:rsidRDefault="00404A47" w:rsidP="00404A47">
      <w:pPr>
        <w:numPr>
          <w:ilvl w:val="1"/>
          <w:numId w:val="9"/>
        </w:numPr>
        <w:spacing w:line="276" w:lineRule="auto"/>
        <w:rPr>
          <w:rFonts w:asciiTheme="minorHAnsi" w:hAnsiTheme="minorHAnsi"/>
          <w:szCs w:val="22"/>
        </w:rPr>
      </w:pPr>
      <w:r w:rsidRPr="00152F24">
        <w:rPr>
          <w:rFonts w:asciiTheme="minorHAnsi" w:hAnsiTheme="minorHAnsi"/>
          <w:szCs w:val="22"/>
        </w:rPr>
        <w:t xml:space="preserve">Introduction.  You’ll have to discuss the history of the innovation.  You’ll discuss the innovator, the need for the innovation, and all relevant history and background information. </w:t>
      </w:r>
    </w:p>
    <w:p w:rsidR="00404A47" w:rsidRPr="00152F24" w:rsidRDefault="00404A47" w:rsidP="00404A47">
      <w:pPr>
        <w:numPr>
          <w:ilvl w:val="1"/>
          <w:numId w:val="9"/>
        </w:numPr>
        <w:spacing w:line="276" w:lineRule="auto"/>
        <w:rPr>
          <w:rFonts w:asciiTheme="minorHAnsi" w:hAnsiTheme="minorHAnsi"/>
          <w:szCs w:val="22"/>
        </w:rPr>
      </w:pPr>
      <w:r w:rsidRPr="00152F24">
        <w:rPr>
          <w:rFonts w:asciiTheme="minorHAnsi" w:hAnsiTheme="minorHAnsi"/>
          <w:szCs w:val="22"/>
        </w:rPr>
        <w:t>Body: The actual Technical Description of the innovation including the parts and descriptions. You will have to determine a logical structure: top, middle, bottom, or exterior and interior parts, etc. Arrange the content in an outline format. Use Illustrations/ images and cite them.</w:t>
      </w:r>
    </w:p>
    <w:p w:rsidR="00404A47" w:rsidRPr="00152F24" w:rsidRDefault="00404A47" w:rsidP="00404A47">
      <w:pPr>
        <w:numPr>
          <w:ilvl w:val="2"/>
          <w:numId w:val="9"/>
        </w:numPr>
        <w:spacing w:line="276" w:lineRule="auto"/>
        <w:rPr>
          <w:rFonts w:asciiTheme="minorHAnsi" w:hAnsiTheme="minorHAnsi"/>
          <w:szCs w:val="22"/>
        </w:rPr>
      </w:pPr>
      <w:r w:rsidRPr="00152F24">
        <w:rPr>
          <w:rFonts w:asciiTheme="minorHAnsi" w:hAnsiTheme="minorHAnsi"/>
          <w:szCs w:val="22"/>
        </w:rPr>
        <w:t>You may want to add another section on how the item functions or can be used.</w:t>
      </w:r>
    </w:p>
    <w:p w:rsidR="00404A47" w:rsidRPr="00152F24" w:rsidRDefault="00404A47" w:rsidP="00404A47">
      <w:pPr>
        <w:numPr>
          <w:ilvl w:val="1"/>
          <w:numId w:val="9"/>
        </w:numPr>
        <w:spacing w:line="276" w:lineRule="auto"/>
        <w:rPr>
          <w:rFonts w:asciiTheme="minorHAnsi" w:hAnsiTheme="minorHAnsi"/>
          <w:szCs w:val="22"/>
        </w:rPr>
      </w:pPr>
      <w:r w:rsidRPr="00152F24">
        <w:rPr>
          <w:rFonts w:asciiTheme="minorHAnsi" w:hAnsiTheme="minorHAnsi"/>
          <w:szCs w:val="22"/>
        </w:rPr>
        <w:t>Conclusion</w:t>
      </w:r>
    </w:p>
    <w:p w:rsidR="00404A47" w:rsidRPr="00152F24" w:rsidRDefault="00404A47" w:rsidP="00404A47">
      <w:pPr>
        <w:numPr>
          <w:ilvl w:val="1"/>
          <w:numId w:val="9"/>
        </w:numPr>
        <w:spacing w:line="276" w:lineRule="auto"/>
        <w:rPr>
          <w:rFonts w:asciiTheme="minorHAnsi" w:hAnsiTheme="minorHAnsi"/>
          <w:szCs w:val="22"/>
        </w:rPr>
      </w:pPr>
      <w:r w:rsidRPr="00152F24">
        <w:rPr>
          <w:rFonts w:asciiTheme="minorHAnsi" w:hAnsiTheme="minorHAnsi"/>
          <w:szCs w:val="22"/>
        </w:rPr>
        <w:t>References page.</w:t>
      </w:r>
    </w:p>
    <w:p w:rsidR="00404A47" w:rsidRPr="00152F24" w:rsidRDefault="00404A47" w:rsidP="00404A47">
      <w:pPr>
        <w:spacing w:line="276" w:lineRule="auto"/>
        <w:rPr>
          <w:rFonts w:asciiTheme="minorHAnsi" w:hAnsiTheme="minorHAnsi"/>
          <w:szCs w:val="22"/>
        </w:rPr>
      </w:pPr>
    </w:p>
    <w:p w:rsidR="00404A47" w:rsidRPr="00152F24" w:rsidRDefault="00404A47" w:rsidP="00404A47">
      <w:pPr>
        <w:pStyle w:val="ListParagraph"/>
        <w:widowControl/>
        <w:numPr>
          <w:ilvl w:val="0"/>
          <w:numId w:val="9"/>
        </w:numPr>
        <w:autoSpaceDE/>
        <w:autoSpaceDN/>
        <w:adjustRightInd/>
        <w:spacing w:line="276" w:lineRule="auto"/>
        <w:contextualSpacing/>
        <w:rPr>
          <w:rFonts w:asciiTheme="minorHAnsi" w:hAnsiTheme="minorHAnsi"/>
          <w:sz w:val="24"/>
          <w:szCs w:val="22"/>
        </w:rPr>
      </w:pPr>
      <w:r w:rsidRPr="00152F24">
        <w:rPr>
          <w:rFonts w:asciiTheme="minorHAnsi" w:hAnsiTheme="minorHAnsi"/>
          <w:sz w:val="24"/>
          <w:szCs w:val="22"/>
        </w:rPr>
        <w:t>Research will be involved.  References (AND PROPER CITATION) will be mandatory.</w:t>
      </w:r>
    </w:p>
    <w:p w:rsidR="00404A47" w:rsidRPr="00152F24" w:rsidRDefault="00404A47" w:rsidP="00404A47">
      <w:pPr>
        <w:spacing w:line="276" w:lineRule="auto"/>
        <w:rPr>
          <w:rFonts w:asciiTheme="minorHAnsi" w:hAnsiTheme="minorHAnsi"/>
          <w:szCs w:val="22"/>
        </w:rPr>
      </w:pPr>
    </w:p>
    <w:p w:rsidR="00404A47" w:rsidRPr="00152F24" w:rsidRDefault="00404A47" w:rsidP="00404A47">
      <w:pPr>
        <w:pStyle w:val="ListParagraph"/>
        <w:widowControl/>
        <w:numPr>
          <w:ilvl w:val="0"/>
          <w:numId w:val="9"/>
        </w:numPr>
        <w:autoSpaceDE/>
        <w:autoSpaceDN/>
        <w:adjustRightInd/>
        <w:spacing w:line="276" w:lineRule="auto"/>
        <w:contextualSpacing/>
        <w:rPr>
          <w:rFonts w:asciiTheme="minorHAnsi" w:hAnsiTheme="minorHAnsi"/>
          <w:sz w:val="24"/>
          <w:szCs w:val="22"/>
        </w:rPr>
      </w:pPr>
      <w:r w:rsidRPr="00152F24">
        <w:rPr>
          <w:rFonts w:asciiTheme="minorHAnsi" w:hAnsiTheme="minorHAnsi"/>
          <w:sz w:val="24"/>
          <w:szCs w:val="22"/>
        </w:rPr>
        <w:t>Review the section in the course reader on Technical Description for more instructions.</w:t>
      </w:r>
    </w:p>
    <w:p w:rsidR="00D82B0A" w:rsidRPr="00152F24" w:rsidRDefault="00365197" w:rsidP="005B39C2">
      <w:pPr>
        <w:pStyle w:val="NormalWeb"/>
        <w:spacing w:before="2" w:after="2"/>
        <w:rPr>
          <w:rFonts w:asciiTheme="minorHAnsi" w:hAnsiTheme="minorHAnsi"/>
          <w:color w:val="000000"/>
          <w:sz w:val="24"/>
          <w:szCs w:val="27"/>
          <w:u w:val="single"/>
        </w:rPr>
      </w:pPr>
      <w:r w:rsidRPr="00152F24">
        <w:rPr>
          <w:rFonts w:asciiTheme="minorHAnsi" w:hAnsiTheme="minorHAnsi"/>
          <w:color w:val="000000"/>
          <w:sz w:val="24"/>
          <w:szCs w:val="27"/>
          <w:u w:val="single"/>
        </w:rPr>
        <w:t xml:space="preserve">Minimum </w:t>
      </w:r>
      <w:r w:rsidR="00F6077F" w:rsidRPr="00152F24">
        <w:rPr>
          <w:rFonts w:asciiTheme="minorHAnsi" w:hAnsiTheme="minorHAnsi"/>
          <w:color w:val="000000"/>
          <w:sz w:val="24"/>
          <w:szCs w:val="27"/>
          <w:u w:val="single"/>
        </w:rPr>
        <w:t xml:space="preserve">5 </w:t>
      </w:r>
      <w:r w:rsidR="004E266E" w:rsidRPr="00152F24">
        <w:rPr>
          <w:rFonts w:asciiTheme="minorHAnsi" w:hAnsiTheme="minorHAnsi"/>
          <w:color w:val="000000"/>
          <w:sz w:val="24"/>
          <w:szCs w:val="27"/>
          <w:u w:val="single"/>
        </w:rPr>
        <w:t xml:space="preserve">pages. More pages may be necessary. </w:t>
      </w:r>
    </w:p>
    <w:p w:rsidR="005B39C2" w:rsidRPr="002E79A5" w:rsidRDefault="007A44A3" w:rsidP="005B39C2">
      <w:pPr>
        <w:pStyle w:val="NormalWeb"/>
        <w:spacing w:before="2" w:after="2"/>
        <w:rPr>
          <w:rFonts w:asciiTheme="minorHAnsi" w:hAnsiTheme="minorHAnsi"/>
          <w:color w:val="000000"/>
          <w:sz w:val="24"/>
          <w:szCs w:val="27"/>
        </w:rPr>
      </w:pPr>
      <w:r>
        <w:rPr>
          <w:rFonts w:asciiTheme="minorHAnsi" w:hAnsiTheme="minorHAnsi"/>
          <w:color w:val="000000"/>
          <w:sz w:val="24"/>
          <w:szCs w:val="27"/>
          <w:u w:val="single"/>
        </w:rPr>
        <w:t>Self-Reflection 1-2</w:t>
      </w:r>
      <w:r w:rsidR="00D82B0A" w:rsidRPr="00152F24">
        <w:rPr>
          <w:rFonts w:asciiTheme="minorHAnsi" w:hAnsiTheme="minorHAnsi"/>
          <w:color w:val="000000"/>
          <w:sz w:val="24"/>
          <w:szCs w:val="27"/>
          <w:u w:val="single"/>
        </w:rPr>
        <w:t xml:space="preserve"> pages</w:t>
      </w:r>
      <w:r w:rsidR="002E79A5">
        <w:rPr>
          <w:rFonts w:asciiTheme="minorHAnsi" w:hAnsiTheme="minorHAnsi"/>
          <w:color w:val="000000"/>
          <w:sz w:val="24"/>
          <w:szCs w:val="27"/>
        </w:rPr>
        <w:t xml:space="preserve"> (due with second draft).</w:t>
      </w:r>
    </w:p>
    <w:p w:rsidR="00152064" w:rsidRPr="00152F24" w:rsidRDefault="00152064" w:rsidP="00152064">
      <w:pPr>
        <w:widowControl w:val="0"/>
        <w:autoSpaceDE w:val="0"/>
        <w:autoSpaceDN w:val="0"/>
        <w:adjustRightInd w:val="0"/>
        <w:rPr>
          <w:rFonts w:asciiTheme="minorHAnsi" w:hAnsiTheme="minorHAnsi" w:cs="Palatino"/>
          <w:u w:val="single"/>
        </w:rPr>
      </w:pPr>
    </w:p>
    <w:p w:rsidR="00152064" w:rsidRPr="00152F24" w:rsidRDefault="00152064" w:rsidP="00152064">
      <w:pPr>
        <w:widowControl w:val="0"/>
        <w:autoSpaceDE w:val="0"/>
        <w:autoSpaceDN w:val="0"/>
        <w:adjustRightInd w:val="0"/>
        <w:rPr>
          <w:rFonts w:asciiTheme="minorHAnsi" w:hAnsiTheme="minorHAnsi" w:cs="Palatino"/>
        </w:rPr>
      </w:pPr>
      <w:r w:rsidRPr="00152F24">
        <w:rPr>
          <w:rFonts w:asciiTheme="minorHAnsi" w:hAnsiTheme="minorHAnsi" w:cs="Palatino"/>
        </w:rPr>
        <w:tab/>
      </w:r>
    </w:p>
    <w:p w:rsidR="00152064" w:rsidRPr="00152F24" w:rsidRDefault="00152064" w:rsidP="00152064">
      <w:pPr>
        <w:widowControl w:val="0"/>
        <w:autoSpaceDE w:val="0"/>
        <w:autoSpaceDN w:val="0"/>
        <w:adjustRightInd w:val="0"/>
        <w:rPr>
          <w:rFonts w:asciiTheme="minorHAnsi" w:hAnsiTheme="minorHAnsi" w:cs="Palatino"/>
          <w:b/>
          <w:u w:val="single"/>
        </w:rPr>
      </w:pPr>
      <w:r w:rsidRPr="00480EBC">
        <w:rPr>
          <w:rFonts w:asciiTheme="minorHAnsi" w:hAnsiTheme="minorHAnsi" w:cs="Palatino"/>
          <w:b/>
          <w:u w:val="single"/>
        </w:rPr>
        <w:t xml:space="preserve">Lab Report (Chapter 19)  </w:t>
      </w:r>
      <w:r w:rsidRPr="004862DC">
        <w:rPr>
          <w:rFonts w:asciiTheme="minorHAnsi" w:hAnsiTheme="minorHAnsi" w:cs="Palatino"/>
          <w:b/>
          <w:highlight w:val="yellow"/>
          <w:u w:val="single"/>
        </w:rPr>
        <w:t>(15%)</w:t>
      </w:r>
    </w:p>
    <w:p w:rsidR="004E266E" w:rsidRPr="00152F24" w:rsidRDefault="004E266E" w:rsidP="004E266E">
      <w:pPr>
        <w:widowControl w:val="0"/>
        <w:autoSpaceDE w:val="0"/>
        <w:autoSpaceDN w:val="0"/>
        <w:adjustRightInd w:val="0"/>
        <w:rPr>
          <w:rFonts w:asciiTheme="minorHAnsi" w:hAnsiTheme="minorHAnsi" w:cs="Palatino"/>
        </w:rPr>
      </w:pPr>
      <w:r w:rsidRPr="00152F24">
        <w:rPr>
          <w:rFonts w:asciiTheme="minorHAnsi" w:hAnsiTheme="minorHAnsi" w:cs="Palatino"/>
        </w:rPr>
        <w:t>You will analyze</w:t>
      </w:r>
      <w:r w:rsidR="00152064" w:rsidRPr="00152F24">
        <w:rPr>
          <w:rFonts w:asciiTheme="minorHAnsi" w:hAnsiTheme="minorHAnsi" w:cs="Palatino"/>
        </w:rPr>
        <w:t xml:space="preserve"> a lab report based on the example in Chapter 19. You must include all of the elements outlined in this chapter</w:t>
      </w:r>
    </w:p>
    <w:p w:rsidR="004E266E" w:rsidRPr="00152F24" w:rsidRDefault="004E266E" w:rsidP="004E266E">
      <w:pPr>
        <w:widowControl w:val="0"/>
        <w:autoSpaceDE w:val="0"/>
        <w:autoSpaceDN w:val="0"/>
        <w:adjustRightInd w:val="0"/>
        <w:rPr>
          <w:rFonts w:asciiTheme="minorHAnsi" w:hAnsiTheme="minorHAnsi" w:cs="Palatino"/>
        </w:rPr>
      </w:pPr>
    </w:p>
    <w:p w:rsidR="003B07AC" w:rsidRPr="00152F24" w:rsidRDefault="00152064" w:rsidP="003B07AC">
      <w:pPr>
        <w:widowControl w:val="0"/>
        <w:autoSpaceDE w:val="0"/>
        <w:autoSpaceDN w:val="0"/>
        <w:adjustRightInd w:val="0"/>
        <w:rPr>
          <w:rFonts w:asciiTheme="minorHAnsi" w:hAnsiTheme="minorHAnsi"/>
          <w:szCs w:val="22"/>
        </w:rPr>
      </w:pPr>
      <w:r w:rsidRPr="00152F24">
        <w:rPr>
          <w:rFonts w:asciiTheme="minorHAnsi" w:hAnsiTheme="minorHAnsi"/>
          <w:szCs w:val="22"/>
        </w:rPr>
        <w:t>The lab report is based on scientific or engineering research. Based on your major and your academic interest</w:t>
      </w:r>
      <w:r w:rsidR="003B07AC" w:rsidRPr="00152F24">
        <w:rPr>
          <w:rFonts w:asciiTheme="minorHAnsi" w:hAnsiTheme="minorHAnsi"/>
          <w:szCs w:val="22"/>
        </w:rPr>
        <w:t>, choose the topic of your choice. U</w:t>
      </w:r>
      <w:r w:rsidR="004E266E" w:rsidRPr="00152F24">
        <w:rPr>
          <w:rFonts w:asciiTheme="minorHAnsi" w:hAnsiTheme="minorHAnsi"/>
          <w:szCs w:val="22"/>
        </w:rPr>
        <w:t xml:space="preserve">se a search engine to locate two lab reports. </w:t>
      </w:r>
      <w:r w:rsidR="003B07AC" w:rsidRPr="00152F24">
        <w:rPr>
          <w:rFonts w:asciiTheme="minorHAnsi" w:hAnsiTheme="minorHAnsi"/>
          <w:szCs w:val="22"/>
        </w:rPr>
        <w:t>Annotate them, as the lab report in this chapter is annotated. Analyze the reports and discuss each of the eight elements described in the chapter (p. 517). Compare and contrast the elements in the reports. In what ways do they follow the format described in this chapter? If the reports differ from this format, and from each other, why do you think the authors chose to present information in the manner they did?</w:t>
      </w:r>
    </w:p>
    <w:p w:rsidR="003B07AC" w:rsidRPr="00152F24" w:rsidRDefault="003B07AC" w:rsidP="003B07AC">
      <w:pPr>
        <w:widowControl w:val="0"/>
        <w:autoSpaceDE w:val="0"/>
        <w:autoSpaceDN w:val="0"/>
        <w:adjustRightInd w:val="0"/>
        <w:rPr>
          <w:rFonts w:asciiTheme="minorHAnsi" w:hAnsiTheme="minorHAnsi"/>
          <w:szCs w:val="22"/>
        </w:rPr>
      </w:pPr>
    </w:p>
    <w:p w:rsidR="003B07AC" w:rsidRPr="00152F24" w:rsidRDefault="003B07AC" w:rsidP="003B07AC">
      <w:pPr>
        <w:widowControl w:val="0"/>
        <w:autoSpaceDE w:val="0"/>
        <w:autoSpaceDN w:val="0"/>
        <w:adjustRightInd w:val="0"/>
        <w:rPr>
          <w:rFonts w:asciiTheme="minorHAnsi" w:hAnsiTheme="minorHAnsi"/>
          <w:szCs w:val="22"/>
        </w:rPr>
      </w:pPr>
      <w:r w:rsidRPr="00152F24">
        <w:rPr>
          <w:rFonts w:asciiTheme="minorHAnsi" w:hAnsiTheme="minorHAnsi"/>
          <w:szCs w:val="22"/>
        </w:rPr>
        <w:t xml:space="preserve">Your analysis will have an introduction and a conclusion. It must contain a thorough analysis of each of the eight elements described in this chapter. </w:t>
      </w:r>
    </w:p>
    <w:p w:rsidR="003B07AC" w:rsidRPr="00152F24" w:rsidRDefault="003B07AC" w:rsidP="003B07AC">
      <w:pPr>
        <w:widowControl w:val="0"/>
        <w:autoSpaceDE w:val="0"/>
        <w:autoSpaceDN w:val="0"/>
        <w:adjustRightInd w:val="0"/>
        <w:rPr>
          <w:rFonts w:asciiTheme="minorHAnsi" w:hAnsiTheme="minorHAnsi"/>
          <w:szCs w:val="22"/>
        </w:rPr>
      </w:pPr>
    </w:p>
    <w:p w:rsidR="003B07AC" w:rsidRPr="00152F24" w:rsidRDefault="003B07AC" w:rsidP="003B07AC">
      <w:pPr>
        <w:widowControl w:val="0"/>
        <w:autoSpaceDE w:val="0"/>
        <w:autoSpaceDN w:val="0"/>
        <w:adjustRightInd w:val="0"/>
        <w:rPr>
          <w:rFonts w:asciiTheme="minorHAnsi" w:hAnsiTheme="minorHAnsi"/>
          <w:szCs w:val="22"/>
        </w:rPr>
      </w:pPr>
      <w:r w:rsidRPr="00152F24">
        <w:rPr>
          <w:rFonts w:asciiTheme="minorHAnsi" w:hAnsiTheme="minorHAnsi"/>
          <w:szCs w:val="22"/>
        </w:rPr>
        <w:t xml:space="preserve">Staple the two lab reports to your analysis. </w:t>
      </w:r>
    </w:p>
    <w:p w:rsidR="003B07AC" w:rsidRPr="00152F24" w:rsidRDefault="003B07AC" w:rsidP="003B07AC">
      <w:pPr>
        <w:widowControl w:val="0"/>
        <w:autoSpaceDE w:val="0"/>
        <w:autoSpaceDN w:val="0"/>
        <w:adjustRightInd w:val="0"/>
        <w:rPr>
          <w:rFonts w:asciiTheme="minorHAnsi" w:hAnsiTheme="minorHAnsi"/>
          <w:szCs w:val="22"/>
        </w:rPr>
      </w:pPr>
    </w:p>
    <w:p w:rsidR="00D82B0A" w:rsidRPr="00152F24" w:rsidRDefault="003B07AC" w:rsidP="003B07AC">
      <w:pPr>
        <w:widowControl w:val="0"/>
        <w:autoSpaceDE w:val="0"/>
        <w:autoSpaceDN w:val="0"/>
        <w:adjustRightInd w:val="0"/>
        <w:rPr>
          <w:rFonts w:asciiTheme="minorHAnsi" w:hAnsiTheme="minorHAnsi"/>
          <w:szCs w:val="22"/>
          <w:u w:val="single"/>
        </w:rPr>
      </w:pPr>
      <w:r w:rsidRPr="00152F24">
        <w:rPr>
          <w:rFonts w:asciiTheme="minorHAnsi" w:hAnsiTheme="minorHAnsi"/>
          <w:szCs w:val="22"/>
          <w:u w:val="single"/>
        </w:rPr>
        <w:t>M</w:t>
      </w:r>
      <w:r w:rsidR="00BE116C">
        <w:rPr>
          <w:rFonts w:asciiTheme="minorHAnsi" w:hAnsiTheme="minorHAnsi"/>
          <w:szCs w:val="22"/>
          <w:u w:val="single"/>
        </w:rPr>
        <w:t>inimum</w:t>
      </w:r>
      <w:r w:rsidRPr="00152F24">
        <w:rPr>
          <w:rFonts w:asciiTheme="minorHAnsi" w:hAnsiTheme="minorHAnsi"/>
          <w:szCs w:val="22"/>
          <w:u w:val="single"/>
        </w:rPr>
        <w:t xml:space="preserve"> 5 pages.</w:t>
      </w:r>
    </w:p>
    <w:p w:rsidR="00152064" w:rsidRPr="002E79A5" w:rsidRDefault="00D82B0A" w:rsidP="00152064">
      <w:pPr>
        <w:spacing w:line="276" w:lineRule="auto"/>
        <w:rPr>
          <w:rFonts w:asciiTheme="minorHAnsi" w:hAnsiTheme="minorHAnsi"/>
          <w:szCs w:val="22"/>
        </w:rPr>
      </w:pPr>
      <w:r w:rsidRPr="00152F24">
        <w:rPr>
          <w:rFonts w:asciiTheme="minorHAnsi" w:hAnsiTheme="minorHAnsi"/>
          <w:szCs w:val="22"/>
          <w:u w:val="single"/>
        </w:rPr>
        <w:t xml:space="preserve">Self-Reflection </w:t>
      </w:r>
      <w:r w:rsidR="003B07AC" w:rsidRPr="00152F24">
        <w:rPr>
          <w:rFonts w:asciiTheme="minorHAnsi" w:hAnsiTheme="minorHAnsi"/>
          <w:szCs w:val="22"/>
          <w:u w:val="single"/>
        </w:rPr>
        <w:t>1-</w:t>
      </w:r>
      <w:r w:rsidRPr="00152F24">
        <w:rPr>
          <w:rFonts w:asciiTheme="minorHAnsi" w:hAnsiTheme="minorHAnsi"/>
          <w:szCs w:val="22"/>
          <w:u w:val="single"/>
        </w:rPr>
        <w:t>2 pages</w:t>
      </w:r>
      <w:r w:rsidR="002E79A5">
        <w:rPr>
          <w:rFonts w:asciiTheme="minorHAnsi" w:hAnsiTheme="minorHAnsi"/>
          <w:szCs w:val="22"/>
        </w:rPr>
        <w:t xml:space="preserve"> (due with second draft).</w:t>
      </w:r>
    </w:p>
    <w:p w:rsidR="00152064" w:rsidRPr="00152F24" w:rsidRDefault="00152064" w:rsidP="00152064">
      <w:pPr>
        <w:widowControl w:val="0"/>
        <w:autoSpaceDE w:val="0"/>
        <w:autoSpaceDN w:val="0"/>
        <w:adjustRightInd w:val="0"/>
        <w:rPr>
          <w:rFonts w:asciiTheme="minorHAnsi" w:hAnsiTheme="minorHAnsi" w:cs="Palatino"/>
        </w:rPr>
      </w:pPr>
    </w:p>
    <w:p w:rsidR="00152064" w:rsidRPr="00152F24" w:rsidRDefault="00152064" w:rsidP="00152064">
      <w:pPr>
        <w:widowControl w:val="0"/>
        <w:autoSpaceDE w:val="0"/>
        <w:autoSpaceDN w:val="0"/>
        <w:adjustRightInd w:val="0"/>
        <w:rPr>
          <w:rFonts w:asciiTheme="minorHAnsi" w:hAnsiTheme="minorHAnsi" w:cs="Palatino"/>
          <w:b/>
          <w:u w:val="single"/>
        </w:rPr>
      </w:pPr>
    </w:p>
    <w:p w:rsidR="00970861" w:rsidRPr="00152F24" w:rsidRDefault="00970861" w:rsidP="00970861">
      <w:pPr>
        <w:spacing w:line="276" w:lineRule="auto"/>
        <w:rPr>
          <w:rFonts w:asciiTheme="minorHAnsi" w:hAnsiTheme="minorHAnsi"/>
          <w:b/>
          <w:bCs/>
          <w:szCs w:val="22"/>
          <w:u w:val="single"/>
        </w:rPr>
      </w:pPr>
      <w:r w:rsidRPr="00480EBC">
        <w:rPr>
          <w:rFonts w:asciiTheme="minorHAnsi" w:hAnsiTheme="minorHAnsi"/>
          <w:b/>
          <w:bCs/>
          <w:szCs w:val="22"/>
          <w:u w:val="single"/>
        </w:rPr>
        <w:t>Engineering Proposal</w:t>
      </w:r>
      <w:r w:rsidR="001E766E" w:rsidRPr="00480EBC">
        <w:rPr>
          <w:rFonts w:asciiTheme="minorHAnsi" w:hAnsiTheme="minorHAnsi"/>
          <w:b/>
          <w:bCs/>
          <w:szCs w:val="22"/>
          <w:u w:val="single"/>
        </w:rPr>
        <w:t xml:space="preserve"> (Chapter 15) </w:t>
      </w:r>
      <w:r w:rsidR="001E766E" w:rsidRPr="004862DC">
        <w:rPr>
          <w:rFonts w:asciiTheme="minorHAnsi" w:hAnsiTheme="minorHAnsi"/>
          <w:b/>
          <w:bCs/>
          <w:szCs w:val="22"/>
          <w:highlight w:val="yellow"/>
          <w:u w:val="single"/>
        </w:rPr>
        <w:t>(15%)</w:t>
      </w:r>
      <w:r w:rsidR="001E766E" w:rsidRPr="00152F24">
        <w:rPr>
          <w:rFonts w:asciiTheme="minorHAnsi" w:hAnsiTheme="minorHAnsi"/>
          <w:b/>
          <w:bCs/>
          <w:szCs w:val="22"/>
          <w:u w:val="single"/>
        </w:rPr>
        <w:t xml:space="preserve"> </w:t>
      </w:r>
      <w:r w:rsidRPr="00152F24">
        <w:rPr>
          <w:rFonts w:asciiTheme="minorHAnsi" w:hAnsiTheme="minorHAnsi"/>
          <w:b/>
          <w:bCs/>
          <w:szCs w:val="22"/>
          <w:u w:val="single"/>
        </w:rPr>
        <w:t xml:space="preserve"> + Presentation</w:t>
      </w:r>
      <w:r w:rsidR="001E766E" w:rsidRPr="00152F24">
        <w:rPr>
          <w:rFonts w:asciiTheme="minorHAnsi" w:hAnsiTheme="minorHAnsi"/>
          <w:b/>
          <w:bCs/>
          <w:szCs w:val="22"/>
          <w:u w:val="single"/>
        </w:rPr>
        <w:t xml:space="preserve"> (Chapter 21) (</w:t>
      </w:r>
      <w:r w:rsidR="001E766E" w:rsidRPr="00480EBC">
        <w:rPr>
          <w:rFonts w:asciiTheme="minorHAnsi" w:hAnsiTheme="minorHAnsi"/>
          <w:b/>
          <w:bCs/>
          <w:szCs w:val="22"/>
          <w:highlight w:val="yellow"/>
          <w:u w:val="single"/>
        </w:rPr>
        <w:t>10%)</w:t>
      </w:r>
    </w:p>
    <w:p w:rsidR="00970861" w:rsidRPr="00152F24" w:rsidRDefault="00970861" w:rsidP="00970861">
      <w:pPr>
        <w:tabs>
          <w:tab w:val="left" w:pos="720"/>
        </w:tabs>
        <w:spacing w:line="276" w:lineRule="auto"/>
        <w:jc w:val="center"/>
        <w:rPr>
          <w:rFonts w:asciiTheme="minorHAnsi" w:hAnsiTheme="minorHAnsi"/>
          <w:b/>
          <w:bCs/>
          <w:szCs w:val="22"/>
        </w:rPr>
      </w:pPr>
    </w:p>
    <w:p w:rsidR="00970861" w:rsidRPr="00152F24" w:rsidRDefault="00970861" w:rsidP="00970861">
      <w:pPr>
        <w:spacing w:line="276" w:lineRule="auto"/>
        <w:rPr>
          <w:rFonts w:asciiTheme="minorHAnsi" w:hAnsiTheme="minorHAnsi"/>
          <w:szCs w:val="22"/>
        </w:rPr>
      </w:pPr>
      <w:r w:rsidRPr="00152F24">
        <w:rPr>
          <w:rFonts w:asciiTheme="minorHAnsi" w:hAnsiTheme="minorHAnsi"/>
          <w:szCs w:val="22"/>
        </w:rPr>
        <w:t xml:space="preserve">Your group will be determined in class and, hopefully, by discipline.  The assignment is a </w:t>
      </w:r>
      <w:r w:rsidRPr="00152F24">
        <w:rPr>
          <w:rFonts w:asciiTheme="minorHAnsi" w:hAnsiTheme="minorHAnsi"/>
          <w:bCs/>
          <w:szCs w:val="22"/>
        </w:rPr>
        <w:t>group/oral report of a proposal for a creative engineering innovation.</w:t>
      </w:r>
      <w:r w:rsidRPr="00152F24">
        <w:rPr>
          <w:rFonts w:asciiTheme="minorHAnsi" w:hAnsiTheme="minorHAnsi"/>
          <w:szCs w:val="22"/>
        </w:rPr>
        <w:t xml:space="preserve"> In your group, identify a void or a need for </w:t>
      </w:r>
      <w:r w:rsidRPr="00152F24">
        <w:rPr>
          <w:rFonts w:asciiTheme="minorHAnsi" w:hAnsiTheme="minorHAnsi"/>
          <w:b/>
          <w:bCs/>
          <w:szCs w:val="22"/>
        </w:rPr>
        <w:t xml:space="preserve">a specific engineering innovation, </w:t>
      </w:r>
      <w:r w:rsidRPr="00152F24">
        <w:rPr>
          <w:rFonts w:asciiTheme="minorHAnsi" w:hAnsiTheme="minorHAnsi"/>
          <w:szCs w:val="22"/>
        </w:rPr>
        <w:t>the design and production for which you will conceive and propose.  If it helps, “Think globally, act locally.”  Think geographically if you need.  A specific innovation may have a global use, but for the sake of your project you can apply it to a micro scale.  For example,…  let’s pretend the hybrid car doesn’t yet exist, but you want to build it.  Well, concentrate on designing one car; don’t concern yourself with changing all automotive vehicles in the world.  Many of you already have come up with “globally concerned solutions” to air quality control or energy conservation…  I ask you to focus on “cleaning up the air in one neighborhood, one city,” “altering the means of energy use and conversion in one building, not an entire city or world.”  (Questions?  Confusion?  Ask.)</w:t>
      </w:r>
    </w:p>
    <w:p w:rsidR="00970861" w:rsidRPr="00152F24" w:rsidRDefault="00970861" w:rsidP="00970861">
      <w:pPr>
        <w:spacing w:line="276" w:lineRule="auto"/>
        <w:rPr>
          <w:rFonts w:asciiTheme="minorHAnsi" w:hAnsiTheme="minorHAnsi"/>
          <w:szCs w:val="22"/>
        </w:rPr>
      </w:pPr>
      <w:r w:rsidRPr="00152F24">
        <w:rPr>
          <w:rFonts w:asciiTheme="minorHAnsi" w:hAnsiTheme="minorHAnsi"/>
          <w:szCs w:val="22"/>
        </w:rPr>
        <w:t>The Assignment:</w:t>
      </w:r>
    </w:p>
    <w:p w:rsidR="00970861" w:rsidRPr="00152F24" w:rsidRDefault="00970861" w:rsidP="00970861">
      <w:pPr>
        <w:numPr>
          <w:ilvl w:val="0"/>
          <w:numId w:val="11"/>
        </w:numPr>
        <w:spacing w:line="276" w:lineRule="auto"/>
        <w:ind w:left="0" w:firstLine="0"/>
        <w:rPr>
          <w:rFonts w:asciiTheme="minorHAnsi" w:hAnsiTheme="minorHAnsi"/>
          <w:szCs w:val="22"/>
        </w:rPr>
      </w:pPr>
      <w:r w:rsidRPr="00152F24">
        <w:rPr>
          <w:rFonts w:asciiTheme="minorHAnsi" w:hAnsiTheme="minorHAnsi"/>
          <w:szCs w:val="22"/>
        </w:rPr>
        <w:t>Your proposal will have two components: the written proposal, and the oral presentation.</w:t>
      </w:r>
    </w:p>
    <w:p w:rsidR="00970861" w:rsidRPr="00152F24" w:rsidRDefault="00970861" w:rsidP="00970861">
      <w:pPr>
        <w:numPr>
          <w:ilvl w:val="0"/>
          <w:numId w:val="11"/>
        </w:numPr>
        <w:spacing w:line="276" w:lineRule="auto"/>
        <w:ind w:left="0" w:firstLine="0"/>
        <w:rPr>
          <w:rFonts w:asciiTheme="minorHAnsi" w:hAnsiTheme="minorHAnsi"/>
          <w:szCs w:val="22"/>
        </w:rPr>
      </w:pPr>
      <w:r w:rsidRPr="00152F24">
        <w:rPr>
          <w:rFonts w:asciiTheme="minorHAnsi" w:hAnsiTheme="minorHAnsi"/>
          <w:szCs w:val="22"/>
        </w:rPr>
        <w:t>The written proposal will have several logical components as described in class.</w:t>
      </w:r>
    </w:p>
    <w:p w:rsidR="00970861" w:rsidRPr="00152F24" w:rsidRDefault="00970861" w:rsidP="00970861">
      <w:pPr>
        <w:numPr>
          <w:ilvl w:val="0"/>
          <w:numId w:val="11"/>
        </w:numPr>
        <w:spacing w:line="276" w:lineRule="auto"/>
        <w:ind w:left="0" w:firstLine="0"/>
        <w:rPr>
          <w:rFonts w:asciiTheme="minorHAnsi" w:hAnsiTheme="minorHAnsi"/>
          <w:szCs w:val="22"/>
        </w:rPr>
      </w:pPr>
      <w:r w:rsidRPr="00152F24">
        <w:rPr>
          <w:rFonts w:asciiTheme="minorHAnsi" w:hAnsiTheme="minorHAnsi"/>
          <w:szCs w:val="22"/>
        </w:rPr>
        <w:t xml:space="preserve">Your written proposal will have an introduction.  The introduction will introduce “the need for this innovation or the void that this innovation fulfills or the need for an engineering-based improvement on an already existent innovation, AND all the existent circumstances of ‘the technical environment’ that are effected by or effect the innovation.”  </w:t>
      </w:r>
    </w:p>
    <w:p w:rsidR="00970861" w:rsidRPr="00152F24" w:rsidRDefault="00970861" w:rsidP="00970861">
      <w:pPr>
        <w:numPr>
          <w:ilvl w:val="0"/>
          <w:numId w:val="11"/>
        </w:numPr>
        <w:spacing w:line="276" w:lineRule="auto"/>
        <w:ind w:left="0" w:firstLine="0"/>
        <w:rPr>
          <w:rFonts w:asciiTheme="minorHAnsi" w:hAnsiTheme="minorHAnsi"/>
          <w:szCs w:val="22"/>
        </w:rPr>
      </w:pPr>
      <w:r w:rsidRPr="00152F24">
        <w:rPr>
          <w:rFonts w:asciiTheme="minorHAnsi" w:hAnsiTheme="minorHAnsi"/>
          <w:szCs w:val="22"/>
        </w:rPr>
        <w:t xml:space="preserve">You will need another section addressing: engineering innovations that have been proposed but would not worked, or innovations that are in effect but do not work.  Basically, you will have to put yourself in the position to shoot down other proposals or similar, but deficient, innovations in the field.  Think of faulty bridge designs for example…  This section of the proposal is somewhat </w:t>
      </w:r>
      <w:r w:rsidRPr="00152F24">
        <w:rPr>
          <w:rFonts w:asciiTheme="minorHAnsi" w:hAnsiTheme="minorHAnsi"/>
          <w:i/>
          <w:iCs/>
          <w:szCs w:val="22"/>
        </w:rPr>
        <w:t>elastic</w:t>
      </w:r>
      <w:r w:rsidRPr="00152F24">
        <w:rPr>
          <w:rFonts w:asciiTheme="minorHAnsi" w:hAnsiTheme="minorHAnsi"/>
          <w:szCs w:val="22"/>
        </w:rPr>
        <w:t>.  Not every group will have the same need for this section, obviously.</w:t>
      </w:r>
    </w:p>
    <w:p w:rsidR="00970861" w:rsidRPr="00152F24" w:rsidRDefault="00970861" w:rsidP="00970861">
      <w:pPr>
        <w:numPr>
          <w:ilvl w:val="0"/>
          <w:numId w:val="11"/>
        </w:numPr>
        <w:spacing w:line="276" w:lineRule="auto"/>
        <w:ind w:left="0" w:firstLine="0"/>
        <w:rPr>
          <w:rFonts w:asciiTheme="minorHAnsi" w:hAnsiTheme="minorHAnsi"/>
          <w:szCs w:val="22"/>
        </w:rPr>
      </w:pPr>
      <w:r w:rsidRPr="00152F24">
        <w:rPr>
          <w:rFonts w:asciiTheme="minorHAnsi" w:hAnsiTheme="minorHAnsi"/>
          <w:szCs w:val="22"/>
        </w:rPr>
        <w:t>And then you will need to write the technical description of your innovation.  This will include graphics and spec sheets.  We all know what the Tech Description is.</w:t>
      </w:r>
    </w:p>
    <w:p w:rsidR="00970861" w:rsidRPr="00152F24" w:rsidRDefault="00970861" w:rsidP="00970861">
      <w:pPr>
        <w:numPr>
          <w:ilvl w:val="0"/>
          <w:numId w:val="11"/>
        </w:numPr>
        <w:spacing w:line="276" w:lineRule="auto"/>
        <w:ind w:left="0" w:firstLine="0"/>
        <w:rPr>
          <w:rFonts w:asciiTheme="minorHAnsi" w:hAnsiTheme="minorHAnsi"/>
          <w:szCs w:val="22"/>
        </w:rPr>
      </w:pPr>
      <w:r w:rsidRPr="00152F24">
        <w:rPr>
          <w:rFonts w:asciiTheme="minorHAnsi" w:hAnsiTheme="minorHAnsi"/>
          <w:szCs w:val="22"/>
        </w:rPr>
        <w:t>You will need to write the process of the innovation of itself, and the process of building the innovation.  You will be required to address COST, TIME, MATERIALS, DESCRIPTION OF MATERIALS, LABOR-POWER…  and all other necessary and important factors.  (These components can be rough estimates and theoretical if need be.  You can draw this information from the production and data of similar and previously invented innovations.)</w:t>
      </w:r>
    </w:p>
    <w:p w:rsidR="00970861" w:rsidRPr="00152F24" w:rsidRDefault="00970861" w:rsidP="00970861">
      <w:pPr>
        <w:numPr>
          <w:ilvl w:val="0"/>
          <w:numId w:val="11"/>
        </w:numPr>
        <w:spacing w:line="276" w:lineRule="auto"/>
        <w:ind w:left="0" w:firstLine="0"/>
        <w:rPr>
          <w:rFonts w:asciiTheme="minorHAnsi" w:hAnsiTheme="minorHAnsi"/>
          <w:szCs w:val="22"/>
        </w:rPr>
      </w:pPr>
      <w:r w:rsidRPr="00152F24">
        <w:rPr>
          <w:rFonts w:asciiTheme="minorHAnsi" w:hAnsiTheme="minorHAnsi"/>
          <w:szCs w:val="22"/>
        </w:rPr>
        <w:t>Your proposal will have a presentation component.  YOU W</w:t>
      </w:r>
      <w:r w:rsidR="00C97A31">
        <w:rPr>
          <w:rFonts w:asciiTheme="minorHAnsi" w:hAnsiTheme="minorHAnsi"/>
          <w:szCs w:val="22"/>
        </w:rPr>
        <w:t>ILL NEED PRESENTATION MATERIALS.</w:t>
      </w:r>
      <w:r w:rsidRPr="00152F24">
        <w:rPr>
          <w:rFonts w:asciiTheme="minorHAnsi" w:hAnsiTheme="minorHAnsi"/>
          <w:szCs w:val="22"/>
        </w:rPr>
        <w:t xml:space="preserve">  You can use charts, pictures, graphs…  You can supply handouts. You can use the dry-erase or chalk boards.  You will manufacture your own poster-board-style presentations materials…  </w:t>
      </w:r>
    </w:p>
    <w:p w:rsidR="00970861" w:rsidRPr="00152F24" w:rsidRDefault="00970861" w:rsidP="00970861">
      <w:pPr>
        <w:numPr>
          <w:ilvl w:val="0"/>
          <w:numId w:val="11"/>
        </w:numPr>
        <w:spacing w:line="276" w:lineRule="auto"/>
        <w:ind w:left="0" w:firstLine="0"/>
        <w:rPr>
          <w:rFonts w:asciiTheme="minorHAnsi" w:hAnsiTheme="minorHAnsi"/>
          <w:szCs w:val="22"/>
        </w:rPr>
      </w:pPr>
      <w:r w:rsidRPr="00152F24">
        <w:rPr>
          <w:rFonts w:asciiTheme="minorHAnsi" w:hAnsiTheme="minorHAnsi"/>
          <w:szCs w:val="22"/>
        </w:rPr>
        <w:t xml:space="preserve">Every member of your group (for which you will have a name) will participate in the presentation. You will be required to report what each member of the group did for the project.  </w:t>
      </w:r>
    </w:p>
    <w:p w:rsidR="00970861" w:rsidRPr="00152F24" w:rsidRDefault="00970861" w:rsidP="00970861">
      <w:pPr>
        <w:numPr>
          <w:ilvl w:val="0"/>
          <w:numId w:val="11"/>
        </w:numPr>
        <w:spacing w:line="276" w:lineRule="auto"/>
        <w:ind w:left="0" w:firstLine="0"/>
        <w:rPr>
          <w:rFonts w:asciiTheme="minorHAnsi" w:hAnsiTheme="minorHAnsi"/>
          <w:szCs w:val="22"/>
        </w:rPr>
      </w:pPr>
      <w:r w:rsidRPr="00152F24">
        <w:rPr>
          <w:rFonts w:asciiTheme="minorHAnsi" w:hAnsiTheme="minorHAnsi"/>
          <w:szCs w:val="22"/>
        </w:rPr>
        <w:t xml:space="preserve">Your classmates will challenge and ask questions if they like.  </w:t>
      </w:r>
    </w:p>
    <w:p w:rsidR="00970861" w:rsidRPr="00152F24" w:rsidRDefault="00970861" w:rsidP="00970861">
      <w:pPr>
        <w:spacing w:line="276" w:lineRule="auto"/>
        <w:rPr>
          <w:rFonts w:asciiTheme="minorHAnsi" w:hAnsiTheme="minorHAnsi"/>
          <w:szCs w:val="22"/>
        </w:rPr>
      </w:pPr>
      <w:r w:rsidRPr="00152F24">
        <w:rPr>
          <w:rFonts w:asciiTheme="minorHAnsi" w:hAnsiTheme="minorHAnsi"/>
          <w:szCs w:val="22"/>
        </w:rPr>
        <w:t>You will notice there are several components to the project.  Yo</w:t>
      </w:r>
      <w:r w:rsidR="00C97A31">
        <w:rPr>
          <w:rFonts w:asciiTheme="minorHAnsi" w:hAnsiTheme="minorHAnsi"/>
          <w:szCs w:val="22"/>
        </w:rPr>
        <w:t>u will have to determine among</w:t>
      </w:r>
      <w:r w:rsidRPr="00152F24">
        <w:rPr>
          <w:rFonts w:asciiTheme="minorHAnsi" w:hAnsiTheme="minorHAnsi"/>
          <w:szCs w:val="22"/>
        </w:rPr>
        <w:t xml:space="preserve"> yourselves who will be responsible for which project components.  Identify individual strengths and work with those.  Who is your team leader?  Who’s the best speaker?  Who’s best and most familiar with PowerPoint?  Who’s the best writer?…  </w:t>
      </w:r>
    </w:p>
    <w:p w:rsidR="00970861" w:rsidRPr="00152F24" w:rsidRDefault="00970861" w:rsidP="00970861">
      <w:pPr>
        <w:spacing w:line="276" w:lineRule="auto"/>
        <w:rPr>
          <w:rFonts w:asciiTheme="minorHAnsi" w:hAnsiTheme="minorHAnsi"/>
          <w:szCs w:val="22"/>
        </w:rPr>
      </w:pPr>
      <w:r w:rsidRPr="00152F24">
        <w:rPr>
          <w:rFonts w:asciiTheme="minorHAnsi" w:hAnsiTheme="minorHAnsi"/>
          <w:szCs w:val="22"/>
        </w:rPr>
        <w:t xml:space="preserve">You will produce your own work at home but turn your work and production into your group in class-workshop sessions to have your material commented on, proofread, edited, changed, etc. by your group.  (You will work and conceive in class and over email – but produce at home.)  </w:t>
      </w:r>
    </w:p>
    <w:p w:rsidR="00970861" w:rsidRPr="00152F24" w:rsidRDefault="00970861" w:rsidP="00970861">
      <w:pPr>
        <w:spacing w:line="276" w:lineRule="auto"/>
        <w:rPr>
          <w:rFonts w:asciiTheme="minorHAnsi" w:hAnsiTheme="minorHAnsi"/>
          <w:szCs w:val="22"/>
        </w:rPr>
      </w:pPr>
      <w:r w:rsidRPr="00152F24">
        <w:rPr>
          <w:rFonts w:asciiTheme="minorHAnsi" w:hAnsiTheme="minorHAnsi"/>
          <w:szCs w:val="22"/>
        </w:rPr>
        <w:t>Project objectives:</w:t>
      </w:r>
    </w:p>
    <w:p w:rsidR="00970861" w:rsidRPr="00152F24" w:rsidRDefault="00970861" w:rsidP="00970861">
      <w:pPr>
        <w:numPr>
          <w:ilvl w:val="0"/>
          <w:numId w:val="10"/>
        </w:numPr>
        <w:spacing w:line="276" w:lineRule="auto"/>
        <w:ind w:left="0" w:firstLine="0"/>
        <w:rPr>
          <w:rFonts w:asciiTheme="minorHAnsi" w:hAnsiTheme="minorHAnsi"/>
          <w:szCs w:val="22"/>
        </w:rPr>
      </w:pPr>
      <w:r w:rsidRPr="00152F24">
        <w:rPr>
          <w:rFonts w:asciiTheme="minorHAnsi" w:hAnsiTheme="minorHAnsi"/>
          <w:szCs w:val="22"/>
        </w:rPr>
        <w:t>Innovation</w:t>
      </w:r>
    </w:p>
    <w:p w:rsidR="00970861" w:rsidRPr="00152F24" w:rsidRDefault="00970861" w:rsidP="00970861">
      <w:pPr>
        <w:numPr>
          <w:ilvl w:val="0"/>
          <w:numId w:val="10"/>
        </w:numPr>
        <w:spacing w:line="276" w:lineRule="auto"/>
        <w:ind w:left="0" w:firstLine="0"/>
        <w:rPr>
          <w:rFonts w:asciiTheme="minorHAnsi" w:hAnsiTheme="minorHAnsi"/>
          <w:szCs w:val="22"/>
        </w:rPr>
      </w:pPr>
      <w:r w:rsidRPr="00152F24">
        <w:rPr>
          <w:rFonts w:asciiTheme="minorHAnsi" w:hAnsiTheme="minorHAnsi"/>
          <w:szCs w:val="22"/>
        </w:rPr>
        <w:t>Process</w:t>
      </w:r>
    </w:p>
    <w:p w:rsidR="00970861" w:rsidRPr="00152F24" w:rsidRDefault="00970861" w:rsidP="00970861">
      <w:pPr>
        <w:numPr>
          <w:ilvl w:val="0"/>
          <w:numId w:val="10"/>
        </w:numPr>
        <w:spacing w:line="276" w:lineRule="auto"/>
        <w:ind w:left="0" w:firstLine="0"/>
        <w:rPr>
          <w:rFonts w:asciiTheme="minorHAnsi" w:hAnsiTheme="minorHAnsi"/>
          <w:szCs w:val="22"/>
        </w:rPr>
      </w:pPr>
      <w:r w:rsidRPr="00152F24">
        <w:rPr>
          <w:rFonts w:asciiTheme="minorHAnsi" w:hAnsiTheme="minorHAnsi"/>
          <w:szCs w:val="22"/>
        </w:rPr>
        <w:t>Group work</w:t>
      </w:r>
    </w:p>
    <w:p w:rsidR="00970861" w:rsidRPr="00152F24" w:rsidRDefault="00970861" w:rsidP="00970861">
      <w:pPr>
        <w:numPr>
          <w:ilvl w:val="0"/>
          <w:numId w:val="10"/>
        </w:numPr>
        <w:spacing w:line="276" w:lineRule="auto"/>
        <w:ind w:left="0" w:firstLine="0"/>
        <w:rPr>
          <w:rFonts w:asciiTheme="minorHAnsi" w:hAnsiTheme="minorHAnsi"/>
          <w:szCs w:val="22"/>
        </w:rPr>
      </w:pPr>
      <w:r w:rsidRPr="00152F24">
        <w:rPr>
          <w:rFonts w:asciiTheme="minorHAnsi" w:hAnsiTheme="minorHAnsi"/>
          <w:szCs w:val="22"/>
        </w:rPr>
        <w:t>Oral presentation</w:t>
      </w:r>
    </w:p>
    <w:p w:rsidR="00970861" w:rsidRPr="00152F24" w:rsidRDefault="00970861" w:rsidP="00970861">
      <w:pPr>
        <w:numPr>
          <w:ilvl w:val="0"/>
          <w:numId w:val="10"/>
        </w:numPr>
        <w:spacing w:line="276" w:lineRule="auto"/>
        <w:ind w:left="0" w:firstLine="0"/>
        <w:rPr>
          <w:rFonts w:asciiTheme="minorHAnsi" w:hAnsiTheme="minorHAnsi"/>
          <w:szCs w:val="22"/>
        </w:rPr>
      </w:pPr>
      <w:r w:rsidRPr="00152F24">
        <w:rPr>
          <w:rFonts w:asciiTheme="minorHAnsi" w:hAnsiTheme="minorHAnsi"/>
          <w:szCs w:val="22"/>
        </w:rPr>
        <w:t>Overall thoroughness and logic of proposal structure</w:t>
      </w:r>
    </w:p>
    <w:p w:rsidR="00D07668" w:rsidRDefault="00970861" w:rsidP="00970861">
      <w:pPr>
        <w:spacing w:line="276" w:lineRule="auto"/>
        <w:rPr>
          <w:rFonts w:asciiTheme="minorHAnsi" w:hAnsiTheme="minorHAnsi"/>
          <w:szCs w:val="22"/>
        </w:rPr>
      </w:pPr>
      <w:r w:rsidRPr="00152F24">
        <w:rPr>
          <w:rFonts w:asciiTheme="minorHAnsi" w:hAnsiTheme="minorHAnsi"/>
          <w:szCs w:val="22"/>
        </w:rPr>
        <w:t>Groups will p</w:t>
      </w:r>
      <w:r w:rsidR="005F386E" w:rsidRPr="00152F24">
        <w:rPr>
          <w:rFonts w:asciiTheme="minorHAnsi" w:hAnsiTheme="minorHAnsi"/>
          <w:szCs w:val="22"/>
        </w:rPr>
        <w:t>resent over the final three</w:t>
      </w:r>
      <w:r w:rsidRPr="00152F24">
        <w:rPr>
          <w:rFonts w:asciiTheme="minorHAnsi" w:hAnsiTheme="minorHAnsi"/>
          <w:szCs w:val="22"/>
        </w:rPr>
        <w:t xml:space="preserve"> days of class for the semester.</w:t>
      </w:r>
    </w:p>
    <w:p w:rsidR="00D07668" w:rsidRDefault="00D07668" w:rsidP="00970861">
      <w:pPr>
        <w:spacing w:line="276" w:lineRule="auto"/>
        <w:rPr>
          <w:rFonts w:asciiTheme="minorHAnsi" w:hAnsiTheme="minorHAnsi"/>
          <w:szCs w:val="22"/>
        </w:rPr>
      </w:pPr>
    </w:p>
    <w:p w:rsidR="00D07668" w:rsidRPr="007A44A3" w:rsidRDefault="00D07668" w:rsidP="00970861">
      <w:pPr>
        <w:spacing w:line="276" w:lineRule="auto"/>
        <w:rPr>
          <w:rFonts w:asciiTheme="minorHAnsi" w:hAnsiTheme="minorHAnsi"/>
          <w:szCs w:val="22"/>
          <w:u w:val="single"/>
        </w:rPr>
      </w:pPr>
      <w:r w:rsidRPr="007A44A3">
        <w:rPr>
          <w:rFonts w:asciiTheme="minorHAnsi" w:hAnsiTheme="minorHAnsi"/>
          <w:szCs w:val="22"/>
          <w:u w:val="single"/>
        </w:rPr>
        <w:t xml:space="preserve">Proposal Minimum 5 pages. </w:t>
      </w:r>
    </w:p>
    <w:p w:rsidR="00D74B18" w:rsidRPr="002E79A5" w:rsidRDefault="00BE116C" w:rsidP="00970861">
      <w:pPr>
        <w:spacing w:line="276" w:lineRule="auto"/>
        <w:rPr>
          <w:rFonts w:asciiTheme="minorHAnsi" w:hAnsiTheme="minorHAnsi"/>
          <w:szCs w:val="22"/>
        </w:rPr>
      </w:pPr>
      <w:r>
        <w:rPr>
          <w:rFonts w:asciiTheme="minorHAnsi" w:hAnsiTheme="minorHAnsi"/>
          <w:szCs w:val="22"/>
          <w:u w:val="single"/>
        </w:rPr>
        <w:t xml:space="preserve">Self-Reflection </w:t>
      </w:r>
      <w:r w:rsidR="002E79A5">
        <w:rPr>
          <w:rFonts w:asciiTheme="minorHAnsi" w:hAnsiTheme="minorHAnsi"/>
          <w:szCs w:val="22"/>
          <w:u w:val="single"/>
        </w:rPr>
        <w:t>1-2 pages</w:t>
      </w:r>
      <w:r w:rsidR="002E79A5">
        <w:rPr>
          <w:rFonts w:asciiTheme="minorHAnsi" w:hAnsiTheme="minorHAnsi"/>
          <w:szCs w:val="22"/>
        </w:rPr>
        <w:t xml:space="preserve"> (due with second draft).</w:t>
      </w:r>
      <w:r w:rsidR="00B80E3E">
        <w:rPr>
          <w:rFonts w:asciiTheme="minorHAnsi" w:hAnsiTheme="minorHAnsi"/>
          <w:szCs w:val="22"/>
        </w:rPr>
        <w:t xml:space="preserve"> Each person will write his or her own reflection.</w:t>
      </w:r>
    </w:p>
    <w:p w:rsidR="00152064" w:rsidRPr="00152F24" w:rsidRDefault="00152064" w:rsidP="00152064">
      <w:pPr>
        <w:widowControl w:val="0"/>
        <w:autoSpaceDE w:val="0"/>
        <w:autoSpaceDN w:val="0"/>
        <w:adjustRightInd w:val="0"/>
        <w:rPr>
          <w:rFonts w:asciiTheme="minorHAnsi" w:hAnsiTheme="minorHAnsi" w:cs="Palatino"/>
          <w:b/>
          <w:u w:val="single"/>
        </w:rPr>
      </w:pPr>
    </w:p>
    <w:p w:rsidR="00152064" w:rsidRPr="00152F24" w:rsidRDefault="00152064" w:rsidP="00152064">
      <w:pPr>
        <w:widowControl w:val="0"/>
        <w:autoSpaceDE w:val="0"/>
        <w:autoSpaceDN w:val="0"/>
        <w:adjustRightInd w:val="0"/>
        <w:rPr>
          <w:rFonts w:asciiTheme="minorHAnsi" w:hAnsiTheme="minorHAnsi" w:cs="Palatino"/>
          <w:u w:val="single"/>
        </w:rPr>
      </w:pPr>
    </w:p>
    <w:p w:rsidR="00152064" w:rsidRPr="00152F24" w:rsidRDefault="00152064" w:rsidP="00152064">
      <w:pPr>
        <w:rPr>
          <w:rFonts w:asciiTheme="minorHAnsi" w:hAnsiTheme="minorHAnsi"/>
          <w:b/>
          <w:u w:val="single"/>
        </w:rPr>
      </w:pPr>
      <w:r w:rsidRPr="00480EBC">
        <w:rPr>
          <w:rFonts w:asciiTheme="minorHAnsi" w:hAnsiTheme="minorHAnsi"/>
          <w:b/>
          <w:u w:val="single"/>
        </w:rPr>
        <w:t xml:space="preserve">Digital Portfolio </w:t>
      </w:r>
      <w:r w:rsidRPr="004862DC">
        <w:rPr>
          <w:rFonts w:asciiTheme="minorHAnsi" w:hAnsiTheme="minorHAnsi"/>
          <w:b/>
          <w:highlight w:val="yellow"/>
          <w:u w:val="single"/>
        </w:rPr>
        <w:t>(20%)</w:t>
      </w:r>
      <w:r w:rsidR="00615A33" w:rsidRPr="004862DC">
        <w:rPr>
          <w:rFonts w:asciiTheme="minorHAnsi" w:hAnsiTheme="minorHAnsi"/>
          <w:b/>
          <w:highlight w:val="yellow"/>
          <w:u w:val="single"/>
        </w:rPr>
        <w:t>:</w:t>
      </w:r>
      <w:r w:rsidR="00615A33">
        <w:rPr>
          <w:rFonts w:asciiTheme="minorHAnsi" w:hAnsiTheme="minorHAnsi"/>
          <w:b/>
          <w:u w:val="single"/>
        </w:rPr>
        <w:t xml:space="preserve"> </w:t>
      </w:r>
      <w:r w:rsidR="00D714D7">
        <w:rPr>
          <w:rFonts w:asciiTheme="minorHAnsi" w:hAnsiTheme="minorHAnsi"/>
          <w:b/>
          <w:u w:val="single"/>
        </w:rPr>
        <w:t>Portfolio (10%) Self-Assessment Essay (10</w:t>
      </w:r>
      <w:r w:rsidRPr="00152F24">
        <w:rPr>
          <w:rFonts w:asciiTheme="minorHAnsi" w:hAnsiTheme="minorHAnsi"/>
          <w:b/>
          <w:u w:val="single"/>
        </w:rPr>
        <w:t>%)</w:t>
      </w:r>
    </w:p>
    <w:p w:rsidR="00152064" w:rsidRPr="00152F24" w:rsidRDefault="00152064" w:rsidP="00152064">
      <w:pPr>
        <w:rPr>
          <w:rFonts w:asciiTheme="minorHAnsi" w:hAnsiTheme="minorHAnsi"/>
          <w:b/>
          <w:u w:val="single"/>
        </w:rPr>
      </w:pPr>
    </w:p>
    <w:p w:rsidR="00152064" w:rsidRPr="00152F24" w:rsidRDefault="00152064" w:rsidP="00152064">
      <w:pPr>
        <w:rPr>
          <w:rFonts w:asciiTheme="minorHAnsi" w:hAnsiTheme="minorHAnsi"/>
        </w:rPr>
      </w:pPr>
      <w:r w:rsidRPr="00152F24">
        <w:rPr>
          <w:rFonts w:asciiTheme="minorHAnsi" w:hAnsiTheme="minorHAnsi"/>
        </w:rPr>
        <w:t xml:space="preserve">The digital portfolio consists of designing a portfolio lf all your assignments in </w:t>
      </w:r>
      <w:proofErr w:type="spellStart"/>
      <w:r w:rsidRPr="00152F24">
        <w:rPr>
          <w:rFonts w:asciiTheme="minorHAnsi" w:hAnsiTheme="minorHAnsi"/>
        </w:rPr>
        <w:t>wordpress</w:t>
      </w:r>
      <w:proofErr w:type="spellEnd"/>
      <w:r w:rsidRPr="00152F24">
        <w:rPr>
          <w:rFonts w:asciiTheme="minorHAnsi" w:hAnsiTheme="minorHAnsi"/>
        </w:rPr>
        <w:t xml:space="preserve"> and writing a self-assessment essay. Assembling the Portfolio will help you to see your progress as a writer over the course of the semester, and the Self-Assessment Essay will give you the chance to evaluate that work based on your own criteria as well as the course learning objectives.</w:t>
      </w:r>
    </w:p>
    <w:p w:rsidR="00152064" w:rsidRPr="00152F24" w:rsidRDefault="00D74B18" w:rsidP="00152064">
      <w:pPr>
        <w:rPr>
          <w:rFonts w:asciiTheme="minorHAnsi" w:hAnsiTheme="minorHAnsi"/>
          <w:u w:val="single"/>
        </w:rPr>
      </w:pPr>
      <w:r w:rsidRPr="00152F24">
        <w:rPr>
          <w:rFonts w:asciiTheme="minorHAnsi" w:hAnsiTheme="minorHAnsi"/>
        </w:rPr>
        <w:t xml:space="preserve">See the assignment sheet online and the handout on the Self-Assessment Essay. </w:t>
      </w:r>
      <w:r w:rsidRPr="00152F24">
        <w:rPr>
          <w:rFonts w:asciiTheme="minorHAnsi" w:hAnsiTheme="minorHAnsi"/>
          <w:u w:val="single"/>
        </w:rPr>
        <w:t>You need to address all course learning outcomes in your essay, and refer to every assignment in your portfolio.</w:t>
      </w:r>
    </w:p>
    <w:p w:rsidR="003D15F9" w:rsidRPr="00152F24" w:rsidRDefault="003D15F9" w:rsidP="00152064">
      <w:pPr>
        <w:contextualSpacing/>
        <w:rPr>
          <w:rFonts w:asciiTheme="minorHAnsi" w:eastAsia="Batang" w:hAnsiTheme="minorHAnsi"/>
          <w:b/>
          <w:bCs/>
          <w:szCs w:val="22"/>
          <w:highlight w:val="yellow"/>
          <w:u w:val="single"/>
        </w:rPr>
      </w:pPr>
    </w:p>
    <w:p w:rsidR="00205E8C" w:rsidRPr="00152F24" w:rsidRDefault="00205E8C" w:rsidP="00BE4AC6">
      <w:pPr>
        <w:rPr>
          <w:rFonts w:asciiTheme="minorHAnsi" w:hAnsiTheme="minorHAnsi"/>
          <w:b/>
          <w:szCs w:val="22"/>
        </w:rPr>
      </w:pPr>
    </w:p>
    <w:p w:rsidR="00371AF2" w:rsidRPr="00152F24" w:rsidRDefault="00371AF2" w:rsidP="00BE4AC6">
      <w:pPr>
        <w:rPr>
          <w:rFonts w:asciiTheme="minorHAnsi" w:hAnsiTheme="minorHAnsi"/>
          <w:b/>
          <w:szCs w:val="22"/>
        </w:rPr>
      </w:pPr>
    </w:p>
    <w:p w:rsidR="00371AF2" w:rsidRPr="00152F24" w:rsidRDefault="00371AF2" w:rsidP="00BE4AC6">
      <w:pPr>
        <w:rPr>
          <w:rFonts w:asciiTheme="minorHAnsi" w:hAnsiTheme="minorHAnsi"/>
          <w:b/>
          <w:szCs w:val="22"/>
        </w:rPr>
      </w:pPr>
    </w:p>
    <w:p w:rsidR="00371AF2" w:rsidRPr="00152F24" w:rsidRDefault="00371AF2" w:rsidP="00BE4AC6">
      <w:pPr>
        <w:rPr>
          <w:rFonts w:asciiTheme="minorHAnsi" w:hAnsiTheme="minorHAnsi"/>
          <w:b/>
          <w:szCs w:val="22"/>
        </w:rPr>
      </w:pPr>
    </w:p>
    <w:p w:rsidR="00371AF2" w:rsidRPr="00152F24" w:rsidRDefault="00371AF2" w:rsidP="00BE4AC6">
      <w:pPr>
        <w:rPr>
          <w:rFonts w:asciiTheme="minorHAnsi" w:hAnsiTheme="minorHAnsi"/>
          <w:b/>
          <w:szCs w:val="22"/>
        </w:rPr>
      </w:pPr>
    </w:p>
    <w:p w:rsidR="00371AF2" w:rsidRPr="00152F24" w:rsidRDefault="00371AF2" w:rsidP="00BE4AC6">
      <w:pPr>
        <w:rPr>
          <w:rFonts w:asciiTheme="minorHAnsi" w:hAnsiTheme="minorHAnsi"/>
          <w:b/>
          <w:szCs w:val="22"/>
        </w:rPr>
      </w:pPr>
    </w:p>
    <w:p w:rsidR="00371AF2" w:rsidRPr="00152F24" w:rsidRDefault="00371AF2" w:rsidP="00BE4AC6">
      <w:pPr>
        <w:rPr>
          <w:rFonts w:asciiTheme="minorHAnsi" w:hAnsiTheme="minorHAnsi"/>
          <w:b/>
          <w:szCs w:val="22"/>
        </w:rPr>
      </w:pPr>
    </w:p>
    <w:p w:rsidR="00371AF2" w:rsidRPr="00152F24" w:rsidRDefault="00371AF2" w:rsidP="00BE4AC6">
      <w:pPr>
        <w:rPr>
          <w:rFonts w:asciiTheme="minorHAnsi" w:hAnsiTheme="minorHAnsi"/>
          <w:b/>
          <w:szCs w:val="22"/>
        </w:rPr>
      </w:pPr>
    </w:p>
    <w:p w:rsidR="00371AF2" w:rsidRPr="00152F24" w:rsidRDefault="00371AF2" w:rsidP="00BE4AC6">
      <w:pPr>
        <w:rPr>
          <w:rFonts w:asciiTheme="minorHAnsi" w:hAnsiTheme="minorHAnsi"/>
          <w:b/>
          <w:szCs w:val="22"/>
        </w:rPr>
      </w:pPr>
    </w:p>
    <w:p w:rsidR="00371AF2" w:rsidRPr="00152F24" w:rsidRDefault="00371AF2" w:rsidP="00BE4AC6">
      <w:pPr>
        <w:rPr>
          <w:rFonts w:asciiTheme="minorHAnsi" w:hAnsiTheme="minorHAnsi"/>
          <w:b/>
          <w:szCs w:val="22"/>
        </w:rPr>
      </w:pPr>
    </w:p>
    <w:p w:rsidR="00371AF2" w:rsidRPr="00152F24" w:rsidRDefault="00371AF2" w:rsidP="00BE4AC6">
      <w:pPr>
        <w:rPr>
          <w:rFonts w:asciiTheme="minorHAnsi" w:hAnsiTheme="minorHAnsi"/>
          <w:b/>
          <w:szCs w:val="22"/>
        </w:rPr>
      </w:pPr>
    </w:p>
    <w:p w:rsidR="00371AF2" w:rsidRPr="00152F24" w:rsidRDefault="00371AF2" w:rsidP="00BE4AC6">
      <w:pPr>
        <w:rPr>
          <w:rFonts w:asciiTheme="minorHAnsi" w:hAnsiTheme="minorHAnsi"/>
          <w:b/>
          <w:szCs w:val="22"/>
        </w:rPr>
      </w:pPr>
    </w:p>
    <w:p w:rsidR="00371AF2" w:rsidRPr="00152F24" w:rsidRDefault="00371AF2" w:rsidP="00BE4AC6">
      <w:pPr>
        <w:rPr>
          <w:rFonts w:asciiTheme="minorHAnsi" w:hAnsiTheme="minorHAnsi"/>
          <w:b/>
          <w:szCs w:val="22"/>
        </w:rPr>
      </w:pPr>
    </w:p>
    <w:p w:rsidR="00371AF2" w:rsidRPr="00152F24" w:rsidRDefault="00371AF2" w:rsidP="00BE4AC6">
      <w:pPr>
        <w:rPr>
          <w:rFonts w:asciiTheme="minorHAnsi" w:hAnsiTheme="minorHAnsi"/>
          <w:b/>
          <w:szCs w:val="22"/>
        </w:rPr>
      </w:pPr>
    </w:p>
    <w:p w:rsidR="00371AF2" w:rsidRPr="00152F24" w:rsidRDefault="00371AF2" w:rsidP="00BE4AC6">
      <w:pPr>
        <w:rPr>
          <w:rFonts w:asciiTheme="minorHAnsi" w:hAnsiTheme="minorHAnsi"/>
          <w:b/>
          <w:szCs w:val="22"/>
        </w:rPr>
      </w:pPr>
    </w:p>
    <w:p w:rsidR="00371AF2" w:rsidRPr="00152F24" w:rsidRDefault="00371AF2" w:rsidP="00BE4AC6">
      <w:pPr>
        <w:rPr>
          <w:rFonts w:asciiTheme="minorHAnsi" w:hAnsiTheme="minorHAnsi"/>
          <w:b/>
          <w:szCs w:val="22"/>
        </w:rPr>
      </w:pPr>
    </w:p>
    <w:p w:rsidR="00371AF2" w:rsidRPr="00152F24" w:rsidRDefault="00371AF2" w:rsidP="00BE4AC6">
      <w:pPr>
        <w:rPr>
          <w:rFonts w:asciiTheme="minorHAnsi" w:hAnsiTheme="minorHAnsi"/>
          <w:b/>
          <w:szCs w:val="22"/>
        </w:rPr>
      </w:pPr>
    </w:p>
    <w:p w:rsidR="00371AF2" w:rsidRPr="00152F24" w:rsidRDefault="00371AF2" w:rsidP="00BE4AC6">
      <w:pPr>
        <w:rPr>
          <w:rFonts w:asciiTheme="minorHAnsi" w:hAnsiTheme="minorHAnsi"/>
          <w:b/>
          <w:szCs w:val="22"/>
        </w:rPr>
      </w:pPr>
    </w:p>
    <w:p w:rsidR="001E697E" w:rsidRPr="00152F24" w:rsidRDefault="001E697E" w:rsidP="00BE4AC6">
      <w:pPr>
        <w:rPr>
          <w:rFonts w:asciiTheme="minorHAnsi" w:hAnsiTheme="minorHAnsi"/>
          <w:b/>
          <w:szCs w:val="22"/>
        </w:rPr>
      </w:pPr>
    </w:p>
    <w:p w:rsidR="001E697E" w:rsidRPr="00152F24" w:rsidRDefault="001E697E" w:rsidP="00BE4AC6">
      <w:pPr>
        <w:rPr>
          <w:rFonts w:asciiTheme="minorHAnsi" w:hAnsiTheme="minorHAnsi"/>
          <w:b/>
          <w:szCs w:val="22"/>
        </w:rPr>
      </w:pPr>
    </w:p>
    <w:p w:rsidR="001E697E" w:rsidRPr="00152F24" w:rsidRDefault="001E697E" w:rsidP="00BE4AC6">
      <w:pPr>
        <w:rPr>
          <w:rFonts w:asciiTheme="minorHAnsi" w:hAnsiTheme="minorHAnsi"/>
          <w:b/>
          <w:szCs w:val="22"/>
        </w:rPr>
      </w:pPr>
    </w:p>
    <w:p w:rsidR="001E697E" w:rsidRPr="00152F24" w:rsidRDefault="001E697E" w:rsidP="00BE4AC6">
      <w:pPr>
        <w:rPr>
          <w:rFonts w:asciiTheme="minorHAnsi" w:hAnsiTheme="minorHAnsi"/>
          <w:b/>
          <w:szCs w:val="22"/>
        </w:rPr>
      </w:pPr>
    </w:p>
    <w:p w:rsidR="001E697E" w:rsidRPr="00152F24" w:rsidRDefault="001E697E" w:rsidP="00BE4AC6">
      <w:pPr>
        <w:rPr>
          <w:rFonts w:asciiTheme="minorHAnsi" w:hAnsiTheme="minorHAnsi"/>
          <w:b/>
          <w:szCs w:val="22"/>
        </w:rPr>
      </w:pPr>
    </w:p>
    <w:p w:rsidR="00371AF2" w:rsidRPr="00152F24" w:rsidRDefault="00371AF2" w:rsidP="00BE4AC6">
      <w:pPr>
        <w:rPr>
          <w:rFonts w:asciiTheme="minorHAnsi" w:hAnsiTheme="minorHAnsi"/>
          <w:b/>
          <w:szCs w:val="22"/>
        </w:rPr>
      </w:pPr>
    </w:p>
    <w:p w:rsidR="00371AF2" w:rsidRPr="00152F24" w:rsidRDefault="00371AF2" w:rsidP="00BE4AC6">
      <w:pPr>
        <w:rPr>
          <w:rFonts w:asciiTheme="minorHAnsi" w:hAnsiTheme="minorHAnsi"/>
          <w:b/>
          <w:szCs w:val="22"/>
        </w:rPr>
      </w:pPr>
    </w:p>
    <w:p w:rsidR="004862DC" w:rsidRDefault="004862DC" w:rsidP="00BE4AC6">
      <w:pPr>
        <w:rPr>
          <w:rFonts w:asciiTheme="minorHAnsi" w:hAnsiTheme="minorHAnsi"/>
          <w:b/>
          <w:szCs w:val="22"/>
        </w:rPr>
      </w:pPr>
    </w:p>
    <w:p w:rsidR="004862DC" w:rsidRDefault="004862DC" w:rsidP="00BE4AC6">
      <w:pPr>
        <w:rPr>
          <w:rFonts w:asciiTheme="minorHAnsi" w:hAnsiTheme="minorHAnsi"/>
          <w:b/>
          <w:szCs w:val="22"/>
        </w:rPr>
      </w:pPr>
    </w:p>
    <w:p w:rsidR="004862DC" w:rsidRDefault="004862DC" w:rsidP="00BE4AC6">
      <w:pPr>
        <w:rPr>
          <w:rFonts w:asciiTheme="minorHAnsi" w:hAnsiTheme="minorHAnsi"/>
          <w:b/>
          <w:szCs w:val="22"/>
        </w:rPr>
      </w:pPr>
    </w:p>
    <w:p w:rsidR="004862DC" w:rsidRDefault="004862DC" w:rsidP="00BE4AC6">
      <w:pPr>
        <w:rPr>
          <w:rFonts w:asciiTheme="minorHAnsi" w:hAnsiTheme="minorHAnsi"/>
          <w:b/>
          <w:szCs w:val="22"/>
        </w:rPr>
      </w:pPr>
    </w:p>
    <w:p w:rsidR="004862DC" w:rsidRDefault="004862DC" w:rsidP="00BE4AC6">
      <w:pPr>
        <w:rPr>
          <w:rFonts w:asciiTheme="minorHAnsi" w:hAnsiTheme="minorHAnsi"/>
          <w:b/>
          <w:szCs w:val="22"/>
        </w:rPr>
      </w:pPr>
    </w:p>
    <w:p w:rsidR="004862DC" w:rsidRDefault="004862DC" w:rsidP="00BE4AC6">
      <w:pPr>
        <w:rPr>
          <w:rFonts w:asciiTheme="minorHAnsi" w:hAnsiTheme="minorHAnsi"/>
          <w:b/>
          <w:szCs w:val="22"/>
        </w:rPr>
      </w:pPr>
    </w:p>
    <w:p w:rsidR="004862DC" w:rsidRDefault="004862DC" w:rsidP="00BE4AC6">
      <w:pPr>
        <w:rPr>
          <w:rFonts w:asciiTheme="minorHAnsi" w:hAnsiTheme="minorHAnsi"/>
          <w:b/>
          <w:szCs w:val="22"/>
        </w:rPr>
      </w:pPr>
    </w:p>
    <w:p w:rsidR="004862DC" w:rsidRDefault="004862DC" w:rsidP="00BE4AC6">
      <w:pPr>
        <w:rPr>
          <w:rFonts w:asciiTheme="minorHAnsi" w:hAnsiTheme="minorHAnsi"/>
          <w:b/>
          <w:szCs w:val="22"/>
        </w:rPr>
      </w:pPr>
    </w:p>
    <w:p w:rsidR="004862DC" w:rsidRDefault="004862DC" w:rsidP="00BE4AC6">
      <w:pPr>
        <w:rPr>
          <w:rFonts w:asciiTheme="minorHAnsi" w:hAnsiTheme="minorHAnsi"/>
          <w:b/>
          <w:szCs w:val="22"/>
        </w:rPr>
      </w:pPr>
    </w:p>
    <w:p w:rsidR="00C576D9" w:rsidRPr="00152F24" w:rsidRDefault="00BE4AC6" w:rsidP="00BE4AC6">
      <w:pPr>
        <w:rPr>
          <w:rFonts w:asciiTheme="minorHAnsi" w:hAnsiTheme="minorHAnsi"/>
          <w:b/>
          <w:szCs w:val="22"/>
        </w:rPr>
      </w:pPr>
      <w:r w:rsidRPr="00152F24">
        <w:rPr>
          <w:rFonts w:asciiTheme="minorHAnsi" w:hAnsiTheme="minorHAnsi"/>
          <w:b/>
          <w:szCs w:val="22"/>
        </w:rPr>
        <w:t xml:space="preserve">Weekly </w:t>
      </w:r>
      <w:r w:rsidR="00C576D9" w:rsidRPr="00152F24">
        <w:rPr>
          <w:rFonts w:asciiTheme="minorHAnsi" w:hAnsiTheme="minorHAnsi"/>
          <w:b/>
          <w:szCs w:val="22"/>
        </w:rPr>
        <w:t>Schedule</w:t>
      </w:r>
    </w:p>
    <w:p w:rsidR="00DC33B3" w:rsidRPr="00152F24" w:rsidRDefault="00DC33B3" w:rsidP="00BE4AC6">
      <w:pPr>
        <w:rPr>
          <w:rFonts w:asciiTheme="minorHAnsi" w:hAnsiTheme="minorHAnsi"/>
          <w:b/>
          <w:szCs w:val="22"/>
        </w:rPr>
      </w:pPr>
    </w:p>
    <w:tbl>
      <w:tblPr>
        <w:tblStyle w:val="TableGrid"/>
        <w:tblpPr w:leftFromText="180" w:rightFromText="180" w:vertAnchor="text" w:tblpXSpec="right" w:tblpY="1"/>
        <w:tblOverlap w:val="never"/>
        <w:tblW w:w="0" w:type="auto"/>
        <w:tblLook w:val="04A0"/>
      </w:tblPr>
      <w:tblGrid>
        <w:gridCol w:w="3192"/>
        <w:gridCol w:w="3192"/>
        <w:gridCol w:w="3192"/>
      </w:tblGrid>
      <w:tr w:rsidR="00DC33B3" w:rsidRPr="00152F24">
        <w:tc>
          <w:tcPr>
            <w:tcW w:w="3192" w:type="dxa"/>
          </w:tcPr>
          <w:p w:rsidR="00DC33B3" w:rsidRPr="00152F24" w:rsidRDefault="00DC33B3" w:rsidP="008568AC">
            <w:pPr>
              <w:rPr>
                <w:rFonts w:asciiTheme="minorHAnsi" w:hAnsiTheme="minorHAnsi"/>
                <w:b/>
                <w:sz w:val="24"/>
              </w:rPr>
            </w:pPr>
          </w:p>
        </w:tc>
        <w:tc>
          <w:tcPr>
            <w:tcW w:w="3192" w:type="dxa"/>
          </w:tcPr>
          <w:p w:rsidR="00DC33B3" w:rsidRPr="00152F24" w:rsidRDefault="00DC33B3" w:rsidP="008568AC">
            <w:pPr>
              <w:rPr>
                <w:rFonts w:asciiTheme="minorHAnsi" w:hAnsiTheme="minorHAnsi"/>
                <w:b/>
                <w:sz w:val="24"/>
              </w:rPr>
            </w:pPr>
            <w:r w:rsidRPr="00152F24">
              <w:rPr>
                <w:rFonts w:asciiTheme="minorHAnsi" w:hAnsiTheme="minorHAnsi"/>
                <w:b/>
                <w:sz w:val="24"/>
              </w:rPr>
              <w:t>Assignment Due</w:t>
            </w:r>
          </w:p>
        </w:tc>
        <w:tc>
          <w:tcPr>
            <w:tcW w:w="3192" w:type="dxa"/>
          </w:tcPr>
          <w:p w:rsidR="00DC33B3" w:rsidRPr="00152F24" w:rsidRDefault="00DC33B3" w:rsidP="008568AC">
            <w:pPr>
              <w:rPr>
                <w:rFonts w:asciiTheme="minorHAnsi" w:hAnsiTheme="minorHAnsi"/>
                <w:b/>
                <w:sz w:val="24"/>
              </w:rPr>
            </w:pPr>
            <w:r w:rsidRPr="00152F24">
              <w:rPr>
                <w:rFonts w:asciiTheme="minorHAnsi" w:hAnsiTheme="minorHAnsi"/>
                <w:b/>
                <w:sz w:val="24"/>
              </w:rPr>
              <w:t>In Class</w:t>
            </w:r>
          </w:p>
        </w:tc>
      </w:tr>
      <w:tr w:rsidR="00DC33B3" w:rsidRPr="00152F24">
        <w:tc>
          <w:tcPr>
            <w:tcW w:w="3192" w:type="dxa"/>
          </w:tcPr>
          <w:p w:rsidR="000D4311" w:rsidRPr="00152F24" w:rsidRDefault="00175B26" w:rsidP="008568AC">
            <w:pPr>
              <w:rPr>
                <w:rFonts w:asciiTheme="minorHAnsi" w:hAnsiTheme="minorHAnsi"/>
                <w:b/>
                <w:sz w:val="24"/>
              </w:rPr>
            </w:pPr>
            <w:r w:rsidRPr="00152F24">
              <w:rPr>
                <w:rFonts w:asciiTheme="minorHAnsi" w:hAnsiTheme="minorHAnsi"/>
                <w:b/>
                <w:sz w:val="24"/>
              </w:rPr>
              <w:t>Monday, Jan.</w:t>
            </w:r>
            <w:r w:rsidR="000D4311" w:rsidRPr="00152F24">
              <w:rPr>
                <w:rFonts w:asciiTheme="minorHAnsi" w:hAnsiTheme="minorHAnsi"/>
                <w:b/>
                <w:sz w:val="24"/>
              </w:rPr>
              <w:t xml:space="preserve"> 30</w:t>
            </w:r>
            <w:r w:rsidR="000D4311" w:rsidRPr="00152F24">
              <w:rPr>
                <w:rFonts w:asciiTheme="minorHAnsi" w:hAnsiTheme="minorHAnsi"/>
                <w:b/>
                <w:sz w:val="24"/>
                <w:vertAlign w:val="superscript"/>
              </w:rPr>
              <w:t>th</w:t>
            </w:r>
          </w:p>
          <w:p w:rsidR="000D4311" w:rsidRPr="00152F24" w:rsidRDefault="000D4311" w:rsidP="008568AC">
            <w:pPr>
              <w:rPr>
                <w:rFonts w:asciiTheme="minorHAnsi" w:hAnsiTheme="minorHAnsi"/>
                <w:b/>
                <w:sz w:val="24"/>
              </w:rPr>
            </w:pPr>
          </w:p>
          <w:p w:rsidR="00DC33B3" w:rsidRPr="00152F24" w:rsidRDefault="00DC33B3" w:rsidP="008568AC">
            <w:pPr>
              <w:rPr>
                <w:rFonts w:asciiTheme="minorHAnsi" w:hAnsiTheme="minorHAnsi"/>
                <w:b/>
                <w:sz w:val="24"/>
              </w:rPr>
            </w:pPr>
          </w:p>
        </w:tc>
        <w:tc>
          <w:tcPr>
            <w:tcW w:w="3192" w:type="dxa"/>
          </w:tcPr>
          <w:p w:rsidR="00DC33B3" w:rsidRPr="00152F24" w:rsidRDefault="00DC33B3" w:rsidP="008568AC">
            <w:pPr>
              <w:rPr>
                <w:rFonts w:asciiTheme="minorHAnsi" w:hAnsiTheme="minorHAnsi"/>
                <w:b/>
                <w:sz w:val="24"/>
              </w:rPr>
            </w:pPr>
          </w:p>
        </w:tc>
        <w:tc>
          <w:tcPr>
            <w:tcW w:w="3192" w:type="dxa"/>
          </w:tcPr>
          <w:p w:rsidR="00B57A2D" w:rsidRPr="00152F24" w:rsidRDefault="00B57A2D" w:rsidP="008568AC">
            <w:pPr>
              <w:rPr>
                <w:rFonts w:asciiTheme="minorHAnsi" w:hAnsiTheme="minorHAnsi"/>
                <w:sz w:val="24"/>
              </w:rPr>
            </w:pPr>
            <w:r w:rsidRPr="00152F24">
              <w:rPr>
                <w:rFonts w:asciiTheme="minorHAnsi" w:hAnsiTheme="minorHAnsi"/>
                <w:sz w:val="24"/>
              </w:rPr>
              <w:t xml:space="preserve">Buy Markel’s </w:t>
            </w:r>
            <w:r w:rsidRPr="00152F24">
              <w:rPr>
                <w:rFonts w:asciiTheme="minorHAnsi" w:hAnsiTheme="minorHAnsi"/>
                <w:i/>
                <w:sz w:val="24"/>
              </w:rPr>
              <w:t>Technical Communication</w:t>
            </w:r>
          </w:p>
          <w:p w:rsidR="004D0707" w:rsidRPr="00152F24" w:rsidRDefault="004D0707" w:rsidP="008568AC">
            <w:pPr>
              <w:rPr>
                <w:rFonts w:asciiTheme="minorHAnsi" w:hAnsiTheme="minorHAnsi"/>
                <w:sz w:val="24"/>
              </w:rPr>
            </w:pPr>
            <w:r w:rsidRPr="00152F24">
              <w:rPr>
                <w:rFonts w:asciiTheme="minorHAnsi" w:hAnsiTheme="minorHAnsi"/>
                <w:sz w:val="24"/>
              </w:rPr>
              <w:t>Introduction to the Course</w:t>
            </w:r>
          </w:p>
          <w:p w:rsidR="004D0707" w:rsidRPr="00152F24" w:rsidRDefault="000D4311" w:rsidP="008568AC">
            <w:pPr>
              <w:rPr>
                <w:rFonts w:asciiTheme="minorHAnsi" w:hAnsiTheme="minorHAnsi"/>
                <w:sz w:val="24"/>
              </w:rPr>
            </w:pPr>
            <w:r w:rsidRPr="00152F24">
              <w:rPr>
                <w:rFonts w:asciiTheme="minorHAnsi" w:hAnsiTheme="minorHAnsi"/>
                <w:sz w:val="24"/>
              </w:rPr>
              <w:t>Review Syllabus</w:t>
            </w:r>
          </w:p>
          <w:p w:rsidR="004D0707" w:rsidRPr="00152F24" w:rsidRDefault="004D0707" w:rsidP="008568AC">
            <w:pPr>
              <w:rPr>
                <w:rFonts w:asciiTheme="minorHAnsi" w:hAnsiTheme="minorHAnsi"/>
                <w:sz w:val="24"/>
              </w:rPr>
            </w:pPr>
            <w:r w:rsidRPr="00152F24">
              <w:rPr>
                <w:rFonts w:asciiTheme="minorHAnsi" w:hAnsiTheme="minorHAnsi"/>
                <w:sz w:val="24"/>
              </w:rPr>
              <w:t>Student Survey</w:t>
            </w:r>
          </w:p>
          <w:p w:rsidR="00DC33B3" w:rsidRPr="00152F24" w:rsidRDefault="004D0707" w:rsidP="008568AC">
            <w:pPr>
              <w:rPr>
                <w:rFonts w:asciiTheme="minorHAnsi" w:hAnsiTheme="minorHAnsi"/>
                <w:b/>
                <w:sz w:val="24"/>
              </w:rPr>
            </w:pPr>
            <w:r w:rsidRPr="00152F24">
              <w:rPr>
                <w:rFonts w:asciiTheme="minorHAnsi" w:hAnsiTheme="minorHAnsi"/>
                <w:sz w:val="24"/>
              </w:rPr>
              <w:t>Diagnostic writing: Hopes and Fears</w:t>
            </w:r>
          </w:p>
        </w:tc>
      </w:tr>
      <w:tr w:rsidR="00DC33B3" w:rsidRPr="00152F24">
        <w:tc>
          <w:tcPr>
            <w:tcW w:w="3192" w:type="dxa"/>
          </w:tcPr>
          <w:p w:rsidR="004D0707" w:rsidRPr="00152F24" w:rsidRDefault="004D0707" w:rsidP="008568AC">
            <w:pPr>
              <w:rPr>
                <w:rFonts w:asciiTheme="minorHAnsi" w:hAnsiTheme="minorHAnsi"/>
                <w:b/>
                <w:sz w:val="24"/>
              </w:rPr>
            </w:pPr>
            <w:r w:rsidRPr="00152F24">
              <w:rPr>
                <w:rFonts w:asciiTheme="minorHAnsi" w:hAnsiTheme="minorHAnsi"/>
                <w:b/>
                <w:sz w:val="24"/>
              </w:rPr>
              <w:t>Wednesday, Feb. 1</w:t>
            </w:r>
          </w:p>
          <w:p w:rsidR="00DC33B3" w:rsidRPr="00152F24" w:rsidRDefault="00DC33B3" w:rsidP="008568AC">
            <w:pPr>
              <w:rPr>
                <w:rFonts w:asciiTheme="minorHAnsi" w:hAnsiTheme="minorHAnsi"/>
                <w:b/>
                <w:sz w:val="24"/>
              </w:rPr>
            </w:pPr>
          </w:p>
        </w:tc>
        <w:tc>
          <w:tcPr>
            <w:tcW w:w="3192" w:type="dxa"/>
          </w:tcPr>
          <w:p w:rsidR="00B038D5" w:rsidRPr="00152F24" w:rsidRDefault="00B038D5" w:rsidP="008568AC">
            <w:pPr>
              <w:rPr>
                <w:rFonts w:asciiTheme="minorHAnsi" w:hAnsiTheme="minorHAnsi"/>
                <w:b/>
                <w:sz w:val="24"/>
              </w:rPr>
            </w:pPr>
            <w:r w:rsidRPr="00152F24">
              <w:rPr>
                <w:rFonts w:asciiTheme="minorHAnsi" w:hAnsiTheme="minorHAnsi"/>
                <w:b/>
                <w:sz w:val="24"/>
              </w:rPr>
              <w:t>Read chapters 1 and 3.</w:t>
            </w:r>
          </w:p>
          <w:p w:rsidR="00DC33B3" w:rsidRPr="00152F24" w:rsidRDefault="00B038D5" w:rsidP="008568AC">
            <w:pPr>
              <w:rPr>
                <w:rFonts w:asciiTheme="minorHAnsi" w:hAnsiTheme="minorHAnsi"/>
                <w:b/>
                <w:sz w:val="24"/>
              </w:rPr>
            </w:pPr>
            <w:r w:rsidRPr="00152F24">
              <w:rPr>
                <w:rFonts w:asciiTheme="minorHAnsi" w:hAnsiTheme="minorHAnsi"/>
                <w:b/>
                <w:sz w:val="24"/>
              </w:rPr>
              <w:t>Take notes on most important points. Be ready to discuss.</w:t>
            </w:r>
          </w:p>
        </w:tc>
        <w:tc>
          <w:tcPr>
            <w:tcW w:w="3192" w:type="dxa"/>
          </w:tcPr>
          <w:p w:rsidR="005863A0" w:rsidRPr="00152F24" w:rsidRDefault="00944049" w:rsidP="008568AC">
            <w:pPr>
              <w:rPr>
                <w:rFonts w:asciiTheme="minorHAnsi" w:hAnsiTheme="minorHAnsi"/>
                <w:b/>
                <w:sz w:val="24"/>
              </w:rPr>
            </w:pPr>
            <w:r>
              <w:rPr>
                <w:rFonts w:asciiTheme="minorHAnsi" w:hAnsiTheme="minorHAnsi"/>
                <w:b/>
                <w:sz w:val="24"/>
              </w:rPr>
              <w:t>*</w:t>
            </w:r>
            <w:r w:rsidR="005863A0" w:rsidRPr="00152F24">
              <w:rPr>
                <w:rFonts w:asciiTheme="minorHAnsi" w:hAnsiTheme="minorHAnsi"/>
                <w:b/>
                <w:sz w:val="24"/>
              </w:rPr>
              <w:t xml:space="preserve">Review </w:t>
            </w:r>
            <w:r w:rsidR="00B038D5" w:rsidRPr="00152F24">
              <w:rPr>
                <w:rFonts w:asciiTheme="minorHAnsi" w:hAnsiTheme="minorHAnsi"/>
                <w:b/>
                <w:sz w:val="24"/>
              </w:rPr>
              <w:t>chapters 1 and 3.</w:t>
            </w:r>
          </w:p>
          <w:p w:rsidR="00DC33B3" w:rsidRPr="00152F24" w:rsidRDefault="00DC33B3" w:rsidP="008568AC">
            <w:pPr>
              <w:rPr>
                <w:rFonts w:asciiTheme="minorHAnsi" w:hAnsiTheme="minorHAnsi"/>
                <w:b/>
                <w:sz w:val="24"/>
              </w:rPr>
            </w:pPr>
          </w:p>
        </w:tc>
      </w:tr>
      <w:tr w:rsidR="00DC33B3" w:rsidRPr="00152F24">
        <w:tc>
          <w:tcPr>
            <w:tcW w:w="3192" w:type="dxa"/>
          </w:tcPr>
          <w:p w:rsidR="00DC33B3" w:rsidRPr="00152F24" w:rsidRDefault="00175B26" w:rsidP="008568AC">
            <w:pPr>
              <w:rPr>
                <w:rFonts w:asciiTheme="minorHAnsi" w:hAnsiTheme="minorHAnsi"/>
                <w:b/>
                <w:sz w:val="24"/>
              </w:rPr>
            </w:pPr>
            <w:r w:rsidRPr="00152F24">
              <w:rPr>
                <w:rFonts w:asciiTheme="minorHAnsi" w:hAnsiTheme="minorHAnsi"/>
                <w:b/>
                <w:sz w:val="24"/>
              </w:rPr>
              <w:t>Monday, Feb. 6</w:t>
            </w:r>
          </w:p>
        </w:tc>
        <w:tc>
          <w:tcPr>
            <w:tcW w:w="3192" w:type="dxa"/>
          </w:tcPr>
          <w:p w:rsidR="00DC33B3" w:rsidRPr="00152F24" w:rsidRDefault="00223957" w:rsidP="00BD1D71">
            <w:pPr>
              <w:rPr>
                <w:rFonts w:asciiTheme="minorHAnsi" w:hAnsiTheme="minorHAnsi"/>
                <w:b/>
                <w:sz w:val="24"/>
              </w:rPr>
            </w:pPr>
            <w:r w:rsidRPr="00152F24">
              <w:rPr>
                <w:rFonts w:asciiTheme="minorHAnsi" w:hAnsiTheme="minorHAnsi"/>
                <w:b/>
                <w:sz w:val="24"/>
              </w:rPr>
              <w:t xml:space="preserve">DUE: </w:t>
            </w:r>
            <w:r w:rsidR="00E65FB8" w:rsidRPr="00152F24">
              <w:rPr>
                <w:rFonts w:asciiTheme="minorHAnsi" w:hAnsiTheme="minorHAnsi"/>
                <w:b/>
                <w:sz w:val="24"/>
              </w:rPr>
              <w:t>Read Chapter 20: Writing Definitions, Descriptions, and Instructions.</w:t>
            </w:r>
          </w:p>
        </w:tc>
        <w:tc>
          <w:tcPr>
            <w:tcW w:w="3192" w:type="dxa"/>
          </w:tcPr>
          <w:p w:rsidR="00E65FB8" w:rsidRPr="00152F24" w:rsidRDefault="00A25D5E" w:rsidP="008568AC">
            <w:pPr>
              <w:rPr>
                <w:rFonts w:asciiTheme="minorHAnsi" w:hAnsiTheme="minorHAnsi"/>
                <w:b/>
                <w:sz w:val="24"/>
              </w:rPr>
            </w:pPr>
            <w:r w:rsidRPr="00152F24">
              <w:rPr>
                <w:rFonts w:asciiTheme="minorHAnsi" w:hAnsiTheme="minorHAnsi"/>
                <w:b/>
                <w:sz w:val="24"/>
              </w:rPr>
              <w:t>*</w:t>
            </w:r>
            <w:r w:rsidR="00E65FB8" w:rsidRPr="00152F24">
              <w:rPr>
                <w:rFonts w:asciiTheme="minorHAnsi" w:hAnsiTheme="minorHAnsi"/>
                <w:b/>
                <w:sz w:val="24"/>
              </w:rPr>
              <w:t>Review Chapter 20.</w:t>
            </w:r>
          </w:p>
          <w:p w:rsidR="002457AE" w:rsidRDefault="00E65FB8" w:rsidP="008568AC">
            <w:pPr>
              <w:rPr>
                <w:rFonts w:asciiTheme="minorHAnsi" w:hAnsiTheme="minorHAnsi"/>
                <w:b/>
                <w:sz w:val="24"/>
              </w:rPr>
            </w:pPr>
            <w:r w:rsidRPr="00152F24">
              <w:rPr>
                <w:rFonts w:asciiTheme="minorHAnsi" w:hAnsiTheme="minorHAnsi"/>
                <w:b/>
                <w:sz w:val="24"/>
              </w:rPr>
              <w:t>In class work on definitions.</w:t>
            </w:r>
          </w:p>
          <w:p w:rsidR="00DC33B3" w:rsidRPr="00152F24" w:rsidRDefault="00C113DD" w:rsidP="008568AC">
            <w:pPr>
              <w:rPr>
                <w:rFonts w:asciiTheme="minorHAnsi" w:hAnsiTheme="minorHAnsi"/>
                <w:b/>
                <w:sz w:val="24"/>
              </w:rPr>
            </w:pPr>
            <w:r>
              <w:rPr>
                <w:rFonts w:asciiTheme="minorHAnsi" w:hAnsiTheme="minorHAnsi"/>
                <w:b/>
                <w:sz w:val="24"/>
              </w:rPr>
              <w:t>R</w:t>
            </w:r>
            <w:r w:rsidR="002457AE">
              <w:rPr>
                <w:rFonts w:asciiTheme="minorHAnsi" w:hAnsiTheme="minorHAnsi"/>
                <w:b/>
                <w:sz w:val="24"/>
              </w:rPr>
              <w:t>eading and annotating</w:t>
            </w:r>
            <w:r>
              <w:rPr>
                <w:rFonts w:asciiTheme="minorHAnsi" w:hAnsiTheme="minorHAnsi"/>
                <w:b/>
                <w:sz w:val="24"/>
              </w:rPr>
              <w:t xml:space="preserve"> exercise</w:t>
            </w:r>
            <w:r w:rsidR="002457AE">
              <w:rPr>
                <w:rFonts w:asciiTheme="minorHAnsi" w:hAnsiTheme="minorHAnsi"/>
                <w:b/>
                <w:sz w:val="24"/>
              </w:rPr>
              <w:t>.</w:t>
            </w:r>
          </w:p>
        </w:tc>
      </w:tr>
      <w:tr w:rsidR="00DC33B3" w:rsidRPr="00152F24">
        <w:tc>
          <w:tcPr>
            <w:tcW w:w="3192" w:type="dxa"/>
          </w:tcPr>
          <w:p w:rsidR="00DC33B3" w:rsidRPr="00152F24" w:rsidRDefault="00175B26" w:rsidP="008568AC">
            <w:pPr>
              <w:rPr>
                <w:rFonts w:asciiTheme="minorHAnsi" w:hAnsiTheme="minorHAnsi"/>
                <w:b/>
                <w:sz w:val="24"/>
              </w:rPr>
            </w:pPr>
            <w:r w:rsidRPr="00152F24">
              <w:rPr>
                <w:rFonts w:asciiTheme="minorHAnsi" w:hAnsiTheme="minorHAnsi"/>
                <w:b/>
                <w:sz w:val="24"/>
              </w:rPr>
              <w:t>Wednesday, Feb. 8</w:t>
            </w:r>
          </w:p>
        </w:tc>
        <w:tc>
          <w:tcPr>
            <w:tcW w:w="3192" w:type="dxa"/>
          </w:tcPr>
          <w:p w:rsidR="00DC33B3" w:rsidRPr="00152F24" w:rsidRDefault="00DC33B3" w:rsidP="008568AC">
            <w:pPr>
              <w:rPr>
                <w:rFonts w:asciiTheme="minorHAnsi" w:hAnsiTheme="minorHAnsi"/>
                <w:b/>
                <w:sz w:val="24"/>
              </w:rPr>
            </w:pPr>
          </w:p>
        </w:tc>
        <w:tc>
          <w:tcPr>
            <w:tcW w:w="3192" w:type="dxa"/>
          </w:tcPr>
          <w:p w:rsidR="00E65FB8" w:rsidRPr="00152F24" w:rsidRDefault="00B57A2D" w:rsidP="008568AC">
            <w:pPr>
              <w:rPr>
                <w:rFonts w:asciiTheme="minorHAnsi" w:hAnsiTheme="minorHAnsi"/>
                <w:b/>
                <w:sz w:val="24"/>
              </w:rPr>
            </w:pPr>
            <w:r w:rsidRPr="00152F24">
              <w:rPr>
                <w:rFonts w:asciiTheme="minorHAnsi" w:hAnsiTheme="minorHAnsi"/>
                <w:b/>
                <w:sz w:val="24"/>
                <w:highlight w:val="yellow"/>
              </w:rPr>
              <w:t>ONLINE</w:t>
            </w:r>
            <w:r w:rsidR="00B038D5" w:rsidRPr="00152F24">
              <w:rPr>
                <w:rFonts w:asciiTheme="minorHAnsi" w:hAnsiTheme="minorHAnsi"/>
                <w:b/>
                <w:sz w:val="24"/>
                <w:highlight w:val="yellow"/>
              </w:rPr>
              <w:t>:</w:t>
            </w:r>
            <w:r w:rsidR="00B038D5" w:rsidRPr="00152F24">
              <w:rPr>
                <w:rFonts w:asciiTheme="minorHAnsi" w:hAnsiTheme="minorHAnsi"/>
                <w:b/>
                <w:sz w:val="24"/>
              </w:rPr>
              <w:t xml:space="preserve"> Post introductions to class. </w:t>
            </w:r>
          </w:p>
          <w:p w:rsidR="00B038D5" w:rsidRPr="00152F24" w:rsidRDefault="00E65FB8" w:rsidP="008568AC">
            <w:pPr>
              <w:rPr>
                <w:rFonts w:asciiTheme="minorHAnsi" w:hAnsiTheme="minorHAnsi"/>
                <w:b/>
                <w:sz w:val="24"/>
              </w:rPr>
            </w:pPr>
            <w:r w:rsidRPr="00152F24">
              <w:rPr>
                <w:rFonts w:asciiTheme="minorHAnsi" w:hAnsiTheme="minorHAnsi"/>
                <w:b/>
                <w:sz w:val="24"/>
              </w:rPr>
              <w:t xml:space="preserve">Post a </w:t>
            </w:r>
            <w:r w:rsidR="002457AE">
              <w:rPr>
                <w:rFonts w:asciiTheme="minorHAnsi" w:hAnsiTheme="minorHAnsi"/>
                <w:b/>
                <w:sz w:val="24"/>
              </w:rPr>
              <w:t>250-</w:t>
            </w:r>
            <w:r w:rsidRPr="00152F24">
              <w:rPr>
                <w:rFonts w:asciiTheme="minorHAnsi" w:hAnsiTheme="minorHAnsi"/>
                <w:b/>
                <w:sz w:val="24"/>
              </w:rPr>
              <w:t>500 word definition of a term used in your field of study.</w:t>
            </w:r>
          </w:p>
          <w:p w:rsidR="00DC33B3" w:rsidRPr="00152F24" w:rsidRDefault="00DC33B3" w:rsidP="008568AC">
            <w:pPr>
              <w:rPr>
                <w:rFonts w:asciiTheme="minorHAnsi" w:hAnsiTheme="minorHAnsi"/>
                <w:b/>
                <w:sz w:val="24"/>
              </w:rPr>
            </w:pPr>
          </w:p>
        </w:tc>
      </w:tr>
      <w:tr w:rsidR="00DC33B3" w:rsidRPr="00152F24">
        <w:tc>
          <w:tcPr>
            <w:tcW w:w="3192" w:type="dxa"/>
          </w:tcPr>
          <w:p w:rsidR="00DC33B3" w:rsidRPr="00152F24" w:rsidRDefault="00175B26" w:rsidP="008568AC">
            <w:pPr>
              <w:rPr>
                <w:rFonts w:asciiTheme="minorHAnsi" w:hAnsiTheme="minorHAnsi"/>
                <w:b/>
                <w:sz w:val="24"/>
              </w:rPr>
            </w:pPr>
            <w:r w:rsidRPr="00152F24">
              <w:rPr>
                <w:rFonts w:asciiTheme="minorHAnsi" w:hAnsiTheme="minorHAnsi"/>
                <w:b/>
                <w:sz w:val="24"/>
              </w:rPr>
              <w:t>Monday, Feb. 13</w:t>
            </w:r>
          </w:p>
        </w:tc>
        <w:tc>
          <w:tcPr>
            <w:tcW w:w="3192" w:type="dxa"/>
          </w:tcPr>
          <w:p w:rsidR="00BA1DB6" w:rsidRPr="00152F24" w:rsidRDefault="00BA1DB6" w:rsidP="008568AC">
            <w:pPr>
              <w:rPr>
                <w:rFonts w:asciiTheme="minorHAnsi" w:hAnsiTheme="minorHAnsi"/>
                <w:b/>
                <w:sz w:val="24"/>
              </w:rPr>
            </w:pPr>
          </w:p>
          <w:p w:rsidR="00DC33B3" w:rsidRPr="00152F24" w:rsidRDefault="00DC33B3" w:rsidP="008568AC">
            <w:pPr>
              <w:rPr>
                <w:rFonts w:asciiTheme="minorHAnsi" w:hAnsiTheme="minorHAnsi"/>
                <w:b/>
                <w:sz w:val="24"/>
              </w:rPr>
            </w:pPr>
          </w:p>
        </w:tc>
        <w:tc>
          <w:tcPr>
            <w:tcW w:w="3192" w:type="dxa"/>
          </w:tcPr>
          <w:p w:rsidR="00DC33B3" w:rsidRPr="00152F24" w:rsidRDefault="00175B26" w:rsidP="008568AC">
            <w:pPr>
              <w:rPr>
                <w:rFonts w:asciiTheme="minorHAnsi" w:hAnsiTheme="minorHAnsi"/>
                <w:b/>
                <w:sz w:val="24"/>
              </w:rPr>
            </w:pPr>
            <w:r w:rsidRPr="00152F24">
              <w:rPr>
                <w:rFonts w:asciiTheme="minorHAnsi" w:hAnsiTheme="minorHAnsi"/>
                <w:b/>
                <w:sz w:val="24"/>
              </w:rPr>
              <w:t>NO CLASSES</w:t>
            </w:r>
          </w:p>
        </w:tc>
      </w:tr>
      <w:tr w:rsidR="00DC33B3" w:rsidRPr="00152F24">
        <w:tc>
          <w:tcPr>
            <w:tcW w:w="3192" w:type="dxa"/>
          </w:tcPr>
          <w:p w:rsidR="00DC33B3" w:rsidRPr="00152F24" w:rsidRDefault="00175B26" w:rsidP="008568AC">
            <w:pPr>
              <w:rPr>
                <w:rFonts w:asciiTheme="minorHAnsi" w:hAnsiTheme="minorHAnsi"/>
                <w:b/>
                <w:sz w:val="24"/>
              </w:rPr>
            </w:pPr>
            <w:r w:rsidRPr="00152F24">
              <w:rPr>
                <w:rFonts w:asciiTheme="minorHAnsi" w:hAnsiTheme="minorHAnsi"/>
                <w:b/>
                <w:sz w:val="24"/>
              </w:rPr>
              <w:t>Wednesday, Feb. 15 MONDAY SCHEDULE</w:t>
            </w:r>
          </w:p>
        </w:tc>
        <w:tc>
          <w:tcPr>
            <w:tcW w:w="3192" w:type="dxa"/>
          </w:tcPr>
          <w:p w:rsidR="00BA1DB6" w:rsidRPr="00152F24" w:rsidRDefault="00223957" w:rsidP="008568AC">
            <w:pPr>
              <w:rPr>
                <w:rFonts w:asciiTheme="minorHAnsi" w:hAnsiTheme="minorHAnsi"/>
                <w:b/>
                <w:sz w:val="24"/>
              </w:rPr>
            </w:pPr>
            <w:r w:rsidRPr="00152F24">
              <w:rPr>
                <w:rFonts w:asciiTheme="minorHAnsi" w:hAnsiTheme="minorHAnsi"/>
                <w:b/>
                <w:sz w:val="24"/>
              </w:rPr>
              <w:t>DUE</w:t>
            </w:r>
            <w:r w:rsidR="00261E27">
              <w:rPr>
                <w:rFonts w:asciiTheme="minorHAnsi" w:hAnsiTheme="minorHAnsi"/>
                <w:b/>
                <w:sz w:val="24"/>
              </w:rPr>
              <w:t xml:space="preserve"> via blackboard</w:t>
            </w:r>
            <w:r w:rsidRPr="00152F24">
              <w:rPr>
                <w:rFonts w:asciiTheme="minorHAnsi" w:hAnsiTheme="minorHAnsi"/>
                <w:b/>
                <w:sz w:val="24"/>
              </w:rPr>
              <w:t>:</w:t>
            </w:r>
            <w:r w:rsidR="00261E27">
              <w:rPr>
                <w:rFonts w:asciiTheme="minorHAnsi" w:hAnsiTheme="minorHAnsi"/>
                <w:b/>
                <w:sz w:val="24"/>
              </w:rPr>
              <w:t xml:space="preserve"> First draft of letter of i</w:t>
            </w:r>
            <w:r w:rsidR="00D3004C" w:rsidRPr="00152F24">
              <w:rPr>
                <w:rFonts w:asciiTheme="minorHAnsi" w:hAnsiTheme="minorHAnsi"/>
                <w:b/>
                <w:sz w:val="24"/>
              </w:rPr>
              <w:t>ntroduction</w:t>
            </w:r>
            <w:r w:rsidRPr="00152F24">
              <w:rPr>
                <w:rFonts w:asciiTheme="minorHAnsi" w:hAnsiTheme="minorHAnsi"/>
                <w:b/>
                <w:sz w:val="24"/>
              </w:rPr>
              <w:t xml:space="preserve">. </w:t>
            </w:r>
          </w:p>
          <w:p w:rsidR="00DC33B3" w:rsidRPr="00152F24" w:rsidRDefault="00DC33B3" w:rsidP="008568AC">
            <w:pPr>
              <w:rPr>
                <w:rFonts w:asciiTheme="minorHAnsi" w:hAnsiTheme="minorHAnsi"/>
                <w:b/>
                <w:sz w:val="24"/>
              </w:rPr>
            </w:pPr>
          </w:p>
        </w:tc>
        <w:tc>
          <w:tcPr>
            <w:tcW w:w="3192" w:type="dxa"/>
          </w:tcPr>
          <w:p w:rsidR="00E65FB8" w:rsidRPr="00152F24" w:rsidRDefault="00A25D5E" w:rsidP="008568AC">
            <w:pPr>
              <w:rPr>
                <w:rFonts w:asciiTheme="minorHAnsi" w:hAnsiTheme="minorHAnsi"/>
                <w:b/>
                <w:sz w:val="24"/>
              </w:rPr>
            </w:pPr>
            <w:r w:rsidRPr="00152F24">
              <w:rPr>
                <w:rFonts w:asciiTheme="minorHAnsi" w:hAnsiTheme="minorHAnsi"/>
                <w:b/>
                <w:sz w:val="24"/>
              </w:rPr>
              <w:t>*</w:t>
            </w:r>
            <w:r w:rsidR="00E65FB8" w:rsidRPr="00152F24">
              <w:rPr>
                <w:rFonts w:asciiTheme="minorHAnsi" w:hAnsiTheme="minorHAnsi"/>
                <w:b/>
                <w:sz w:val="24"/>
              </w:rPr>
              <w:t xml:space="preserve">Review writing a technical description. </w:t>
            </w:r>
          </w:p>
          <w:p w:rsidR="00DC33B3" w:rsidRPr="00152F24" w:rsidRDefault="00843E9B" w:rsidP="008568AC">
            <w:pPr>
              <w:rPr>
                <w:rFonts w:asciiTheme="minorHAnsi" w:hAnsiTheme="minorHAnsi"/>
                <w:b/>
                <w:sz w:val="24"/>
              </w:rPr>
            </w:pPr>
            <w:r>
              <w:rPr>
                <w:rFonts w:asciiTheme="minorHAnsi" w:hAnsiTheme="minorHAnsi"/>
                <w:b/>
                <w:sz w:val="24"/>
              </w:rPr>
              <w:t>Reading and annotating exercise.</w:t>
            </w:r>
          </w:p>
        </w:tc>
      </w:tr>
      <w:tr w:rsidR="00DC33B3" w:rsidRPr="00152F24">
        <w:tc>
          <w:tcPr>
            <w:tcW w:w="3192" w:type="dxa"/>
          </w:tcPr>
          <w:p w:rsidR="00DC33B3" w:rsidRPr="00152F24" w:rsidRDefault="00175B26" w:rsidP="008568AC">
            <w:pPr>
              <w:rPr>
                <w:rFonts w:asciiTheme="minorHAnsi" w:hAnsiTheme="minorHAnsi"/>
                <w:b/>
                <w:sz w:val="24"/>
              </w:rPr>
            </w:pPr>
            <w:r w:rsidRPr="00152F24">
              <w:rPr>
                <w:rFonts w:asciiTheme="minorHAnsi" w:hAnsiTheme="minorHAnsi"/>
                <w:b/>
                <w:sz w:val="24"/>
              </w:rPr>
              <w:t>Monday, Feb. 20</w:t>
            </w:r>
          </w:p>
        </w:tc>
        <w:tc>
          <w:tcPr>
            <w:tcW w:w="3192" w:type="dxa"/>
          </w:tcPr>
          <w:p w:rsidR="00DC33B3" w:rsidRPr="00152F24" w:rsidRDefault="00DC33B3" w:rsidP="008568AC">
            <w:pPr>
              <w:rPr>
                <w:rFonts w:asciiTheme="minorHAnsi" w:hAnsiTheme="minorHAnsi"/>
                <w:b/>
                <w:sz w:val="24"/>
              </w:rPr>
            </w:pPr>
          </w:p>
        </w:tc>
        <w:tc>
          <w:tcPr>
            <w:tcW w:w="3192" w:type="dxa"/>
          </w:tcPr>
          <w:p w:rsidR="00DC33B3" w:rsidRPr="00152F24" w:rsidRDefault="005863A0" w:rsidP="008568AC">
            <w:pPr>
              <w:rPr>
                <w:rFonts w:asciiTheme="minorHAnsi" w:hAnsiTheme="minorHAnsi"/>
                <w:b/>
                <w:sz w:val="24"/>
              </w:rPr>
            </w:pPr>
            <w:r w:rsidRPr="00152F24">
              <w:rPr>
                <w:rFonts w:asciiTheme="minorHAnsi" w:hAnsiTheme="minorHAnsi"/>
                <w:b/>
                <w:sz w:val="24"/>
              </w:rPr>
              <w:t>NO CLASSES</w:t>
            </w:r>
          </w:p>
        </w:tc>
      </w:tr>
      <w:tr w:rsidR="00DC33B3" w:rsidRPr="00152F24">
        <w:tc>
          <w:tcPr>
            <w:tcW w:w="3192" w:type="dxa"/>
          </w:tcPr>
          <w:p w:rsidR="00DC33B3" w:rsidRPr="00152F24" w:rsidRDefault="00175B26" w:rsidP="008568AC">
            <w:pPr>
              <w:rPr>
                <w:rFonts w:asciiTheme="minorHAnsi" w:hAnsiTheme="minorHAnsi"/>
                <w:b/>
                <w:sz w:val="24"/>
              </w:rPr>
            </w:pPr>
            <w:r w:rsidRPr="00152F24">
              <w:rPr>
                <w:rFonts w:asciiTheme="minorHAnsi" w:hAnsiTheme="minorHAnsi"/>
                <w:b/>
                <w:sz w:val="24"/>
              </w:rPr>
              <w:t>Wednesday, Feb. 22</w:t>
            </w:r>
          </w:p>
        </w:tc>
        <w:tc>
          <w:tcPr>
            <w:tcW w:w="3192" w:type="dxa"/>
          </w:tcPr>
          <w:p w:rsidR="002A1B81" w:rsidRDefault="00E65FB8" w:rsidP="008568AC">
            <w:pPr>
              <w:rPr>
                <w:rFonts w:asciiTheme="minorHAnsi" w:hAnsiTheme="minorHAnsi"/>
                <w:b/>
                <w:sz w:val="24"/>
              </w:rPr>
            </w:pPr>
            <w:r w:rsidRPr="00152F24">
              <w:rPr>
                <w:rFonts w:asciiTheme="minorHAnsi" w:hAnsiTheme="minorHAnsi"/>
                <w:b/>
                <w:sz w:val="24"/>
              </w:rPr>
              <w:t>Read Chapter 11: Design</w:t>
            </w:r>
          </w:p>
          <w:p w:rsidR="00DC33B3" w:rsidRPr="00152F24" w:rsidRDefault="002A1B81" w:rsidP="00F83CBC">
            <w:pPr>
              <w:rPr>
                <w:rFonts w:asciiTheme="minorHAnsi" w:hAnsiTheme="minorHAnsi"/>
                <w:b/>
                <w:sz w:val="24"/>
              </w:rPr>
            </w:pPr>
            <w:r>
              <w:rPr>
                <w:rFonts w:asciiTheme="minorHAnsi" w:hAnsiTheme="minorHAnsi"/>
                <w:b/>
                <w:sz w:val="24"/>
              </w:rPr>
              <w:t>Instructor returns first draft of letter of introduction</w:t>
            </w:r>
            <w:r w:rsidR="00F83CBC">
              <w:rPr>
                <w:rFonts w:asciiTheme="minorHAnsi" w:hAnsiTheme="minorHAnsi"/>
                <w:b/>
                <w:sz w:val="24"/>
              </w:rPr>
              <w:t>.</w:t>
            </w:r>
          </w:p>
        </w:tc>
        <w:tc>
          <w:tcPr>
            <w:tcW w:w="3192" w:type="dxa"/>
          </w:tcPr>
          <w:p w:rsidR="00DC33B3" w:rsidRPr="00152F24" w:rsidRDefault="00E65FB8" w:rsidP="00E65FB8">
            <w:pPr>
              <w:rPr>
                <w:rFonts w:asciiTheme="minorHAnsi" w:hAnsiTheme="minorHAnsi"/>
                <w:b/>
                <w:sz w:val="24"/>
              </w:rPr>
            </w:pPr>
            <w:r w:rsidRPr="00152F24">
              <w:rPr>
                <w:rFonts w:asciiTheme="minorHAnsi" w:hAnsiTheme="minorHAnsi"/>
                <w:b/>
                <w:sz w:val="24"/>
                <w:highlight w:val="yellow"/>
              </w:rPr>
              <w:t>ONLINE:</w:t>
            </w:r>
            <w:r w:rsidRPr="00152F24">
              <w:rPr>
                <w:rFonts w:asciiTheme="minorHAnsi" w:hAnsiTheme="minorHAnsi"/>
                <w:b/>
                <w:sz w:val="24"/>
              </w:rPr>
              <w:t xml:space="preserve"> Study the first and second pages of an article in a journal in your field. Describe 5-10 design features on these two pages. Which are most effective for audience and purpose? </w:t>
            </w:r>
          </w:p>
        </w:tc>
      </w:tr>
      <w:tr w:rsidR="00DC33B3" w:rsidRPr="00152F24">
        <w:tc>
          <w:tcPr>
            <w:tcW w:w="3192" w:type="dxa"/>
          </w:tcPr>
          <w:p w:rsidR="00DC33B3" w:rsidRPr="00152F24" w:rsidRDefault="00175B26" w:rsidP="008568AC">
            <w:pPr>
              <w:rPr>
                <w:rFonts w:asciiTheme="minorHAnsi" w:hAnsiTheme="minorHAnsi"/>
                <w:b/>
                <w:sz w:val="24"/>
              </w:rPr>
            </w:pPr>
            <w:r w:rsidRPr="00152F24">
              <w:rPr>
                <w:rFonts w:asciiTheme="minorHAnsi" w:hAnsiTheme="minorHAnsi"/>
                <w:b/>
                <w:sz w:val="24"/>
              </w:rPr>
              <w:t>Monday, Feb. 27</w:t>
            </w:r>
          </w:p>
        </w:tc>
        <w:tc>
          <w:tcPr>
            <w:tcW w:w="3192" w:type="dxa"/>
          </w:tcPr>
          <w:p w:rsidR="00A04B01" w:rsidRPr="00152F24" w:rsidRDefault="001B699C" w:rsidP="008568AC">
            <w:pPr>
              <w:rPr>
                <w:rFonts w:asciiTheme="minorHAnsi" w:hAnsiTheme="minorHAnsi"/>
                <w:b/>
                <w:sz w:val="24"/>
              </w:rPr>
            </w:pPr>
            <w:r w:rsidRPr="00152F24">
              <w:rPr>
                <w:rFonts w:asciiTheme="minorHAnsi" w:hAnsiTheme="minorHAnsi"/>
                <w:b/>
                <w:sz w:val="24"/>
              </w:rPr>
              <w:t xml:space="preserve">DUE: </w:t>
            </w:r>
            <w:r w:rsidR="00C6062B" w:rsidRPr="00152F24">
              <w:rPr>
                <w:rFonts w:asciiTheme="minorHAnsi" w:hAnsiTheme="minorHAnsi"/>
                <w:b/>
                <w:sz w:val="24"/>
              </w:rPr>
              <w:t xml:space="preserve">Second draft of </w:t>
            </w:r>
            <w:r w:rsidR="00261E27">
              <w:rPr>
                <w:rFonts w:asciiTheme="minorHAnsi" w:hAnsiTheme="minorHAnsi"/>
                <w:b/>
                <w:sz w:val="24"/>
              </w:rPr>
              <w:t>letter of Introduction plus reflection.</w:t>
            </w:r>
            <w:r w:rsidR="00F83CBC">
              <w:rPr>
                <w:rFonts w:asciiTheme="minorHAnsi" w:hAnsiTheme="minorHAnsi"/>
                <w:b/>
                <w:sz w:val="24"/>
              </w:rPr>
              <w:t xml:space="preserve"> Hard copy.</w:t>
            </w:r>
          </w:p>
          <w:p w:rsidR="00DC33B3" w:rsidRPr="00152F24" w:rsidRDefault="00DC33B3" w:rsidP="008568AC">
            <w:pPr>
              <w:rPr>
                <w:rFonts w:asciiTheme="minorHAnsi" w:hAnsiTheme="minorHAnsi"/>
                <w:b/>
                <w:sz w:val="24"/>
              </w:rPr>
            </w:pPr>
          </w:p>
        </w:tc>
        <w:tc>
          <w:tcPr>
            <w:tcW w:w="3192" w:type="dxa"/>
          </w:tcPr>
          <w:p w:rsidR="00041C4D" w:rsidRPr="00152F24" w:rsidRDefault="00041C4D" w:rsidP="006C76E3">
            <w:pPr>
              <w:rPr>
                <w:rFonts w:asciiTheme="minorHAnsi" w:hAnsiTheme="minorHAnsi"/>
                <w:b/>
                <w:sz w:val="24"/>
                <w:u w:val="single"/>
              </w:rPr>
            </w:pPr>
            <w:r w:rsidRPr="00152F24">
              <w:rPr>
                <w:rFonts w:asciiTheme="minorHAnsi" w:hAnsiTheme="minorHAnsi"/>
                <w:b/>
                <w:sz w:val="24"/>
                <w:u w:val="single"/>
              </w:rPr>
              <w:t>COMPUTER LAB</w:t>
            </w:r>
          </w:p>
          <w:p w:rsidR="00DC33B3" w:rsidRPr="00152F24" w:rsidRDefault="00041C4D" w:rsidP="006C76E3">
            <w:pPr>
              <w:rPr>
                <w:rFonts w:asciiTheme="minorHAnsi" w:hAnsiTheme="minorHAnsi"/>
                <w:b/>
                <w:sz w:val="24"/>
              </w:rPr>
            </w:pPr>
            <w:r w:rsidRPr="00152F24">
              <w:rPr>
                <w:rFonts w:asciiTheme="minorHAnsi" w:hAnsiTheme="minorHAnsi"/>
                <w:b/>
                <w:sz w:val="24"/>
              </w:rPr>
              <w:t>We will begin online portfolios, which you will continue to work on throughout the semester.</w:t>
            </w:r>
          </w:p>
        </w:tc>
      </w:tr>
      <w:tr w:rsidR="00DC33B3" w:rsidRPr="00152F24">
        <w:tc>
          <w:tcPr>
            <w:tcW w:w="3192" w:type="dxa"/>
          </w:tcPr>
          <w:p w:rsidR="00DC33B3" w:rsidRPr="00152F24" w:rsidRDefault="00175B26" w:rsidP="008568AC">
            <w:pPr>
              <w:rPr>
                <w:rFonts w:asciiTheme="minorHAnsi" w:hAnsiTheme="minorHAnsi"/>
                <w:b/>
                <w:sz w:val="24"/>
              </w:rPr>
            </w:pPr>
            <w:r w:rsidRPr="00152F24">
              <w:rPr>
                <w:rFonts w:asciiTheme="minorHAnsi" w:hAnsiTheme="minorHAnsi"/>
                <w:b/>
                <w:sz w:val="24"/>
              </w:rPr>
              <w:t>Wednesday, Mar. 1</w:t>
            </w:r>
          </w:p>
        </w:tc>
        <w:tc>
          <w:tcPr>
            <w:tcW w:w="3192" w:type="dxa"/>
          </w:tcPr>
          <w:p w:rsidR="00DC33B3" w:rsidRPr="00152F24" w:rsidRDefault="00DC33B3" w:rsidP="008568AC">
            <w:pPr>
              <w:rPr>
                <w:rFonts w:asciiTheme="minorHAnsi" w:hAnsiTheme="minorHAnsi"/>
                <w:b/>
                <w:sz w:val="24"/>
              </w:rPr>
            </w:pPr>
          </w:p>
        </w:tc>
        <w:tc>
          <w:tcPr>
            <w:tcW w:w="3192" w:type="dxa"/>
          </w:tcPr>
          <w:p w:rsidR="00C6062B" w:rsidRPr="00152F24" w:rsidRDefault="00B57A2D" w:rsidP="008568AC">
            <w:pPr>
              <w:rPr>
                <w:rFonts w:asciiTheme="minorHAnsi" w:hAnsiTheme="minorHAnsi"/>
                <w:b/>
                <w:sz w:val="24"/>
              </w:rPr>
            </w:pPr>
            <w:r w:rsidRPr="00152F24">
              <w:rPr>
                <w:rFonts w:asciiTheme="minorHAnsi" w:hAnsiTheme="minorHAnsi"/>
                <w:b/>
                <w:sz w:val="24"/>
                <w:highlight w:val="yellow"/>
              </w:rPr>
              <w:t>ONLINE</w:t>
            </w:r>
            <w:r w:rsidR="00C6062B" w:rsidRPr="00152F24">
              <w:rPr>
                <w:rFonts w:asciiTheme="minorHAnsi" w:hAnsiTheme="minorHAnsi"/>
                <w:b/>
                <w:sz w:val="24"/>
                <w:highlight w:val="yellow"/>
              </w:rPr>
              <w:t>:</w:t>
            </w:r>
            <w:r w:rsidR="00C6062B" w:rsidRPr="00152F24">
              <w:rPr>
                <w:rFonts w:asciiTheme="minorHAnsi" w:hAnsiTheme="minorHAnsi"/>
                <w:b/>
                <w:sz w:val="24"/>
              </w:rPr>
              <w:t xml:space="preserve"> </w:t>
            </w:r>
            <w:r w:rsidR="00B8235B" w:rsidRPr="00152F24">
              <w:rPr>
                <w:rFonts w:asciiTheme="minorHAnsi" w:hAnsiTheme="minorHAnsi"/>
                <w:b/>
                <w:sz w:val="24"/>
              </w:rPr>
              <w:t xml:space="preserve">Work on the basic components of your online portfolio. Invite me as an administrator. </w:t>
            </w:r>
          </w:p>
          <w:p w:rsidR="00DC33B3" w:rsidRPr="00152F24" w:rsidRDefault="00DC33B3" w:rsidP="008568AC">
            <w:pPr>
              <w:rPr>
                <w:rFonts w:asciiTheme="minorHAnsi" w:hAnsiTheme="minorHAnsi"/>
                <w:b/>
                <w:sz w:val="24"/>
              </w:rPr>
            </w:pPr>
          </w:p>
        </w:tc>
      </w:tr>
      <w:tr w:rsidR="00DC33B3" w:rsidRPr="00152F24">
        <w:tc>
          <w:tcPr>
            <w:tcW w:w="3192" w:type="dxa"/>
          </w:tcPr>
          <w:p w:rsidR="00DC33B3" w:rsidRPr="00152F24" w:rsidRDefault="00175B26" w:rsidP="008568AC">
            <w:pPr>
              <w:rPr>
                <w:rFonts w:asciiTheme="minorHAnsi" w:hAnsiTheme="minorHAnsi"/>
                <w:b/>
                <w:sz w:val="24"/>
              </w:rPr>
            </w:pPr>
            <w:r w:rsidRPr="00152F24">
              <w:rPr>
                <w:rFonts w:asciiTheme="minorHAnsi" w:hAnsiTheme="minorHAnsi"/>
                <w:b/>
                <w:sz w:val="24"/>
              </w:rPr>
              <w:t>Monday, Mar. 6</w:t>
            </w:r>
          </w:p>
        </w:tc>
        <w:tc>
          <w:tcPr>
            <w:tcW w:w="3192" w:type="dxa"/>
          </w:tcPr>
          <w:p w:rsidR="00BC62EB" w:rsidRPr="00152F24" w:rsidRDefault="00AE7A8D" w:rsidP="00064644">
            <w:pPr>
              <w:rPr>
                <w:rFonts w:asciiTheme="minorHAnsi" w:hAnsiTheme="minorHAnsi"/>
                <w:b/>
                <w:sz w:val="24"/>
              </w:rPr>
            </w:pPr>
            <w:r w:rsidRPr="00152F24">
              <w:rPr>
                <w:rFonts w:asciiTheme="minorHAnsi" w:hAnsiTheme="minorHAnsi"/>
                <w:b/>
                <w:sz w:val="24"/>
              </w:rPr>
              <w:t>DUE: First draft of your technical description project</w:t>
            </w:r>
          </w:p>
          <w:p w:rsidR="00DC33B3" w:rsidRPr="00152F24" w:rsidRDefault="00BC62EB" w:rsidP="00064644">
            <w:pPr>
              <w:rPr>
                <w:rFonts w:asciiTheme="minorHAnsi" w:hAnsiTheme="minorHAnsi"/>
                <w:b/>
                <w:sz w:val="24"/>
              </w:rPr>
            </w:pPr>
            <w:r w:rsidRPr="00152F24">
              <w:rPr>
                <w:rFonts w:asciiTheme="minorHAnsi" w:hAnsiTheme="minorHAnsi"/>
                <w:b/>
                <w:sz w:val="24"/>
              </w:rPr>
              <w:t>Read Chapter 19: Writing a Lab Report.</w:t>
            </w:r>
          </w:p>
        </w:tc>
        <w:tc>
          <w:tcPr>
            <w:tcW w:w="3192" w:type="dxa"/>
          </w:tcPr>
          <w:p w:rsidR="00944049" w:rsidRDefault="00AE7A8D" w:rsidP="008568AC">
            <w:pPr>
              <w:rPr>
                <w:rFonts w:asciiTheme="minorHAnsi" w:hAnsiTheme="minorHAnsi"/>
                <w:b/>
                <w:sz w:val="24"/>
              </w:rPr>
            </w:pPr>
            <w:r w:rsidRPr="00152F24">
              <w:rPr>
                <w:rFonts w:asciiTheme="minorHAnsi" w:hAnsiTheme="minorHAnsi"/>
                <w:b/>
                <w:sz w:val="24"/>
              </w:rPr>
              <w:t xml:space="preserve">Peer review of technical description project. </w:t>
            </w:r>
          </w:p>
          <w:p w:rsidR="00BC62EB" w:rsidRPr="00152F24" w:rsidRDefault="00944049" w:rsidP="008568AC">
            <w:pPr>
              <w:rPr>
                <w:rFonts w:asciiTheme="minorHAnsi" w:hAnsiTheme="minorHAnsi"/>
                <w:b/>
                <w:sz w:val="24"/>
              </w:rPr>
            </w:pPr>
            <w:r>
              <w:rPr>
                <w:rFonts w:asciiTheme="minorHAnsi" w:hAnsiTheme="minorHAnsi"/>
                <w:b/>
                <w:sz w:val="24"/>
              </w:rPr>
              <w:t>*Begin review of summarizing.</w:t>
            </w:r>
          </w:p>
          <w:p w:rsidR="00DC33B3" w:rsidRPr="00152F24" w:rsidRDefault="00BA70DE" w:rsidP="008568AC">
            <w:pPr>
              <w:rPr>
                <w:rFonts w:asciiTheme="minorHAnsi" w:hAnsiTheme="minorHAnsi"/>
                <w:b/>
                <w:sz w:val="24"/>
              </w:rPr>
            </w:pPr>
            <w:r w:rsidRPr="00152F24">
              <w:rPr>
                <w:rFonts w:asciiTheme="minorHAnsi" w:hAnsiTheme="minorHAnsi"/>
                <w:b/>
                <w:sz w:val="24"/>
              </w:rPr>
              <w:t>*Begin review of</w:t>
            </w:r>
            <w:r w:rsidR="00BC62EB" w:rsidRPr="00152F24">
              <w:rPr>
                <w:rFonts w:asciiTheme="minorHAnsi" w:hAnsiTheme="minorHAnsi"/>
                <w:b/>
                <w:sz w:val="24"/>
              </w:rPr>
              <w:t xml:space="preserve"> Chapter 19.</w:t>
            </w:r>
          </w:p>
        </w:tc>
      </w:tr>
      <w:tr w:rsidR="00DC33B3" w:rsidRPr="00152F24">
        <w:tc>
          <w:tcPr>
            <w:tcW w:w="3192" w:type="dxa"/>
          </w:tcPr>
          <w:p w:rsidR="00DC33B3" w:rsidRPr="00152F24" w:rsidRDefault="00175B26" w:rsidP="008568AC">
            <w:pPr>
              <w:rPr>
                <w:rFonts w:asciiTheme="minorHAnsi" w:hAnsiTheme="minorHAnsi"/>
                <w:b/>
                <w:sz w:val="24"/>
              </w:rPr>
            </w:pPr>
            <w:r w:rsidRPr="00152F24">
              <w:rPr>
                <w:rFonts w:asciiTheme="minorHAnsi" w:hAnsiTheme="minorHAnsi"/>
                <w:b/>
                <w:sz w:val="24"/>
              </w:rPr>
              <w:t>Wednesday, Mar. 8</w:t>
            </w:r>
          </w:p>
        </w:tc>
        <w:tc>
          <w:tcPr>
            <w:tcW w:w="3192" w:type="dxa"/>
          </w:tcPr>
          <w:p w:rsidR="00DC33B3" w:rsidRPr="00152F24" w:rsidRDefault="00DC66D9" w:rsidP="00DC66D9">
            <w:pPr>
              <w:rPr>
                <w:rFonts w:asciiTheme="minorHAnsi" w:hAnsiTheme="minorHAnsi"/>
                <w:b/>
                <w:sz w:val="24"/>
              </w:rPr>
            </w:pPr>
            <w:r w:rsidRPr="00152F24">
              <w:rPr>
                <w:rFonts w:asciiTheme="minorHAnsi" w:hAnsiTheme="minorHAnsi"/>
                <w:b/>
                <w:sz w:val="24"/>
              </w:rPr>
              <w:t>Revise technical description  project.</w:t>
            </w:r>
          </w:p>
        </w:tc>
        <w:tc>
          <w:tcPr>
            <w:tcW w:w="3192" w:type="dxa"/>
          </w:tcPr>
          <w:p w:rsidR="00CA63D8" w:rsidRPr="00152F24" w:rsidRDefault="00064644" w:rsidP="008568AC">
            <w:pPr>
              <w:rPr>
                <w:rFonts w:asciiTheme="minorHAnsi" w:hAnsiTheme="minorHAnsi"/>
                <w:b/>
                <w:sz w:val="24"/>
              </w:rPr>
            </w:pPr>
            <w:r w:rsidRPr="00152F24">
              <w:rPr>
                <w:rFonts w:asciiTheme="minorHAnsi" w:hAnsiTheme="minorHAnsi"/>
                <w:b/>
                <w:sz w:val="24"/>
                <w:highlight w:val="yellow"/>
              </w:rPr>
              <w:t>ONLINE:</w:t>
            </w:r>
            <w:r w:rsidRPr="00152F24">
              <w:rPr>
                <w:rFonts w:asciiTheme="minorHAnsi" w:hAnsiTheme="minorHAnsi"/>
                <w:b/>
                <w:sz w:val="24"/>
              </w:rPr>
              <w:t xml:space="preserve"> </w:t>
            </w:r>
            <w:r w:rsidR="009F52A8" w:rsidRPr="00152F24">
              <w:rPr>
                <w:rFonts w:asciiTheme="minorHAnsi" w:hAnsiTheme="minorHAnsi"/>
                <w:b/>
                <w:sz w:val="24"/>
              </w:rPr>
              <w:t>Post an outline of the eight basic elements of a lab report (p. 517). Explain what needs to be included in each of these eight elements. Do not copy what is written in the book. Instead, summarize each section.</w:t>
            </w:r>
          </w:p>
          <w:p w:rsidR="007B75F0" w:rsidRPr="00152F24" w:rsidRDefault="00CA63D8" w:rsidP="008568AC">
            <w:pPr>
              <w:rPr>
                <w:rFonts w:asciiTheme="minorHAnsi" w:hAnsiTheme="minorHAnsi"/>
                <w:b/>
                <w:sz w:val="24"/>
              </w:rPr>
            </w:pPr>
            <w:r w:rsidRPr="00152F24">
              <w:rPr>
                <w:rFonts w:asciiTheme="minorHAnsi" w:hAnsiTheme="minorHAnsi"/>
                <w:b/>
                <w:sz w:val="24"/>
                <w:u w:val="single"/>
              </w:rPr>
              <w:t>ALSO:</w:t>
            </w:r>
            <w:r w:rsidRPr="00152F24">
              <w:rPr>
                <w:rFonts w:asciiTheme="minorHAnsi" w:hAnsiTheme="minorHAnsi"/>
                <w:b/>
                <w:sz w:val="24"/>
              </w:rPr>
              <w:t xml:space="preserve"> Using a search engine, locate two sample lab reports. Bring to class on Monday.</w:t>
            </w:r>
          </w:p>
          <w:p w:rsidR="00DC33B3" w:rsidRPr="00152F24" w:rsidRDefault="00DC33B3" w:rsidP="008568AC">
            <w:pPr>
              <w:rPr>
                <w:rFonts w:asciiTheme="minorHAnsi" w:hAnsiTheme="minorHAnsi"/>
                <w:b/>
                <w:sz w:val="24"/>
              </w:rPr>
            </w:pPr>
          </w:p>
        </w:tc>
      </w:tr>
      <w:tr w:rsidR="00DC33B3" w:rsidRPr="00152F24">
        <w:tc>
          <w:tcPr>
            <w:tcW w:w="3192" w:type="dxa"/>
          </w:tcPr>
          <w:p w:rsidR="00DC33B3" w:rsidRPr="00152F24" w:rsidRDefault="00175B26" w:rsidP="008568AC">
            <w:pPr>
              <w:rPr>
                <w:rFonts w:asciiTheme="minorHAnsi" w:hAnsiTheme="minorHAnsi"/>
                <w:b/>
                <w:sz w:val="24"/>
              </w:rPr>
            </w:pPr>
            <w:r w:rsidRPr="00152F24">
              <w:rPr>
                <w:rFonts w:asciiTheme="minorHAnsi" w:hAnsiTheme="minorHAnsi"/>
                <w:b/>
                <w:sz w:val="24"/>
              </w:rPr>
              <w:t>Monday, Mar. 13</w:t>
            </w:r>
          </w:p>
        </w:tc>
        <w:tc>
          <w:tcPr>
            <w:tcW w:w="3192" w:type="dxa"/>
          </w:tcPr>
          <w:p w:rsidR="00DC33B3" w:rsidRPr="00152F24" w:rsidRDefault="00BC62EB" w:rsidP="008568AC">
            <w:pPr>
              <w:rPr>
                <w:rFonts w:asciiTheme="minorHAnsi" w:hAnsiTheme="minorHAnsi"/>
                <w:b/>
                <w:sz w:val="24"/>
              </w:rPr>
            </w:pPr>
            <w:r w:rsidRPr="00152F24">
              <w:rPr>
                <w:rFonts w:asciiTheme="minorHAnsi" w:hAnsiTheme="minorHAnsi"/>
                <w:b/>
                <w:sz w:val="24"/>
              </w:rPr>
              <w:t>DUE: Second draft of technical description project</w:t>
            </w:r>
            <w:r w:rsidR="00145E10">
              <w:rPr>
                <w:rFonts w:asciiTheme="minorHAnsi" w:hAnsiTheme="minorHAnsi"/>
                <w:b/>
                <w:sz w:val="24"/>
              </w:rPr>
              <w:t xml:space="preserve"> with reflection.</w:t>
            </w:r>
          </w:p>
        </w:tc>
        <w:tc>
          <w:tcPr>
            <w:tcW w:w="3192" w:type="dxa"/>
          </w:tcPr>
          <w:p w:rsidR="00284CF6" w:rsidRPr="00152F24" w:rsidRDefault="00BA70DE" w:rsidP="00284CF6">
            <w:pPr>
              <w:rPr>
                <w:rFonts w:asciiTheme="minorHAnsi" w:hAnsiTheme="minorHAnsi"/>
                <w:b/>
                <w:sz w:val="24"/>
              </w:rPr>
            </w:pPr>
            <w:r w:rsidRPr="00152F24">
              <w:rPr>
                <w:rFonts w:asciiTheme="minorHAnsi" w:hAnsiTheme="minorHAnsi"/>
                <w:b/>
                <w:sz w:val="24"/>
              </w:rPr>
              <w:t>Discuss rhetorical analysis of lab reports</w:t>
            </w:r>
            <w:r w:rsidR="00DC66D9" w:rsidRPr="00152F24">
              <w:rPr>
                <w:rFonts w:asciiTheme="minorHAnsi" w:hAnsiTheme="minorHAnsi"/>
                <w:b/>
                <w:sz w:val="24"/>
              </w:rPr>
              <w:t>.</w:t>
            </w:r>
            <w:r w:rsidR="00CA63D8" w:rsidRPr="00152F24">
              <w:rPr>
                <w:rFonts w:asciiTheme="minorHAnsi" w:hAnsiTheme="minorHAnsi"/>
                <w:b/>
                <w:sz w:val="24"/>
              </w:rPr>
              <w:t xml:space="preserve"> </w:t>
            </w:r>
          </w:p>
          <w:p w:rsidR="00DC33B3" w:rsidRPr="00152F24" w:rsidRDefault="00284CF6" w:rsidP="00284CF6">
            <w:pPr>
              <w:rPr>
                <w:rFonts w:asciiTheme="minorHAnsi" w:hAnsiTheme="minorHAnsi"/>
                <w:b/>
                <w:sz w:val="24"/>
              </w:rPr>
            </w:pPr>
            <w:r w:rsidRPr="00152F24">
              <w:rPr>
                <w:rFonts w:asciiTheme="minorHAnsi" w:hAnsiTheme="minorHAnsi"/>
                <w:b/>
                <w:sz w:val="24"/>
              </w:rPr>
              <w:t>Summarizing</w:t>
            </w:r>
          </w:p>
        </w:tc>
      </w:tr>
      <w:tr w:rsidR="00DC33B3" w:rsidRPr="00152F24">
        <w:tc>
          <w:tcPr>
            <w:tcW w:w="3192" w:type="dxa"/>
          </w:tcPr>
          <w:p w:rsidR="00DC33B3" w:rsidRPr="00152F24" w:rsidRDefault="00175B26" w:rsidP="008568AC">
            <w:pPr>
              <w:rPr>
                <w:rFonts w:asciiTheme="minorHAnsi" w:hAnsiTheme="minorHAnsi"/>
                <w:b/>
                <w:sz w:val="24"/>
              </w:rPr>
            </w:pPr>
            <w:r w:rsidRPr="00152F24">
              <w:rPr>
                <w:rFonts w:asciiTheme="minorHAnsi" w:hAnsiTheme="minorHAnsi"/>
                <w:b/>
                <w:sz w:val="24"/>
              </w:rPr>
              <w:t>Wednesday, Mar. 15</w:t>
            </w:r>
          </w:p>
        </w:tc>
        <w:tc>
          <w:tcPr>
            <w:tcW w:w="3192" w:type="dxa"/>
          </w:tcPr>
          <w:p w:rsidR="00DC33B3" w:rsidRPr="00152F24" w:rsidRDefault="00DC33B3" w:rsidP="008568AC">
            <w:pPr>
              <w:rPr>
                <w:rFonts w:asciiTheme="minorHAnsi" w:hAnsiTheme="minorHAnsi"/>
                <w:b/>
                <w:sz w:val="24"/>
              </w:rPr>
            </w:pPr>
          </w:p>
        </w:tc>
        <w:tc>
          <w:tcPr>
            <w:tcW w:w="3192" w:type="dxa"/>
          </w:tcPr>
          <w:p w:rsidR="009D4857" w:rsidRPr="00152F24" w:rsidRDefault="00B57A2D" w:rsidP="008568AC">
            <w:pPr>
              <w:rPr>
                <w:rFonts w:asciiTheme="minorHAnsi" w:hAnsiTheme="minorHAnsi"/>
                <w:b/>
                <w:sz w:val="24"/>
              </w:rPr>
            </w:pPr>
            <w:r w:rsidRPr="00152F24">
              <w:rPr>
                <w:rFonts w:asciiTheme="minorHAnsi" w:hAnsiTheme="minorHAnsi"/>
                <w:b/>
                <w:sz w:val="24"/>
                <w:highlight w:val="yellow"/>
              </w:rPr>
              <w:t>ONLINE</w:t>
            </w:r>
            <w:r w:rsidR="00D56CCF" w:rsidRPr="00152F24">
              <w:rPr>
                <w:rFonts w:asciiTheme="minorHAnsi" w:hAnsiTheme="minorHAnsi"/>
                <w:b/>
                <w:sz w:val="24"/>
                <w:highlight w:val="yellow"/>
              </w:rPr>
              <w:t>:</w:t>
            </w:r>
            <w:r w:rsidR="00D56CCF" w:rsidRPr="00152F24">
              <w:rPr>
                <w:rFonts w:asciiTheme="minorHAnsi" w:hAnsiTheme="minorHAnsi"/>
                <w:b/>
                <w:sz w:val="24"/>
              </w:rPr>
              <w:t xml:space="preserve"> </w:t>
            </w:r>
            <w:r w:rsidR="00CA63D8" w:rsidRPr="00152F24">
              <w:rPr>
                <w:rFonts w:asciiTheme="minorHAnsi" w:hAnsiTheme="minorHAnsi"/>
                <w:b/>
                <w:sz w:val="24"/>
              </w:rPr>
              <w:t>Locate a word processing program with an equation editor, or download a free equation editor from the internet</w:t>
            </w:r>
            <w:r w:rsidR="009D4857" w:rsidRPr="00152F24">
              <w:rPr>
                <w:rFonts w:asciiTheme="minorHAnsi" w:hAnsiTheme="minorHAnsi"/>
                <w:b/>
                <w:sz w:val="24"/>
              </w:rPr>
              <w:t>. Practice creating four to</w:t>
            </w:r>
            <w:r w:rsidR="00CA63D8" w:rsidRPr="00152F24">
              <w:rPr>
                <w:rFonts w:asciiTheme="minorHAnsi" w:hAnsiTheme="minorHAnsi"/>
                <w:b/>
                <w:sz w:val="24"/>
              </w:rPr>
              <w:t xml:space="preserve"> six equations you might use in your field. If you do not regularly use equations, c</w:t>
            </w:r>
            <w:r w:rsidR="009D4857" w:rsidRPr="00152F24">
              <w:rPr>
                <w:rFonts w:asciiTheme="minorHAnsi" w:hAnsiTheme="minorHAnsi"/>
                <w:b/>
                <w:sz w:val="24"/>
              </w:rPr>
              <w:t xml:space="preserve">opy a few equations from science </w:t>
            </w:r>
            <w:r w:rsidR="00CA63D8" w:rsidRPr="00152F24">
              <w:rPr>
                <w:rFonts w:asciiTheme="minorHAnsi" w:hAnsiTheme="minorHAnsi"/>
                <w:b/>
                <w:sz w:val="24"/>
              </w:rPr>
              <w:t>or math t</w:t>
            </w:r>
            <w:r w:rsidR="009D4857" w:rsidRPr="00152F24">
              <w:rPr>
                <w:rFonts w:asciiTheme="minorHAnsi" w:hAnsiTheme="minorHAnsi"/>
                <w:b/>
                <w:sz w:val="24"/>
              </w:rPr>
              <w:t>extbooks. Evaluate the equation</w:t>
            </w:r>
            <w:r w:rsidR="00CA63D8" w:rsidRPr="00152F24">
              <w:rPr>
                <w:rFonts w:asciiTheme="minorHAnsi" w:hAnsiTheme="minorHAnsi"/>
                <w:b/>
                <w:sz w:val="24"/>
              </w:rPr>
              <w:t xml:space="preserve"> editor’s eas</w:t>
            </w:r>
            <w:r w:rsidR="009D4857" w:rsidRPr="00152F24">
              <w:rPr>
                <w:rFonts w:asciiTheme="minorHAnsi" w:hAnsiTheme="minorHAnsi"/>
                <w:b/>
                <w:sz w:val="24"/>
              </w:rPr>
              <w:t>e</w:t>
            </w:r>
            <w:r w:rsidR="00CA63D8" w:rsidRPr="00152F24">
              <w:rPr>
                <w:rFonts w:asciiTheme="minorHAnsi" w:hAnsiTheme="minorHAnsi"/>
                <w:b/>
                <w:sz w:val="24"/>
              </w:rPr>
              <w:t xml:space="preserve"> of use.</w:t>
            </w:r>
          </w:p>
          <w:p w:rsidR="00CF5BA6" w:rsidRPr="00152F24" w:rsidRDefault="00CA63D8" w:rsidP="008568AC">
            <w:pPr>
              <w:rPr>
                <w:rFonts w:asciiTheme="minorHAnsi" w:hAnsiTheme="minorHAnsi"/>
                <w:b/>
                <w:sz w:val="24"/>
              </w:rPr>
            </w:pPr>
            <w:r w:rsidRPr="00152F24">
              <w:rPr>
                <w:rFonts w:asciiTheme="minorHAnsi" w:hAnsiTheme="minorHAnsi"/>
                <w:b/>
                <w:sz w:val="24"/>
              </w:rPr>
              <w:t xml:space="preserve"> </w:t>
            </w:r>
          </w:p>
          <w:p w:rsidR="00B24536" w:rsidRDefault="00B24536" w:rsidP="008568AC">
            <w:pPr>
              <w:rPr>
                <w:rFonts w:asciiTheme="minorHAnsi" w:hAnsiTheme="minorHAnsi"/>
                <w:b/>
                <w:sz w:val="24"/>
              </w:rPr>
            </w:pPr>
          </w:p>
          <w:p w:rsidR="00B24536" w:rsidRDefault="00B24536" w:rsidP="008568AC">
            <w:pPr>
              <w:rPr>
                <w:rFonts w:asciiTheme="minorHAnsi" w:hAnsiTheme="minorHAnsi"/>
                <w:b/>
                <w:sz w:val="24"/>
              </w:rPr>
            </w:pPr>
          </w:p>
          <w:p w:rsidR="00DC33B3" w:rsidRPr="00152F24" w:rsidRDefault="00DC33B3" w:rsidP="008568AC">
            <w:pPr>
              <w:rPr>
                <w:rFonts w:asciiTheme="minorHAnsi" w:hAnsiTheme="minorHAnsi"/>
                <w:b/>
                <w:sz w:val="24"/>
              </w:rPr>
            </w:pPr>
          </w:p>
        </w:tc>
      </w:tr>
      <w:tr w:rsidR="00DC33B3" w:rsidRPr="00152F24">
        <w:tc>
          <w:tcPr>
            <w:tcW w:w="3192" w:type="dxa"/>
          </w:tcPr>
          <w:p w:rsidR="00DC33B3" w:rsidRPr="00152F24" w:rsidRDefault="00175B26" w:rsidP="008568AC">
            <w:pPr>
              <w:rPr>
                <w:rFonts w:asciiTheme="minorHAnsi" w:hAnsiTheme="minorHAnsi"/>
                <w:b/>
                <w:sz w:val="24"/>
              </w:rPr>
            </w:pPr>
            <w:r w:rsidRPr="00152F24">
              <w:rPr>
                <w:rFonts w:asciiTheme="minorHAnsi" w:hAnsiTheme="minorHAnsi"/>
                <w:b/>
                <w:sz w:val="24"/>
              </w:rPr>
              <w:t>Monday, Mar. 20</w:t>
            </w:r>
          </w:p>
        </w:tc>
        <w:tc>
          <w:tcPr>
            <w:tcW w:w="3192" w:type="dxa"/>
          </w:tcPr>
          <w:p w:rsidR="00DC33B3" w:rsidRPr="00152F24" w:rsidRDefault="00CA63D8" w:rsidP="008568AC">
            <w:pPr>
              <w:rPr>
                <w:rFonts w:asciiTheme="minorHAnsi" w:hAnsiTheme="minorHAnsi"/>
                <w:b/>
                <w:sz w:val="24"/>
              </w:rPr>
            </w:pPr>
            <w:r w:rsidRPr="00152F24">
              <w:rPr>
                <w:rFonts w:asciiTheme="minorHAnsi" w:hAnsiTheme="minorHAnsi"/>
                <w:b/>
                <w:sz w:val="24"/>
              </w:rPr>
              <w:t xml:space="preserve">DUE: Rhetorical Analysis of lab reports. </w:t>
            </w:r>
            <w:r w:rsidR="00BA70DE" w:rsidRPr="00152F24">
              <w:rPr>
                <w:rFonts w:asciiTheme="minorHAnsi" w:hAnsiTheme="minorHAnsi"/>
                <w:b/>
                <w:sz w:val="24"/>
              </w:rPr>
              <w:t>Read Chapter 16</w:t>
            </w:r>
            <w:r w:rsidR="00243DF3" w:rsidRPr="00152F24">
              <w:rPr>
                <w:rFonts w:asciiTheme="minorHAnsi" w:hAnsiTheme="minorHAnsi"/>
                <w:b/>
                <w:sz w:val="24"/>
              </w:rPr>
              <w:t>:</w:t>
            </w:r>
            <w:r w:rsidR="00B317EF">
              <w:rPr>
                <w:rFonts w:asciiTheme="minorHAnsi" w:hAnsiTheme="minorHAnsi"/>
                <w:b/>
                <w:sz w:val="24"/>
              </w:rPr>
              <w:t xml:space="preserve"> </w:t>
            </w:r>
            <w:r w:rsidR="00243DF3" w:rsidRPr="00152F24">
              <w:rPr>
                <w:rFonts w:asciiTheme="minorHAnsi" w:hAnsiTheme="minorHAnsi"/>
                <w:b/>
                <w:sz w:val="24"/>
              </w:rPr>
              <w:t>Writing Proposals</w:t>
            </w:r>
          </w:p>
        </w:tc>
        <w:tc>
          <w:tcPr>
            <w:tcW w:w="3192" w:type="dxa"/>
          </w:tcPr>
          <w:p w:rsidR="00BA70DE" w:rsidRPr="00152F24" w:rsidRDefault="00BA70DE" w:rsidP="008568AC">
            <w:pPr>
              <w:rPr>
                <w:rFonts w:asciiTheme="minorHAnsi" w:hAnsiTheme="minorHAnsi"/>
                <w:b/>
                <w:sz w:val="24"/>
              </w:rPr>
            </w:pPr>
            <w:r w:rsidRPr="00152F24">
              <w:rPr>
                <w:rFonts w:asciiTheme="minorHAnsi" w:hAnsiTheme="minorHAnsi"/>
                <w:b/>
                <w:sz w:val="24"/>
              </w:rPr>
              <w:t>*Review Chapter 16</w:t>
            </w:r>
          </w:p>
          <w:p w:rsidR="001320C7" w:rsidRDefault="00BA70DE" w:rsidP="008568AC">
            <w:pPr>
              <w:rPr>
                <w:rFonts w:asciiTheme="minorHAnsi" w:hAnsiTheme="minorHAnsi"/>
                <w:b/>
                <w:sz w:val="24"/>
              </w:rPr>
            </w:pPr>
            <w:r w:rsidRPr="00152F24">
              <w:rPr>
                <w:rFonts w:asciiTheme="minorHAnsi" w:hAnsiTheme="minorHAnsi"/>
                <w:b/>
                <w:sz w:val="24"/>
              </w:rPr>
              <w:t>Form groups for proposal and presentation</w:t>
            </w:r>
            <w:r w:rsidR="00082AB8">
              <w:rPr>
                <w:rFonts w:asciiTheme="minorHAnsi" w:hAnsiTheme="minorHAnsi"/>
                <w:b/>
                <w:sz w:val="24"/>
              </w:rPr>
              <w:t>.</w:t>
            </w:r>
          </w:p>
          <w:p w:rsidR="001320C7" w:rsidRDefault="001320C7" w:rsidP="008568AC">
            <w:pPr>
              <w:rPr>
                <w:rFonts w:asciiTheme="minorHAnsi" w:hAnsiTheme="minorHAnsi"/>
                <w:b/>
                <w:sz w:val="24"/>
              </w:rPr>
            </w:pPr>
          </w:p>
          <w:p w:rsidR="001320C7" w:rsidRDefault="001320C7" w:rsidP="008568AC">
            <w:pPr>
              <w:rPr>
                <w:rFonts w:asciiTheme="minorHAnsi" w:hAnsiTheme="minorHAnsi"/>
                <w:b/>
                <w:sz w:val="24"/>
              </w:rPr>
            </w:pPr>
          </w:p>
          <w:p w:rsidR="00DC33B3" w:rsidRPr="00152F24" w:rsidRDefault="00DC33B3" w:rsidP="008568AC">
            <w:pPr>
              <w:rPr>
                <w:rFonts w:asciiTheme="minorHAnsi" w:hAnsiTheme="minorHAnsi"/>
                <w:b/>
                <w:sz w:val="24"/>
              </w:rPr>
            </w:pPr>
          </w:p>
        </w:tc>
      </w:tr>
      <w:tr w:rsidR="00DC33B3" w:rsidRPr="00152F24">
        <w:tc>
          <w:tcPr>
            <w:tcW w:w="3192" w:type="dxa"/>
          </w:tcPr>
          <w:p w:rsidR="00DC33B3" w:rsidRPr="00152F24" w:rsidRDefault="00175B26" w:rsidP="008568AC">
            <w:pPr>
              <w:rPr>
                <w:rFonts w:asciiTheme="minorHAnsi" w:hAnsiTheme="minorHAnsi"/>
                <w:b/>
                <w:sz w:val="24"/>
              </w:rPr>
            </w:pPr>
            <w:r w:rsidRPr="00152F24">
              <w:rPr>
                <w:rFonts w:asciiTheme="minorHAnsi" w:hAnsiTheme="minorHAnsi"/>
                <w:b/>
                <w:sz w:val="24"/>
              </w:rPr>
              <w:t>Wednesday, Mar. 22</w:t>
            </w:r>
          </w:p>
        </w:tc>
        <w:tc>
          <w:tcPr>
            <w:tcW w:w="3192" w:type="dxa"/>
          </w:tcPr>
          <w:p w:rsidR="00DC33B3" w:rsidRPr="00152F24" w:rsidRDefault="00DC33B3" w:rsidP="008568AC">
            <w:pPr>
              <w:rPr>
                <w:rFonts w:asciiTheme="minorHAnsi" w:hAnsiTheme="minorHAnsi"/>
                <w:b/>
                <w:sz w:val="24"/>
              </w:rPr>
            </w:pPr>
          </w:p>
        </w:tc>
        <w:tc>
          <w:tcPr>
            <w:tcW w:w="3192" w:type="dxa"/>
          </w:tcPr>
          <w:p w:rsidR="00DC33B3" w:rsidRPr="00152F24" w:rsidRDefault="00B57A2D" w:rsidP="004837EC">
            <w:pPr>
              <w:rPr>
                <w:rFonts w:asciiTheme="minorHAnsi" w:hAnsiTheme="minorHAnsi"/>
                <w:b/>
                <w:sz w:val="24"/>
              </w:rPr>
            </w:pPr>
            <w:r w:rsidRPr="00152F24">
              <w:rPr>
                <w:rFonts w:asciiTheme="minorHAnsi" w:hAnsiTheme="minorHAnsi"/>
                <w:b/>
                <w:sz w:val="24"/>
                <w:highlight w:val="yellow"/>
              </w:rPr>
              <w:t>ONLINE</w:t>
            </w:r>
            <w:r w:rsidR="00CF5BA6" w:rsidRPr="00152F24">
              <w:rPr>
                <w:rFonts w:asciiTheme="minorHAnsi" w:hAnsiTheme="minorHAnsi"/>
                <w:b/>
                <w:sz w:val="24"/>
                <w:highlight w:val="yellow"/>
              </w:rPr>
              <w:t>:</w:t>
            </w:r>
            <w:r w:rsidR="00CF5BA6" w:rsidRPr="00152F24">
              <w:rPr>
                <w:rFonts w:asciiTheme="minorHAnsi" w:hAnsiTheme="minorHAnsi"/>
                <w:b/>
                <w:sz w:val="24"/>
              </w:rPr>
              <w:t xml:space="preserve"> </w:t>
            </w:r>
            <w:r w:rsidR="00FA55A8" w:rsidRPr="00152F24">
              <w:rPr>
                <w:rFonts w:asciiTheme="minorHAnsi" w:hAnsiTheme="minorHAnsi"/>
                <w:b/>
                <w:sz w:val="24"/>
              </w:rPr>
              <w:t xml:space="preserve"> Each group posts 250-500 word idea for your proposal. </w:t>
            </w:r>
          </w:p>
        </w:tc>
      </w:tr>
    </w:tbl>
    <w:p w:rsidR="009D7760" w:rsidRPr="00152F24" w:rsidRDefault="008568AC">
      <w:pPr>
        <w:spacing w:after="160" w:line="259" w:lineRule="auto"/>
        <w:rPr>
          <w:rFonts w:asciiTheme="minorHAnsi" w:hAnsiTheme="minorHAnsi"/>
          <w:szCs w:val="22"/>
        </w:rPr>
      </w:pPr>
      <w:r w:rsidRPr="00152F24">
        <w:rPr>
          <w:rFonts w:asciiTheme="minorHAnsi" w:hAnsiTheme="minorHAnsi"/>
          <w:szCs w:val="22"/>
        </w:rPr>
        <w:br w:type="textWrapping" w:clear="all"/>
      </w:r>
    </w:p>
    <w:tbl>
      <w:tblPr>
        <w:tblStyle w:val="TableGrid"/>
        <w:tblW w:w="0" w:type="auto"/>
        <w:tblLook w:val="04A0"/>
      </w:tblPr>
      <w:tblGrid>
        <w:gridCol w:w="3192"/>
        <w:gridCol w:w="3192"/>
        <w:gridCol w:w="3192"/>
      </w:tblGrid>
      <w:tr w:rsidR="009D7760" w:rsidRPr="00152F24">
        <w:tc>
          <w:tcPr>
            <w:tcW w:w="3192" w:type="dxa"/>
          </w:tcPr>
          <w:p w:rsidR="009D7760" w:rsidRPr="00152F24" w:rsidRDefault="009D7760" w:rsidP="005863A0">
            <w:pPr>
              <w:spacing w:before="2" w:after="2"/>
              <w:rPr>
                <w:rFonts w:asciiTheme="minorHAnsi" w:hAnsiTheme="minorHAnsi"/>
                <w:b/>
                <w:sz w:val="24"/>
              </w:rPr>
            </w:pPr>
            <w:r w:rsidRPr="00152F24">
              <w:rPr>
                <w:rFonts w:asciiTheme="minorHAnsi" w:hAnsiTheme="minorHAnsi"/>
                <w:b/>
                <w:sz w:val="24"/>
              </w:rPr>
              <w:t>Date</w:t>
            </w:r>
          </w:p>
        </w:tc>
        <w:tc>
          <w:tcPr>
            <w:tcW w:w="3192" w:type="dxa"/>
          </w:tcPr>
          <w:p w:rsidR="009D7760" w:rsidRPr="00152F24" w:rsidRDefault="009D7760" w:rsidP="005863A0">
            <w:pPr>
              <w:spacing w:before="2" w:after="2"/>
              <w:rPr>
                <w:rFonts w:asciiTheme="minorHAnsi" w:hAnsiTheme="minorHAnsi"/>
                <w:b/>
                <w:sz w:val="24"/>
              </w:rPr>
            </w:pPr>
            <w:r w:rsidRPr="00152F24">
              <w:rPr>
                <w:rFonts w:asciiTheme="minorHAnsi" w:hAnsiTheme="minorHAnsi"/>
                <w:b/>
                <w:sz w:val="24"/>
              </w:rPr>
              <w:t>Assignment Due</w:t>
            </w:r>
          </w:p>
        </w:tc>
        <w:tc>
          <w:tcPr>
            <w:tcW w:w="3192" w:type="dxa"/>
          </w:tcPr>
          <w:p w:rsidR="009D7760" w:rsidRPr="00152F24" w:rsidRDefault="009D7760" w:rsidP="005863A0">
            <w:pPr>
              <w:spacing w:before="2" w:after="2"/>
              <w:rPr>
                <w:rFonts w:asciiTheme="minorHAnsi" w:hAnsiTheme="minorHAnsi"/>
                <w:b/>
                <w:sz w:val="24"/>
              </w:rPr>
            </w:pPr>
            <w:r w:rsidRPr="00152F24">
              <w:rPr>
                <w:rFonts w:asciiTheme="minorHAnsi" w:hAnsiTheme="minorHAnsi"/>
                <w:b/>
                <w:sz w:val="24"/>
              </w:rPr>
              <w:t>In Class</w:t>
            </w:r>
          </w:p>
        </w:tc>
      </w:tr>
      <w:tr w:rsidR="009D7760" w:rsidRPr="00152F24">
        <w:tc>
          <w:tcPr>
            <w:tcW w:w="3192" w:type="dxa"/>
          </w:tcPr>
          <w:p w:rsidR="009D7760" w:rsidRPr="00152F24" w:rsidRDefault="009D7760" w:rsidP="005863A0">
            <w:pPr>
              <w:spacing w:before="2" w:after="2"/>
              <w:rPr>
                <w:rFonts w:asciiTheme="minorHAnsi" w:hAnsiTheme="minorHAnsi"/>
                <w:b/>
                <w:sz w:val="24"/>
              </w:rPr>
            </w:pPr>
            <w:r w:rsidRPr="00152F24">
              <w:rPr>
                <w:rFonts w:asciiTheme="minorHAnsi" w:hAnsiTheme="minorHAnsi"/>
                <w:b/>
                <w:sz w:val="24"/>
              </w:rPr>
              <w:t>Monday, Mar. 27</w:t>
            </w:r>
          </w:p>
          <w:p w:rsidR="009D7760" w:rsidRPr="00152F24" w:rsidRDefault="009D7760" w:rsidP="005863A0">
            <w:pPr>
              <w:spacing w:before="2" w:after="2"/>
              <w:rPr>
                <w:rFonts w:asciiTheme="minorHAnsi" w:hAnsiTheme="minorHAnsi"/>
                <w:b/>
                <w:sz w:val="24"/>
              </w:rPr>
            </w:pPr>
          </w:p>
        </w:tc>
        <w:tc>
          <w:tcPr>
            <w:tcW w:w="3192" w:type="dxa"/>
          </w:tcPr>
          <w:p w:rsidR="009D7760" w:rsidRPr="00152F24" w:rsidRDefault="00FA55A8" w:rsidP="005863A0">
            <w:pPr>
              <w:spacing w:before="2" w:after="2"/>
              <w:rPr>
                <w:rFonts w:asciiTheme="minorHAnsi" w:hAnsiTheme="minorHAnsi"/>
                <w:b/>
                <w:sz w:val="24"/>
              </w:rPr>
            </w:pPr>
            <w:r w:rsidRPr="00152F24">
              <w:rPr>
                <w:rFonts w:asciiTheme="minorHAnsi" w:hAnsiTheme="minorHAnsi"/>
                <w:b/>
                <w:sz w:val="24"/>
              </w:rPr>
              <w:t>Rhetorical analysis of Lab Report.</w:t>
            </w:r>
          </w:p>
        </w:tc>
        <w:tc>
          <w:tcPr>
            <w:tcW w:w="3192" w:type="dxa"/>
          </w:tcPr>
          <w:p w:rsidR="009D7760" w:rsidRPr="00152F24" w:rsidRDefault="00FA55A8" w:rsidP="005863A0">
            <w:pPr>
              <w:spacing w:before="2" w:after="2"/>
              <w:rPr>
                <w:rFonts w:asciiTheme="minorHAnsi" w:hAnsiTheme="minorHAnsi"/>
                <w:b/>
                <w:sz w:val="24"/>
              </w:rPr>
            </w:pPr>
            <w:r w:rsidRPr="00152F24">
              <w:rPr>
                <w:rFonts w:asciiTheme="minorHAnsi" w:hAnsiTheme="minorHAnsi"/>
                <w:b/>
                <w:sz w:val="24"/>
              </w:rPr>
              <w:t>Library visit</w:t>
            </w:r>
          </w:p>
        </w:tc>
      </w:tr>
      <w:tr w:rsidR="009D7760" w:rsidRPr="00152F24">
        <w:tc>
          <w:tcPr>
            <w:tcW w:w="3192" w:type="dxa"/>
          </w:tcPr>
          <w:p w:rsidR="009D7760" w:rsidRPr="00152F24" w:rsidRDefault="009D7760" w:rsidP="005863A0">
            <w:pPr>
              <w:spacing w:before="2" w:after="2"/>
              <w:rPr>
                <w:rFonts w:asciiTheme="minorHAnsi" w:hAnsiTheme="minorHAnsi"/>
                <w:b/>
                <w:sz w:val="24"/>
              </w:rPr>
            </w:pPr>
            <w:r w:rsidRPr="00152F24">
              <w:rPr>
                <w:rFonts w:asciiTheme="minorHAnsi" w:hAnsiTheme="minorHAnsi"/>
                <w:b/>
                <w:sz w:val="24"/>
              </w:rPr>
              <w:t>Wednesday, Mar. 29</w:t>
            </w:r>
          </w:p>
          <w:p w:rsidR="009D7760" w:rsidRPr="00152F24" w:rsidRDefault="009D7760" w:rsidP="005863A0">
            <w:pPr>
              <w:spacing w:before="2" w:after="2"/>
              <w:rPr>
                <w:rFonts w:asciiTheme="minorHAnsi" w:hAnsiTheme="minorHAnsi"/>
                <w:b/>
                <w:sz w:val="24"/>
              </w:rPr>
            </w:pPr>
          </w:p>
        </w:tc>
        <w:tc>
          <w:tcPr>
            <w:tcW w:w="3192" w:type="dxa"/>
          </w:tcPr>
          <w:p w:rsidR="009D7760" w:rsidRPr="00152F24" w:rsidRDefault="00A41E08" w:rsidP="005863A0">
            <w:pPr>
              <w:spacing w:before="2" w:after="2"/>
              <w:rPr>
                <w:rFonts w:asciiTheme="minorHAnsi" w:hAnsiTheme="minorHAnsi"/>
                <w:b/>
                <w:sz w:val="24"/>
              </w:rPr>
            </w:pPr>
            <w:r w:rsidRPr="00152F24">
              <w:rPr>
                <w:rFonts w:asciiTheme="minorHAnsi" w:hAnsiTheme="minorHAnsi"/>
                <w:b/>
                <w:sz w:val="24"/>
              </w:rPr>
              <w:t xml:space="preserve">Read Chapter 6: </w:t>
            </w:r>
            <w:r w:rsidR="00323419" w:rsidRPr="00152F24">
              <w:rPr>
                <w:rFonts w:asciiTheme="minorHAnsi" w:hAnsiTheme="minorHAnsi"/>
                <w:b/>
                <w:sz w:val="24"/>
              </w:rPr>
              <w:t>Researching Your Subject</w:t>
            </w:r>
          </w:p>
        </w:tc>
        <w:tc>
          <w:tcPr>
            <w:tcW w:w="3192" w:type="dxa"/>
          </w:tcPr>
          <w:p w:rsidR="009D7760" w:rsidRPr="00152F24" w:rsidRDefault="00B9495D" w:rsidP="005B6916">
            <w:pPr>
              <w:spacing w:before="2" w:after="2"/>
              <w:rPr>
                <w:rFonts w:asciiTheme="minorHAnsi" w:hAnsiTheme="minorHAnsi"/>
                <w:b/>
                <w:sz w:val="24"/>
              </w:rPr>
            </w:pPr>
            <w:r w:rsidRPr="00152F24">
              <w:rPr>
                <w:rFonts w:asciiTheme="minorHAnsi" w:hAnsiTheme="minorHAnsi"/>
                <w:b/>
                <w:sz w:val="24"/>
                <w:highlight w:val="yellow"/>
              </w:rPr>
              <w:t>ONLINE</w:t>
            </w:r>
            <w:r w:rsidRPr="00152F24">
              <w:rPr>
                <w:rFonts w:asciiTheme="minorHAnsi" w:hAnsiTheme="minorHAnsi"/>
                <w:b/>
                <w:sz w:val="24"/>
              </w:rPr>
              <w:t xml:space="preserve">: </w:t>
            </w:r>
            <w:r>
              <w:rPr>
                <w:rFonts w:asciiTheme="minorHAnsi" w:hAnsiTheme="minorHAnsi"/>
                <w:b/>
                <w:sz w:val="24"/>
              </w:rPr>
              <w:t>List three ways you will conduct research. Also describe how you will evaluate the validity of your sources. 50 word minimum for each entry.</w:t>
            </w:r>
          </w:p>
        </w:tc>
      </w:tr>
      <w:tr w:rsidR="009D7760" w:rsidRPr="00152F24">
        <w:tc>
          <w:tcPr>
            <w:tcW w:w="3192" w:type="dxa"/>
          </w:tcPr>
          <w:p w:rsidR="009D7760" w:rsidRPr="00152F24" w:rsidRDefault="009D7760" w:rsidP="005863A0">
            <w:pPr>
              <w:spacing w:before="2" w:after="2"/>
              <w:rPr>
                <w:rFonts w:asciiTheme="minorHAnsi" w:hAnsiTheme="minorHAnsi"/>
                <w:b/>
                <w:sz w:val="24"/>
              </w:rPr>
            </w:pPr>
            <w:r w:rsidRPr="00152F24">
              <w:rPr>
                <w:rFonts w:asciiTheme="minorHAnsi" w:hAnsiTheme="minorHAnsi"/>
                <w:b/>
                <w:sz w:val="24"/>
              </w:rPr>
              <w:t>Monday, Apr. 3</w:t>
            </w:r>
          </w:p>
        </w:tc>
        <w:tc>
          <w:tcPr>
            <w:tcW w:w="3192" w:type="dxa"/>
          </w:tcPr>
          <w:p w:rsidR="009D7760" w:rsidRPr="00152F24" w:rsidRDefault="009947E9" w:rsidP="005863A0">
            <w:pPr>
              <w:spacing w:before="2" w:after="2"/>
              <w:rPr>
                <w:rFonts w:asciiTheme="minorHAnsi" w:hAnsiTheme="minorHAnsi"/>
                <w:b/>
                <w:sz w:val="24"/>
              </w:rPr>
            </w:pPr>
            <w:r>
              <w:rPr>
                <w:rFonts w:asciiTheme="minorHAnsi" w:hAnsiTheme="minorHAnsi"/>
                <w:b/>
                <w:sz w:val="24"/>
              </w:rPr>
              <w:t>Read Chapter 8: Structuring an Argument</w:t>
            </w:r>
          </w:p>
        </w:tc>
        <w:tc>
          <w:tcPr>
            <w:tcW w:w="3192" w:type="dxa"/>
          </w:tcPr>
          <w:p w:rsidR="00243DF3" w:rsidRPr="00152F24" w:rsidRDefault="00243DF3" w:rsidP="005863A0">
            <w:pPr>
              <w:spacing w:before="2" w:after="2"/>
              <w:rPr>
                <w:rFonts w:asciiTheme="minorHAnsi" w:hAnsiTheme="minorHAnsi"/>
                <w:b/>
                <w:sz w:val="24"/>
              </w:rPr>
            </w:pPr>
            <w:r w:rsidRPr="00152F24">
              <w:rPr>
                <w:rFonts w:asciiTheme="minorHAnsi" w:hAnsiTheme="minorHAnsi"/>
                <w:b/>
                <w:sz w:val="24"/>
              </w:rPr>
              <w:t>Structuring arguments: making rhetorical moves.</w:t>
            </w:r>
          </w:p>
          <w:p w:rsidR="009D7760" w:rsidRPr="00152F24" w:rsidRDefault="00FA55A8" w:rsidP="005863A0">
            <w:pPr>
              <w:spacing w:before="2" w:after="2"/>
              <w:rPr>
                <w:rFonts w:asciiTheme="minorHAnsi" w:hAnsiTheme="minorHAnsi"/>
                <w:b/>
                <w:sz w:val="24"/>
              </w:rPr>
            </w:pPr>
            <w:r w:rsidRPr="00152F24">
              <w:rPr>
                <w:rFonts w:asciiTheme="minorHAnsi" w:hAnsiTheme="minorHAnsi"/>
                <w:b/>
                <w:sz w:val="24"/>
              </w:rPr>
              <w:t>Work in groups</w:t>
            </w:r>
            <w:r w:rsidR="00B9495D">
              <w:rPr>
                <w:rFonts w:asciiTheme="minorHAnsi" w:hAnsiTheme="minorHAnsi"/>
                <w:b/>
                <w:sz w:val="24"/>
              </w:rPr>
              <w:t>.</w:t>
            </w:r>
          </w:p>
        </w:tc>
      </w:tr>
      <w:tr w:rsidR="009D7760" w:rsidRPr="00152F24">
        <w:tc>
          <w:tcPr>
            <w:tcW w:w="3192" w:type="dxa"/>
          </w:tcPr>
          <w:p w:rsidR="009D7760" w:rsidRPr="00152F24" w:rsidRDefault="009D7760" w:rsidP="005863A0">
            <w:pPr>
              <w:spacing w:before="2" w:after="2"/>
              <w:rPr>
                <w:rFonts w:asciiTheme="minorHAnsi" w:hAnsiTheme="minorHAnsi"/>
                <w:b/>
                <w:sz w:val="24"/>
              </w:rPr>
            </w:pPr>
            <w:r w:rsidRPr="00152F24">
              <w:rPr>
                <w:rFonts w:asciiTheme="minorHAnsi" w:hAnsiTheme="minorHAnsi"/>
                <w:b/>
                <w:sz w:val="24"/>
              </w:rPr>
              <w:t>Wednesday, Apr. 5</w:t>
            </w:r>
          </w:p>
        </w:tc>
        <w:tc>
          <w:tcPr>
            <w:tcW w:w="3192" w:type="dxa"/>
          </w:tcPr>
          <w:p w:rsidR="009D7760" w:rsidRPr="00152F24" w:rsidRDefault="009D7760" w:rsidP="005863A0">
            <w:pPr>
              <w:spacing w:before="2" w:after="2"/>
              <w:rPr>
                <w:rFonts w:asciiTheme="minorHAnsi" w:hAnsiTheme="minorHAnsi"/>
                <w:b/>
                <w:sz w:val="24"/>
              </w:rPr>
            </w:pPr>
          </w:p>
        </w:tc>
        <w:tc>
          <w:tcPr>
            <w:tcW w:w="3192" w:type="dxa"/>
          </w:tcPr>
          <w:p w:rsidR="009D7760" w:rsidRPr="00152F24" w:rsidRDefault="00B57A2D" w:rsidP="001E697E">
            <w:pPr>
              <w:spacing w:before="2" w:after="2"/>
              <w:rPr>
                <w:rFonts w:asciiTheme="minorHAnsi" w:hAnsiTheme="minorHAnsi"/>
                <w:b/>
                <w:sz w:val="24"/>
              </w:rPr>
            </w:pPr>
            <w:r w:rsidRPr="00152F24">
              <w:rPr>
                <w:rFonts w:asciiTheme="minorHAnsi" w:hAnsiTheme="minorHAnsi"/>
                <w:b/>
                <w:sz w:val="24"/>
                <w:highlight w:val="yellow"/>
              </w:rPr>
              <w:t>ONLINE</w:t>
            </w:r>
            <w:r w:rsidR="00D83670" w:rsidRPr="00152F24">
              <w:rPr>
                <w:rFonts w:asciiTheme="minorHAnsi" w:hAnsiTheme="minorHAnsi"/>
                <w:b/>
                <w:sz w:val="24"/>
              </w:rPr>
              <w:t xml:space="preserve">: Go to </w:t>
            </w:r>
            <w:proofErr w:type="spellStart"/>
            <w:r w:rsidR="00D83670" w:rsidRPr="00152F24">
              <w:rPr>
                <w:rFonts w:asciiTheme="minorHAnsi" w:hAnsiTheme="minorHAnsi"/>
                <w:b/>
                <w:sz w:val="24"/>
              </w:rPr>
              <w:t>CCNY’s</w:t>
            </w:r>
            <w:proofErr w:type="spellEnd"/>
            <w:r w:rsidR="00D83670" w:rsidRPr="00152F24">
              <w:rPr>
                <w:rFonts w:asciiTheme="minorHAnsi" w:hAnsiTheme="minorHAnsi"/>
                <w:b/>
                <w:sz w:val="24"/>
              </w:rPr>
              <w:t xml:space="preserve"> “Opposing Viewpoints in </w:t>
            </w:r>
            <w:r w:rsidR="001E697E" w:rsidRPr="00152F24">
              <w:rPr>
                <w:rFonts w:asciiTheme="minorHAnsi" w:hAnsiTheme="minorHAnsi"/>
                <w:b/>
                <w:sz w:val="24"/>
              </w:rPr>
              <w:t>Context” and find two opposing v</w:t>
            </w:r>
            <w:r w:rsidR="00D83670" w:rsidRPr="00152F24">
              <w:rPr>
                <w:rFonts w:asciiTheme="minorHAnsi" w:hAnsiTheme="minorHAnsi"/>
                <w:b/>
                <w:sz w:val="24"/>
              </w:rPr>
              <w:t xml:space="preserve">iewpoint articles on a subject that interests you. </w:t>
            </w:r>
            <w:r w:rsidR="001E697E" w:rsidRPr="00152F24">
              <w:rPr>
                <w:rFonts w:asciiTheme="minorHAnsi" w:hAnsiTheme="minorHAnsi"/>
                <w:b/>
                <w:sz w:val="24"/>
              </w:rPr>
              <w:t>I</w:t>
            </w:r>
            <w:r w:rsidR="00D83670" w:rsidRPr="00152F24">
              <w:rPr>
                <w:rFonts w:asciiTheme="minorHAnsi" w:hAnsiTheme="minorHAnsi"/>
                <w:b/>
                <w:sz w:val="24"/>
              </w:rPr>
              <w:t xml:space="preserve">dentify the rhetorical moves that the writers make to support their own claims, entertain objects to their claims, make concessions to these objections, and offer counter arguments to these objections. </w:t>
            </w:r>
            <w:r w:rsidR="001E697E" w:rsidRPr="00152F24">
              <w:rPr>
                <w:rFonts w:asciiTheme="minorHAnsi" w:hAnsiTheme="minorHAnsi"/>
                <w:b/>
                <w:sz w:val="24"/>
              </w:rPr>
              <w:t>See assignment sheet for complete instructions.</w:t>
            </w:r>
          </w:p>
        </w:tc>
      </w:tr>
      <w:tr w:rsidR="009D7760" w:rsidRPr="00152F24">
        <w:tc>
          <w:tcPr>
            <w:tcW w:w="3192" w:type="dxa"/>
          </w:tcPr>
          <w:p w:rsidR="009D7760" w:rsidRPr="00152F24" w:rsidRDefault="009D7760" w:rsidP="005863A0">
            <w:pPr>
              <w:spacing w:before="2" w:after="2"/>
              <w:rPr>
                <w:rFonts w:asciiTheme="minorHAnsi" w:hAnsiTheme="minorHAnsi"/>
                <w:b/>
                <w:sz w:val="24"/>
              </w:rPr>
            </w:pPr>
            <w:r w:rsidRPr="00152F24">
              <w:rPr>
                <w:rFonts w:asciiTheme="minorHAnsi" w:hAnsiTheme="minorHAnsi"/>
                <w:b/>
                <w:sz w:val="24"/>
              </w:rPr>
              <w:t>Monday, Apr. 10</w:t>
            </w:r>
          </w:p>
        </w:tc>
        <w:tc>
          <w:tcPr>
            <w:tcW w:w="3192" w:type="dxa"/>
          </w:tcPr>
          <w:p w:rsidR="009D7760" w:rsidRPr="00152F24" w:rsidRDefault="00371AF2" w:rsidP="005863A0">
            <w:pPr>
              <w:spacing w:before="2" w:after="2"/>
              <w:rPr>
                <w:rFonts w:asciiTheme="minorHAnsi" w:hAnsiTheme="minorHAnsi"/>
                <w:b/>
                <w:sz w:val="24"/>
              </w:rPr>
            </w:pPr>
            <w:r w:rsidRPr="00152F24">
              <w:rPr>
                <w:rFonts w:asciiTheme="minorHAnsi" w:hAnsiTheme="minorHAnsi"/>
                <w:b/>
                <w:noProof/>
              </w:rPr>
              <w:drawing>
                <wp:inline distT="0" distB="0" distL="0" distR="0">
                  <wp:extent cx="800100" cy="4572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800100" cy="457200"/>
                          </a:xfrm>
                          <a:prstGeom prst="rect">
                            <a:avLst/>
                          </a:prstGeom>
                          <a:noFill/>
                          <a:ln w="9525">
                            <a:noFill/>
                            <a:miter lim="800000"/>
                            <a:headEnd/>
                            <a:tailEnd/>
                          </a:ln>
                        </pic:spPr>
                      </pic:pic>
                    </a:graphicData>
                  </a:graphic>
                </wp:inline>
              </w:drawing>
            </w:r>
            <w:r w:rsidR="001E697E" w:rsidRPr="00152F24">
              <w:rPr>
                <w:rFonts w:asciiTheme="minorHAnsi" w:hAnsiTheme="minorHAnsi"/>
                <w:b/>
                <w:sz w:val="24"/>
              </w:rPr>
              <w:t>;</w:t>
            </w:r>
          </w:p>
        </w:tc>
        <w:tc>
          <w:tcPr>
            <w:tcW w:w="3192" w:type="dxa"/>
          </w:tcPr>
          <w:p w:rsidR="00371AF2" w:rsidRPr="00152F24" w:rsidRDefault="00371AF2" w:rsidP="005863A0">
            <w:pPr>
              <w:spacing w:before="2" w:after="2"/>
              <w:rPr>
                <w:rFonts w:asciiTheme="minorHAnsi" w:hAnsiTheme="minorHAnsi"/>
                <w:b/>
                <w:sz w:val="24"/>
              </w:rPr>
            </w:pPr>
            <w:r w:rsidRPr="00152F24">
              <w:rPr>
                <w:rFonts w:asciiTheme="minorHAnsi" w:hAnsiTheme="minorHAnsi"/>
                <w:b/>
                <w:sz w:val="24"/>
              </w:rPr>
              <w:t>SPRING BREAK</w:t>
            </w:r>
          </w:p>
          <w:p w:rsidR="009D7760" w:rsidRPr="00152F24" w:rsidRDefault="009D7760" w:rsidP="005863A0">
            <w:pPr>
              <w:spacing w:before="2" w:after="2"/>
              <w:rPr>
                <w:rFonts w:asciiTheme="minorHAnsi" w:hAnsiTheme="minorHAnsi"/>
                <w:b/>
                <w:sz w:val="24"/>
              </w:rPr>
            </w:pPr>
            <w:r w:rsidRPr="00152F24">
              <w:rPr>
                <w:rFonts w:asciiTheme="minorHAnsi" w:hAnsiTheme="minorHAnsi"/>
                <w:b/>
                <w:sz w:val="24"/>
              </w:rPr>
              <w:t>NO CLASSES</w:t>
            </w:r>
          </w:p>
        </w:tc>
      </w:tr>
      <w:tr w:rsidR="009D7760" w:rsidRPr="00152F24">
        <w:tc>
          <w:tcPr>
            <w:tcW w:w="3192" w:type="dxa"/>
          </w:tcPr>
          <w:p w:rsidR="009D7760" w:rsidRPr="00152F24" w:rsidRDefault="009D7760" w:rsidP="009D7760">
            <w:pPr>
              <w:spacing w:before="2" w:after="2"/>
              <w:rPr>
                <w:rFonts w:asciiTheme="minorHAnsi" w:hAnsiTheme="minorHAnsi"/>
                <w:b/>
                <w:sz w:val="24"/>
              </w:rPr>
            </w:pPr>
            <w:r w:rsidRPr="00152F24">
              <w:rPr>
                <w:rFonts w:asciiTheme="minorHAnsi" w:hAnsiTheme="minorHAnsi"/>
                <w:b/>
                <w:sz w:val="24"/>
              </w:rPr>
              <w:t>Wednesday, Apr. 12</w:t>
            </w:r>
          </w:p>
        </w:tc>
        <w:tc>
          <w:tcPr>
            <w:tcW w:w="3192" w:type="dxa"/>
          </w:tcPr>
          <w:p w:rsidR="009D7760" w:rsidRPr="00152F24" w:rsidRDefault="009D7760" w:rsidP="005863A0">
            <w:pPr>
              <w:spacing w:before="2" w:after="2"/>
              <w:rPr>
                <w:rFonts w:asciiTheme="minorHAnsi" w:hAnsiTheme="minorHAnsi"/>
                <w:b/>
                <w:sz w:val="24"/>
              </w:rPr>
            </w:pPr>
          </w:p>
        </w:tc>
        <w:tc>
          <w:tcPr>
            <w:tcW w:w="3192" w:type="dxa"/>
          </w:tcPr>
          <w:p w:rsidR="009D7760" w:rsidRPr="00152F24" w:rsidRDefault="009D7760" w:rsidP="005863A0">
            <w:pPr>
              <w:spacing w:before="2" w:after="2"/>
              <w:rPr>
                <w:rFonts w:asciiTheme="minorHAnsi" w:hAnsiTheme="minorHAnsi"/>
                <w:b/>
                <w:sz w:val="24"/>
              </w:rPr>
            </w:pPr>
            <w:r w:rsidRPr="00152F24">
              <w:rPr>
                <w:rFonts w:asciiTheme="minorHAnsi" w:hAnsiTheme="minorHAnsi"/>
                <w:b/>
                <w:sz w:val="24"/>
              </w:rPr>
              <w:t>NO CLASSES</w:t>
            </w:r>
          </w:p>
        </w:tc>
      </w:tr>
      <w:tr w:rsidR="009D7760" w:rsidRPr="00152F24">
        <w:tc>
          <w:tcPr>
            <w:tcW w:w="3192" w:type="dxa"/>
          </w:tcPr>
          <w:p w:rsidR="009D7760" w:rsidRPr="00152F24" w:rsidRDefault="009D7760" w:rsidP="005863A0">
            <w:pPr>
              <w:spacing w:before="2" w:after="2"/>
              <w:rPr>
                <w:rFonts w:asciiTheme="minorHAnsi" w:hAnsiTheme="minorHAnsi"/>
                <w:b/>
                <w:sz w:val="24"/>
              </w:rPr>
            </w:pPr>
            <w:r w:rsidRPr="00152F24">
              <w:rPr>
                <w:rFonts w:asciiTheme="minorHAnsi" w:hAnsiTheme="minorHAnsi"/>
                <w:b/>
                <w:sz w:val="24"/>
              </w:rPr>
              <w:t>Monday, Apr. 17</w:t>
            </w:r>
          </w:p>
        </w:tc>
        <w:tc>
          <w:tcPr>
            <w:tcW w:w="3192" w:type="dxa"/>
          </w:tcPr>
          <w:p w:rsidR="009D7760" w:rsidRPr="00152F24" w:rsidRDefault="009D7760" w:rsidP="005863A0">
            <w:pPr>
              <w:spacing w:before="2" w:after="2"/>
              <w:rPr>
                <w:rFonts w:asciiTheme="minorHAnsi" w:hAnsiTheme="minorHAnsi"/>
                <w:b/>
                <w:sz w:val="24"/>
              </w:rPr>
            </w:pPr>
          </w:p>
        </w:tc>
        <w:tc>
          <w:tcPr>
            <w:tcW w:w="3192" w:type="dxa"/>
          </w:tcPr>
          <w:p w:rsidR="009D7760" w:rsidRPr="00152F24" w:rsidRDefault="009D7760" w:rsidP="005863A0">
            <w:pPr>
              <w:spacing w:before="2" w:after="2"/>
              <w:rPr>
                <w:rFonts w:asciiTheme="minorHAnsi" w:hAnsiTheme="minorHAnsi"/>
                <w:b/>
                <w:sz w:val="24"/>
              </w:rPr>
            </w:pPr>
            <w:r w:rsidRPr="00152F24">
              <w:rPr>
                <w:rFonts w:asciiTheme="minorHAnsi" w:hAnsiTheme="minorHAnsi"/>
                <w:b/>
                <w:sz w:val="24"/>
              </w:rPr>
              <w:t>NO CLASSES</w:t>
            </w:r>
          </w:p>
        </w:tc>
      </w:tr>
      <w:tr w:rsidR="009D7760" w:rsidRPr="00152F24">
        <w:tc>
          <w:tcPr>
            <w:tcW w:w="3192" w:type="dxa"/>
          </w:tcPr>
          <w:p w:rsidR="009D7760" w:rsidRPr="00152F24" w:rsidRDefault="009D7760" w:rsidP="005863A0">
            <w:pPr>
              <w:spacing w:before="2" w:after="2"/>
              <w:rPr>
                <w:rFonts w:asciiTheme="minorHAnsi" w:hAnsiTheme="minorHAnsi"/>
                <w:b/>
                <w:sz w:val="24"/>
              </w:rPr>
            </w:pPr>
            <w:r w:rsidRPr="00152F24">
              <w:rPr>
                <w:rFonts w:asciiTheme="minorHAnsi" w:hAnsiTheme="minorHAnsi"/>
                <w:b/>
                <w:sz w:val="24"/>
              </w:rPr>
              <w:t>Wednesday, Apr. 19</w:t>
            </w:r>
          </w:p>
        </w:tc>
        <w:tc>
          <w:tcPr>
            <w:tcW w:w="3192" w:type="dxa"/>
          </w:tcPr>
          <w:p w:rsidR="009D7760" w:rsidRPr="00152F24" w:rsidRDefault="003E22B3" w:rsidP="005863A0">
            <w:pPr>
              <w:spacing w:before="2" w:after="2"/>
              <w:rPr>
                <w:rFonts w:asciiTheme="minorHAnsi" w:hAnsiTheme="minorHAnsi"/>
                <w:b/>
                <w:sz w:val="24"/>
              </w:rPr>
            </w:pPr>
            <w:r w:rsidRPr="00152F24">
              <w:rPr>
                <w:rFonts w:asciiTheme="minorHAnsi" w:hAnsiTheme="minorHAnsi"/>
                <w:b/>
                <w:sz w:val="24"/>
              </w:rPr>
              <w:t>Read Chapter 21: Making Oral Presentations</w:t>
            </w:r>
          </w:p>
        </w:tc>
        <w:tc>
          <w:tcPr>
            <w:tcW w:w="3192" w:type="dxa"/>
          </w:tcPr>
          <w:p w:rsidR="009D7760" w:rsidRPr="00152F24" w:rsidRDefault="003E22B3" w:rsidP="005863A0">
            <w:pPr>
              <w:spacing w:before="2" w:after="2"/>
              <w:rPr>
                <w:rFonts w:asciiTheme="minorHAnsi" w:hAnsiTheme="minorHAnsi"/>
                <w:b/>
                <w:sz w:val="24"/>
              </w:rPr>
            </w:pPr>
            <w:r w:rsidRPr="00152F24">
              <w:rPr>
                <w:rFonts w:asciiTheme="minorHAnsi" w:hAnsiTheme="minorHAnsi"/>
                <w:b/>
                <w:sz w:val="24"/>
              </w:rPr>
              <w:t>*Review Chapter 21</w:t>
            </w:r>
          </w:p>
        </w:tc>
      </w:tr>
      <w:tr w:rsidR="009D7760" w:rsidRPr="00152F24">
        <w:tc>
          <w:tcPr>
            <w:tcW w:w="3192" w:type="dxa"/>
          </w:tcPr>
          <w:p w:rsidR="009D7760" w:rsidRPr="00152F24" w:rsidRDefault="009D7760" w:rsidP="009D7760">
            <w:pPr>
              <w:spacing w:before="2" w:after="2"/>
              <w:rPr>
                <w:rFonts w:asciiTheme="minorHAnsi" w:hAnsiTheme="minorHAnsi"/>
                <w:b/>
                <w:sz w:val="24"/>
              </w:rPr>
            </w:pPr>
            <w:r w:rsidRPr="00152F24">
              <w:rPr>
                <w:rFonts w:asciiTheme="minorHAnsi" w:hAnsiTheme="minorHAnsi"/>
                <w:b/>
                <w:sz w:val="24"/>
              </w:rPr>
              <w:t>Monday, Apr. 24</w:t>
            </w:r>
          </w:p>
        </w:tc>
        <w:tc>
          <w:tcPr>
            <w:tcW w:w="3192" w:type="dxa"/>
          </w:tcPr>
          <w:p w:rsidR="009D7760" w:rsidRPr="00152F24" w:rsidRDefault="009D7760" w:rsidP="005863A0">
            <w:pPr>
              <w:spacing w:before="2" w:after="2"/>
              <w:rPr>
                <w:rFonts w:asciiTheme="minorHAnsi" w:hAnsiTheme="minorHAnsi"/>
                <w:b/>
                <w:sz w:val="24"/>
              </w:rPr>
            </w:pPr>
          </w:p>
        </w:tc>
        <w:tc>
          <w:tcPr>
            <w:tcW w:w="3192" w:type="dxa"/>
          </w:tcPr>
          <w:p w:rsidR="009D7760" w:rsidRPr="00152F24" w:rsidRDefault="00D83670" w:rsidP="005863A0">
            <w:pPr>
              <w:spacing w:before="2" w:after="2"/>
              <w:rPr>
                <w:rFonts w:asciiTheme="minorHAnsi" w:hAnsiTheme="minorHAnsi"/>
                <w:b/>
                <w:sz w:val="24"/>
              </w:rPr>
            </w:pPr>
            <w:r w:rsidRPr="00152F24">
              <w:rPr>
                <w:rFonts w:asciiTheme="minorHAnsi" w:hAnsiTheme="minorHAnsi"/>
                <w:b/>
                <w:sz w:val="24"/>
              </w:rPr>
              <w:t>Work in groups</w:t>
            </w:r>
          </w:p>
        </w:tc>
      </w:tr>
      <w:tr w:rsidR="009D7760" w:rsidRPr="00152F24">
        <w:tc>
          <w:tcPr>
            <w:tcW w:w="3192" w:type="dxa"/>
          </w:tcPr>
          <w:p w:rsidR="009D7760" w:rsidRPr="00152F24" w:rsidRDefault="009D7760" w:rsidP="009D7760">
            <w:pPr>
              <w:spacing w:before="2" w:after="2"/>
              <w:rPr>
                <w:rFonts w:asciiTheme="minorHAnsi" w:hAnsiTheme="minorHAnsi"/>
                <w:b/>
                <w:sz w:val="24"/>
              </w:rPr>
            </w:pPr>
            <w:r w:rsidRPr="00152F24">
              <w:rPr>
                <w:rFonts w:asciiTheme="minorHAnsi" w:hAnsiTheme="minorHAnsi"/>
                <w:b/>
                <w:sz w:val="24"/>
              </w:rPr>
              <w:t>Wednesday, Apr. 26</w:t>
            </w:r>
          </w:p>
        </w:tc>
        <w:tc>
          <w:tcPr>
            <w:tcW w:w="3192" w:type="dxa"/>
          </w:tcPr>
          <w:p w:rsidR="009D7760" w:rsidRPr="00152F24" w:rsidRDefault="003E22B3" w:rsidP="005863A0">
            <w:pPr>
              <w:spacing w:before="2" w:after="2"/>
              <w:rPr>
                <w:rFonts w:asciiTheme="minorHAnsi" w:hAnsiTheme="minorHAnsi"/>
                <w:b/>
                <w:sz w:val="24"/>
              </w:rPr>
            </w:pPr>
            <w:r w:rsidRPr="00152F24">
              <w:rPr>
                <w:rFonts w:asciiTheme="minorHAnsi" w:hAnsiTheme="minorHAnsi"/>
                <w:b/>
                <w:sz w:val="24"/>
              </w:rPr>
              <w:t>Bring proposal for peer review</w:t>
            </w:r>
          </w:p>
        </w:tc>
        <w:tc>
          <w:tcPr>
            <w:tcW w:w="3192" w:type="dxa"/>
          </w:tcPr>
          <w:p w:rsidR="009D7760" w:rsidRPr="00152F24" w:rsidRDefault="003E22B3" w:rsidP="005863A0">
            <w:pPr>
              <w:spacing w:before="2" w:after="2"/>
              <w:rPr>
                <w:rFonts w:asciiTheme="minorHAnsi" w:hAnsiTheme="minorHAnsi"/>
                <w:b/>
                <w:sz w:val="24"/>
              </w:rPr>
            </w:pPr>
            <w:r w:rsidRPr="00152F24">
              <w:rPr>
                <w:rFonts w:asciiTheme="minorHAnsi" w:hAnsiTheme="minorHAnsi"/>
                <w:b/>
                <w:sz w:val="24"/>
              </w:rPr>
              <w:t>Peer review of proposal</w:t>
            </w:r>
          </w:p>
        </w:tc>
      </w:tr>
      <w:tr w:rsidR="009D7760" w:rsidRPr="00152F24">
        <w:tc>
          <w:tcPr>
            <w:tcW w:w="3192" w:type="dxa"/>
          </w:tcPr>
          <w:p w:rsidR="009D7760" w:rsidRPr="00152F24" w:rsidRDefault="009D7760" w:rsidP="005863A0">
            <w:pPr>
              <w:spacing w:before="2" w:after="2"/>
              <w:rPr>
                <w:rFonts w:asciiTheme="minorHAnsi" w:hAnsiTheme="minorHAnsi"/>
                <w:b/>
                <w:sz w:val="24"/>
              </w:rPr>
            </w:pPr>
            <w:r w:rsidRPr="00152F24">
              <w:rPr>
                <w:rFonts w:asciiTheme="minorHAnsi" w:hAnsiTheme="minorHAnsi"/>
                <w:b/>
                <w:sz w:val="24"/>
              </w:rPr>
              <w:t>Monday, May 1</w:t>
            </w:r>
          </w:p>
        </w:tc>
        <w:tc>
          <w:tcPr>
            <w:tcW w:w="3192" w:type="dxa"/>
          </w:tcPr>
          <w:p w:rsidR="009D7760" w:rsidRPr="00152F24" w:rsidRDefault="004D4B29" w:rsidP="005863A0">
            <w:pPr>
              <w:spacing w:before="2" w:after="2"/>
              <w:rPr>
                <w:rFonts w:asciiTheme="minorHAnsi" w:hAnsiTheme="minorHAnsi"/>
                <w:b/>
                <w:sz w:val="24"/>
              </w:rPr>
            </w:pPr>
            <w:r w:rsidRPr="00152F24">
              <w:rPr>
                <w:rFonts w:asciiTheme="minorHAnsi" w:hAnsiTheme="minorHAnsi"/>
                <w:b/>
                <w:sz w:val="24"/>
              </w:rPr>
              <w:t>Due Proposals</w:t>
            </w:r>
          </w:p>
        </w:tc>
        <w:tc>
          <w:tcPr>
            <w:tcW w:w="3192" w:type="dxa"/>
          </w:tcPr>
          <w:p w:rsidR="009D7760" w:rsidRPr="00152F24" w:rsidRDefault="004D4B29" w:rsidP="005863A0">
            <w:pPr>
              <w:spacing w:before="2" w:after="2"/>
              <w:rPr>
                <w:rFonts w:asciiTheme="minorHAnsi" w:hAnsiTheme="minorHAnsi"/>
                <w:b/>
                <w:sz w:val="24"/>
              </w:rPr>
            </w:pPr>
            <w:r w:rsidRPr="00152F24">
              <w:rPr>
                <w:rFonts w:asciiTheme="minorHAnsi" w:hAnsiTheme="minorHAnsi"/>
                <w:b/>
                <w:sz w:val="24"/>
              </w:rPr>
              <w:t>Self-Assessment workshop</w:t>
            </w:r>
          </w:p>
        </w:tc>
      </w:tr>
      <w:tr w:rsidR="009D7760" w:rsidRPr="00152F24">
        <w:tc>
          <w:tcPr>
            <w:tcW w:w="3192" w:type="dxa"/>
          </w:tcPr>
          <w:p w:rsidR="009D7760" w:rsidRPr="00152F24" w:rsidRDefault="009D7760" w:rsidP="005863A0">
            <w:pPr>
              <w:spacing w:before="2" w:after="2"/>
              <w:rPr>
                <w:rFonts w:asciiTheme="minorHAnsi" w:hAnsiTheme="minorHAnsi"/>
                <w:b/>
                <w:sz w:val="24"/>
              </w:rPr>
            </w:pPr>
            <w:r w:rsidRPr="00152F24">
              <w:rPr>
                <w:rFonts w:asciiTheme="minorHAnsi" w:hAnsiTheme="minorHAnsi"/>
                <w:b/>
                <w:sz w:val="24"/>
              </w:rPr>
              <w:t>Wednesday,  May 3</w:t>
            </w:r>
          </w:p>
        </w:tc>
        <w:tc>
          <w:tcPr>
            <w:tcW w:w="3192" w:type="dxa"/>
          </w:tcPr>
          <w:p w:rsidR="009D7760" w:rsidRPr="00152F24" w:rsidRDefault="009D7760" w:rsidP="005863A0">
            <w:pPr>
              <w:spacing w:before="2" w:after="2"/>
              <w:rPr>
                <w:rFonts w:asciiTheme="minorHAnsi" w:hAnsiTheme="minorHAnsi"/>
                <w:b/>
                <w:sz w:val="24"/>
              </w:rPr>
            </w:pPr>
          </w:p>
        </w:tc>
        <w:tc>
          <w:tcPr>
            <w:tcW w:w="3192" w:type="dxa"/>
          </w:tcPr>
          <w:p w:rsidR="009D7760" w:rsidRPr="00152F24" w:rsidRDefault="00506882" w:rsidP="005863A0">
            <w:pPr>
              <w:spacing w:before="2" w:after="2"/>
              <w:rPr>
                <w:rFonts w:asciiTheme="minorHAnsi" w:hAnsiTheme="minorHAnsi"/>
                <w:b/>
                <w:sz w:val="24"/>
              </w:rPr>
            </w:pPr>
            <w:r w:rsidRPr="00152F24">
              <w:rPr>
                <w:rFonts w:asciiTheme="minorHAnsi" w:hAnsiTheme="minorHAnsi"/>
                <w:b/>
                <w:sz w:val="24"/>
              </w:rPr>
              <w:t>Portfolio workshop</w:t>
            </w:r>
          </w:p>
        </w:tc>
      </w:tr>
      <w:tr w:rsidR="009D7760" w:rsidRPr="00152F24">
        <w:tc>
          <w:tcPr>
            <w:tcW w:w="3192" w:type="dxa"/>
          </w:tcPr>
          <w:p w:rsidR="009D7760" w:rsidRPr="00152F24" w:rsidRDefault="009D7760" w:rsidP="005863A0">
            <w:pPr>
              <w:spacing w:before="2" w:after="2"/>
              <w:rPr>
                <w:rFonts w:asciiTheme="minorHAnsi" w:hAnsiTheme="minorHAnsi"/>
                <w:b/>
                <w:sz w:val="24"/>
              </w:rPr>
            </w:pPr>
            <w:r w:rsidRPr="00152F24">
              <w:rPr>
                <w:rFonts w:asciiTheme="minorHAnsi" w:hAnsiTheme="minorHAnsi"/>
                <w:b/>
                <w:sz w:val="24"/>
              </w:rPr>
              <w:t>Monday,  May 8</w:t>
            </w:r>
          </w:p>
        </w:tc>
        <w:tc>
          <w:tcPr>
            <w:tcW w:w="3192" w:type="dxa"/>
          </w:tcPr>
          <w:p w:rsidR="009D7760" w:rsidRPr="00152F24" w:rsidRDefault="009D7760" w:rsidP="005863A0">
            <w:pPr>
              <w:spacing w:before="2" w:after="2"/>
              <w:rPr>
                <w:rFonts w:asciiTheme="minorHAnsi" w:hAnsiTheme="minorHAnsi"/>
                <w:b/>
                <w:sz w:val="24"/>
              </w:rPr>
            </w:pPr>
          </w:p>
        </w:tc>
        <w:tc>
          <w:tcPr>
            <w:tcW w:w="3192" w:type="dxa"/>
          </w:tcPr>
          <w:p w:rsidR="009D7760" w:rsidRPr="00152F24" w:rsidRDefault="00506882" w:rsidP="005863A0">
            <w:pPr>
              <w:spacing w:before="2" w:after="2"/>
              <w:rPr>
                <w:rFonts w:asciiTheme="minorHAnsi" w:hAnsiTheme="minorHAnsi"/>
                <w:b/>
                <w:sz w:val="24"/>
              </w:rPr>
            </w:pPr>
            <w:r w:rsidRPr="00152F24">
              <w:rPr>
                <w:rFonts w:asciiTheme="minorHAnsi" w:hAnsiTheme="minorHAnsi"/>
                <w:b/>
                <w:sz w:val="24"/>
              </w:rPr>
              <w:t>Portfolio workshop</w:t>
            </w:r>
          </w:p>
        </w:tc>
      </w:tr>
      <w:tr w:rsidR="009D7760" w:rsidRPr="00152F24">
        <w:tc>
          <w:tcPr>
            <w:tcW w:w="3192" w:type="dxa"/>
          </w:tcPr>
          <w:p w:rsidR="009D7760" w:rsidRPr="00152F24" w:rsidRDefault="009D7760" w:rsidP="005863A0">
            <w:pPr>
              <w:spacing w:before="2" w:after="2"/>
              <w:rPr>
                <w:rFonts w:asciiTheme="minorHAnsi" w:hAnsiTheme="minorHAnsi"/>
                <w:b/>
                <w:sz w:val="24"/>
              </w:rPr>
            </w:pPr>
            <w:r w:rsidRPr="00152F24">
              <w:rPr>
                <w:rFonts w:asciiTheme="minorHAnsi" w:hAnsiTheme="minorHAnsi"/>
                <w:b/>
                <w:sz w:val="24"/>
              </w:rPr>
              <w:t>Wednesday, May 10</w:t>
            </w:r>
          </w:p>
        </w:tc>
        <w:tc>
          <w:tcPr>
            <w:tcW w:w="3192" w:type="dxa"/>
          </w:tcPr>
          <w:p w:rsidR="009D7760" w:rsidRPr="00152F24" w:rsidRDefault="009D7760" w:rsidP="005863A0">
            <w:pPr>
              <w:spacing w:before="2" w:after="2"/>
              <w:rPr>
                <w:rFonts w:asciiTheme="minorHAnsi" w:hAnsiTheme="minorHAnsi"/>
                <w:b/>
                <w:sz w:val="24"/>
              </w:rPr>
            </w:pPr>
          </w:p>
        </w:tc>
        <w:tc>
          <w:tcPr>
            <w:tcW w:w="3192" w:type="dxa"/>
          </w:tcPr>
          <w:p w:rsidR="009D7760" w:rsidRPr="00152F24" w:rsidRDefault="00506882" w:rsidP="005863A0">
            <w:pPr>
              <w:spacing w:before="2" w:after="2"/>
              <w:rPr>
                <w:rFonts w:asciiTheme="minorHAnsi" w:hAnsiTheme="minorHAnsi"/>
                <w:b/>
                <w:sz w:val="24"/>
              </w:rPr>
            </w:pPr>
            <w:r w:rsidRPr="00152F24">
              <w:rPr>
                <w:rFonts w:asciiTheme="minorHAnsi" w:hAnsiTheme="minorHAnsi"/>
                <w:b/>
                <w:sz w:val="24"/>
              </w:rPr>
              <w:t>Presentations</w:t>
            </w:r>
          </w:p>
        </w:tc>
      </w:tr>
      <w:tr w:rsidR="009D7760" w:rsidRPr="00152F24">
        <w:tc>
          <w:tcPr>
            <w:tcW w:w="3192" w:type="dxa"/>
          </w:tcPr>
          <w:p w:rsidR="009D7760" w:rsidRPr="00152F24" w:rsidRDefault="009D7760" w:rsidP="005863A0">
            <w:pPr>
              <w:spacing w:before="2" w:after="2"/>
              <w:rPr>
                <w:rFonts w:asciiTheme="minorHAnsi" w:hAnsiTheme="minorHAnsi"/>
                <w:b/>
                <w:sz w:val="24"/>
              </w:rPr>
            </w:pPr>
            <w:r w:rsidRPr="00152F24">
              <w:rPr>
                <w:rFonts w:asciiTheme="minorHAnsi" w:hAnsiTheme="minorHAnsi"/>
                <w:b/>
                <w:sz w:val="24"/>
              </w:rPr>
              <w:t>Monday, May 15</w:t>
            </w:r>
          </w:p>
        </w:tc>
        <w:tc>
          <w:tcPr>
            <w:tcW w:w="3192" w:type="dxa"/>
          </w:tcPr>
          <w:p w:rsidR="009D7760" w:rsidRPr="00152F24" w:rsidRDefault="009D7760" w:rsidP="005863A0">
            <w:pPr>
              <w:spacing w:before="2" w:after="2"/>
              <w:rPr>
                <w:rFonts w:asciiTheme="minorHAnsi" w:hAnsiTheme="minorHAnsi"/>
                <w:b/>
                <w:sz w:val="24"/>
              </w:rPr>
            </w:pPr>
          </w:p>
        </w:tc>
        <w:tc>
          <w:tcPr>
            <w:tcW w:w="3192" w:type="dxa"/>
          </w:tcPr>
          <w:p w:rsidR="009D7760" w:rsidRPr="00152F24" w:rsidRDefault="00506882" w:rsidP="005863A0">
            <w:pPr>
              <w:spacing w:before="2" w:after="2"/>
              <w:rPr>
                <w:rFonts w:asciiTheme="minorHAnsi" w:hAnsiTheme="minorHAnsi"/>
                <w:b/>
                <w:sz w:val="24"/>
              </w:rPr>
            </w:pPr>
            <w:r w:rsidRPr="00152F24">
              <w:rPr>
                <w:rFonts w:asciiTheme="minorHAnsi" w:hAnsiTheme="minorHAnsi"/>
                <w:b/>
                <w:sz w:val="24"/>
              </w:rPr>
              <w:t>Presentations</w:t>
            </w:r>
          </w:p>
        </w:tc>
      </w:tr>
      <w:tr w:rsidR="009D7760" w:rsidRPr="00152F24">
        <w:tc>
          <w:tcPr>
            <w:tcW w:w="3192" w:type="dxa"/>
          </w:tcPr>
          <w:p w:rsidR="009D7760" w:rsidRPr="00152F24" w:rsidRDefault="009D7760" w:rsidP="005863A0">
            <w:pPr>
              <w:spacing w:before="2" w:after="2"/>
              <w:rPr>
                <w:rFonts w:asciiTheme="minorHAnsi" w:hAnsiTheme="minorHAnsi"/>
                <w:b/>
                <w:sz w:val="24"/>
              </w:rPr>
            </w:pPr>
            <w:r w:rsidRPr="00152F24">
              <w:rPr>
                <w:rFonts w:asciiTheme="minorHAnsi" w:hAnsiTheme="minorHAnsi"/>
                <w:b/>
                <w:sz w:val="24"/>
              </w:rPr>
              <w:t>Wednesday, May 17</w:t>
            </w:r>
          </w:p>
        </w:tc>
        <w:tc>
          <w:tcPr>
            <w:tcW w:w="3192" w:type="dxa"/>
          </w:tcPr>
          <w:p w:rsidR="009D7760" w:rsidRPr="00152F24" w:rsidRDefault="009D7760" w:rsidP="005863A0">
            <w:pPr>
              <w:spacing w:before="2" w:after="2"/>
              <w:rPr>
                <w:rFonts w:asciiTheme="minorHAnsi" w:hAnsiTheme="minorHAnsi"/>
                <w:b/>
                <w:sz w:val="24"/>
              </w:rPr>
            </w:pPr>
          </w:p>
        </w:tc>
        <w:tc>
          <w:tcPr>
            <w:tcW w:w="3192" w:type="dxa"/>
          </w:tcPr>
          <w:p w:rsidR="009D7760" w:rsidRPr="00152F24" w:rsidRDefault="00506882" w:rsidP="005863A0">
            <w:pPr>
              <w:spacing w:before="2" w:after="2"/>
              <w:rPr>
                <w:rFonts w:asciiTheme="minorHAnsi" w:hAnsiTheme="minorHAnsi"/>
                <w:b/>
                <w:sz w:val="24"/>
              </w:rPr>
            </w:pPr>
            <w:r w:rsidRPr="00152F24">
              <w:rPr>
                <w:rFonts w:asciiTheme="minorHAnsi" w:hAnsiTheme="minorHAnsi"/>
                <w:b/>
                <w:sz w:val="24"/>
              </w:rPr>
              <w:t>Presentations</w:t>
            </w:r>
          </w:p>
        </w:tc>
      </w:tr>
    </w:tbl>
    <w:p w:rsidR="0026653B" w:rsidRPr="00152F24" w:rsidRDefault="0026653B">
      <w:pPr>
        <w:rPr>
          <w:rFonts w:asciiTheme="minorHAnsi" w:hAnsiTheme="minorHAnsi"/>
          <w:szCs w:val="22"/>
        </w:rPr>
      </w:pPr>
      <w:r w:rsidRPr="00152F24">
        <w:rPr>
          <w:rFonts w:asciiTheme="minorHAnsi" w:hAnsiTheme="minorHAnsi"/>
          <w:noProof/>
          <w:szCs w:val="22"/>
        </w:rPr>
        <w:drawing>
          <wp:inline distT="0" distB="0" distL="0" distR="0">
            <wp:extent cx="1917700" cy="1130300"/>
            <wp:effectExtent l="2540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ve:AlternateContent xmlns:ma="http://schemas.microsoft.com/office/mac/drawingml/2008/main">
                    <ve:Choice Requires="ma">
                      <pic:blipFill>
                        <a:blip r:embed="rId2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25"/>
                        <a:srcRect/>
                        <a:stretch>
                          <a:fillRect/>
                        </a:stretch>
                      </pic:blipFill>
                    </ve:Fallback>
                  </ve:AlternateContent>
                  <pic:spPr bwMode="auto">
                    <a:xfrm>
                      <a:off x="0" y="0"/>
                      <a:ext cx="1917700" cy="1130300"/>
                    </a:xfrm>
                    <a:prstGeom prst="rect">
                      <a:avLst/>
                    </a:prstGeom>
                    <a:noFill/>
                    <a:ln w="9525">
                      <a:noFill/>
                      <a:miter lim="800000"/>
                      <a:headEnd/>
                      <a:tailEnd/>
                    </a:ln>
                  </pic:spPr>
                </pic:pic>
              </a:graphicData>
            </a:graphic>
          </wp:inline>
        </w:drawing>
      </w:r>
    </w:p>
    <w:p w:rsidR="00243DB3" w:rsidRPr="00152F24" w:rsidRDefault="0026653B">
      <w:pPr>
        <w:rPr>
          <w:rFonts w:asciiTheme="minorHAnsi" w:hAnsiTheme="minorHAnsi"/>
          <w:szCs w:val="22"/>
        </w:rPr>
      </w:pPr>
      <w:r w:rsidRPr="00152F24">
        <w:rPr>
          <w:rFonts w:asciiTheme="minorHAnsi" w:hAnsiTheme="minorHAnsi"/>
          <w:szCs w:val="22"/>
        </w:rPr>
        <w:t>END OF SEMESTER</w:t>
      </w:r>
    </w:p>
    <w:sectPr w:rsidR="00243DB3" w:rsidRPr="00152F24" w:rsidSect="00205E8C">
      <w:headerReference w:type="even" r:id="rId26"/>
      <w:headerReference w:type="default" r:id="rId27"/>
      <w:footerReference w:type="default" r:id="rId28"/>
      <w:type w:val="continuous"/>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AB8" w:rsidRDefault="00082AB8">
      <w:r>
        <w:separator/>
      </w:r>
    </w:p>
  </w:endnote>
  <w:endnote w:type="continuationSeparator" w:id="0">
    <w:p w:rsidR="00082AB8" w:rsidRDefault="00082AB8">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altName w:val="Mangal"/>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Batang">
    <w:charset w:val="81"/>
    <w:family w:val="auto"/>
    <w:pitch w:val="variable"/>
    <w:sig w:usb0="B00002AF" w:usb1="69D77CFB" w:usb2="00000030" w:usb3="00000000" w:csb0="0008009F" w:csb1="00000000"/>
  </w:font>
  <w:font w:name="Garamond">
    <w:panose1 w:val="02020404030301010803"/>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AB8" w:rsidRDefault="00082AB8">
    <w:pPr>
      <w:pStyle w:val="Footer"/>
      <w:jc w:val="center"/>
    </w:pPr>
    <w:fldSimple w:instr=" PAGE   \* MERGEFORMAT ">
      <w:r w:rsidR="00B317EF">
        <w:rPr>
          <w:noProof/>
        </w:rPr>
        <w:t>16</w:t>
      </w:r>
    </w:fldSimple>
  </w:p>
  <w:p w:rsidR="00082AB8" w:rsidRDefault="00082AB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AB8" w:rsidRDefault="00082AB8">
      <w:r>
        <w:separator/>
      </w:r>
    </w:p>
  </w:footnote>
  <w:footnote w:type="continuationSeparator" w:id="0">
    <w:p w:rsidR="00082AB8" w:rsidRDefault="00082AB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AB8" w:rsidRDefault="00082AB8" w:rsidP="006473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2AB8" w:rsidRDefault="00082AB8" w:rsidP="006473C5">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AB8" w:rsidRDefault="00082AB8" w:rsidP="006473C5">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C5D7F"/>
    <w:multiLevelType w:val="hybridMultilevel"/>
    <w:tmpl w:val="2EC0C6D8"/>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FC369C5"/>
    <w:multiLevelType w:val="hybridMultilevel"/>
    <w:tmpl w:val="90323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603D1"/>
    <w:multiLevelType w:val="hybridMultilevel"/>
    <w:tmpl w:val="4EC8C2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FA00B8"/>
    <w:multiLevelType w:val="hybridMultilevel"/>
    <w:tmpl w:val="6846C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9B0B7B"/>
    <w:multiLevelType w:val="hybridMultilevel"/>
    <w:tmpl w:val="2484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F7E15"/>
    <w:multiLevelType w:val="hybridMultilevel"/>
    <w:tmpl w:val="6F58E9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2874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E5C13A6"/>
    <w:multiLevelType w:val="hybridMultilevel"/>
    <w:tmpl w:val="1288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395E8A"/>
    <w:multiLevelType w:val="hybridMultilevel"/>
    <w:tmpl w:val="21FE63CC"/>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3F70CB"/>
    <w:multiLevelType w:val="hybridMultilevel"/>
    <w:tmpl w:val="E0A4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21B58"/>
    <w:multiLevelType w:val="hybridMultilevel"/>
    <w:tmpl w:val="76FA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6C0421"/>
    <w:multiLevelType w:val="hybridMultilevel"/>
    <w:tmpl w:val="14067C92"/>
    <w:lvl w:ilvl="0" w:tplc="78A4D1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4"/>
  </w:num>
  <w:num w:numId="5">
    <w:abstractNumId w:val="7"/>
  </w:num>
  <w:num w:numId="6">
    <w:abstractNumId w:val="3"/>
  </w:num>
  <w:num w:numId="7">
    <w:abstractNumId w:val="11"/>
  </w:num>
  <w:num w:numId="8">
    <w:abstractNumId w:val="1"/>
  </w:num>
  <w:num w:numId="9">
    <w:abstractNumId w:val="6"/>
  </w:num>
  <w:num w:numId="10">
    <w:abstractNumId w:val="2"/>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footnotePr>
    <w:footnote w:id="-1"/>
    <w:footnote w:id="0"/>
  </w:footnotePr>
  <w:endnotePr>
    <w:endnote w:id="-1"/>
    <w:endnote w:id="0"/>
  </w:endnotePr>
  <w:compat/>
  <w:rsids>
    <w:rsidRoot w:val="00C576D9"/>
    <w:rsid w:val="00041C4D"/>
    <w:rsid w:val="000423D2"/>
    <w:rsid w:val="00045FA9"/>
    <w:rsid w:val="000574EC"/>
    <w:rsid w:val="00057C19"/>
    <w:rsid w:val="00064644"/>
    <w:rsid w:val="00082AB8"/>
    <w:rsid w:val="00092115"/>
    <w:rsid w:val="000A1268"/>
    <w:rsid w:val="000A4681"/>
    <w:rsid w:val="000C0F5B"/>
    <w:rsid w:val="000D4311"/>
    <w:rsid w:val="000E251F"/>
    <w:rsid w:val="000E6E20"/>
    <w:rsid w:val="000E7D4F"/>
    <w:rsid w:val="000F7DC9"/>
    <w:rsid w:val="00100201"/>
    <w:rsid w:val="001320C7"/>
    <w:rsid w:val="001332E0"/>
    <w:rsid w:val="00137A9F"/>
    <w:rsid w:val="00140057"/>
    <w:rsid w:val="00140903"/>
    <w:rsid w:val="00145E10"/>
    <w:rsid w:val="00152064"/>
    <w:rsid w:val="00152F24"/>
    <w:rsid w:val="001618B0"/>
    <w:rsid w:val="0016284D"/>
    <w:rsid w:val="00171BE0"/>
    <w:rsid w:val="00175B26"/>
    <w:rsid w:val="001867BC"/>
    <w:rsid w:val="001B2639"/>
    <w:rsid w:val="001B699C"/>
    <w:rsid w:val="001E697E"/>
    <w:rsid w:val="001E766E"/>
    <w:rsid w:val="001F358E"/>
    <w:rsid w:val="001F3AF6"/>
    <w:rsid w:val="00205E8C"/>
    <w:rsid w:val="00206F51"/>
    <w:rsid w:val="002143EA"/>
    <w:rsid w:val="00222E11"/>
    <w:rsid w:val="00223957"/>
    <w:rsid w:val="00243DB3"/>
    <w:rsid w:val="00243DF3"/>
    <w:rsid w:val="002457AE"/>
    <w:rsid w:val="00261E27"/>
    <w:rsid w:val="0026653B"/>
    <w:rsid w:val="00282EAC"/>
    <w:rsid w:val="00284CF6"/>
    <w:rsid w:val="00290C62"/>
    <w:rsid w:val="00291B17"/>
    <w:rsid w:val="002979BE"/>
    <w:rsid w:val="002A1B81"/>
    <w:rsid w:val="002C0967"/>
    <w:rsid w:val="002C7507"/>
    <w:rsid w:val="002E58F0"/>
    <w:rsid w:val="002E79A5"/>
    <w:rsid w:val="00304A98"/>
    <w:rsid w:val="00323419"/>
    <w:rsid w:val="00335422"/>
    <w:rsid w:val="003421B1"/>
    <w:rsid w:val="00345D55"/>
    <w:rsid w:val="00365197"/>
    <w:rsid w:val="00371AF2"/>
    <w:rsid w:val="003751D4"/>
    <w:rsid w:val="00394B84"/>
    <w:rsid w:val="00396274"/>
    <w:rsid w:val="003B07AC"/>
    <w:rsid w:val="003C0014"/>
    <w:rsid w:val="003C02B5"/>
    <w:rsid w:val="003C75D3"/>
    <w:rsid w:val="003D15F9"/>
    <w:rsid w:val="003E22B3"/>
    <w:rsid w:val="00404A47"/>
    <w:rsid w:val="00441326"/>
    <w:rsid w:val="0046065C"/>
    <w:rsid w:val="00480EBC"/>
    <w:rsid w:val="004837EC"/>
    <w:rsid w:val="004862DC"/>
    <w:rsid w:val="004C568B"/>
    <w:rsid w:val="004D0707"/>
    <w:rsid w:val="004D4B29"/>
    <w:rsid w:val="004E266E"/>
    <w:rsid w:val="004F54F7"/>
    <w:rsid w:val="0050286E"/>
    <w:rsid w:val="005063E3"/>
    <w:rsid w:val="00506882"/>
    <w:rsid w:val="00535CD1"/>
    <w:rsid w:val="005653D1"/>
    <w:rsid w:val="00582119"/>
    <w:rsid w:val="005863A0"/>
    <w:rsid w:val="005B39C2"/>
    <w:rsid w:val="005B6916"/>
    <w:rsid w:val="005C37AF"/>
    <w:rsid w:val="005F386E"/>
    <w:rsid w:val="00615A33"/>
    <w:rsid w:val="0064102B"/>
    <w:rsid w:val="006426D8"/>
    <w:rsid w:val="00645536"/>
    <w:rsid w:val="00646492"/>
    <w:rsid w:val="006473C5"/>
    <w:rsid w:val="00666C0E"/>
    <w:rsid w:val="00692EAB"/>
    <w:rsid w:val="0069663B"/>
    <w:rsid w:val="006A30E5"/>
    <w:rsid w:val="006B2892"/>
    <w:rsid w:val="006B6E8A"/>
    <w:rsid w:val="006C76E3"/>
    <w:rsid w:val="006F0BA5"/>
    <w:rsid w:val="0070759D"/>
    <w:rsid w:val="00714945"/>
    <w:rsid w:val="00716B09"/>
    <w:rsid w:val="007A44A3"/>
    <w:rsid w:val="007B480D"/>
    <w:rsid w:val="007B75F0"/>
    <w:rsid w:val="007C0A31"/>
    <w:rsid w:val="007D4C0F"/>
    <w:rsid w:val="00826C0A"/>
    <w:rsid w:val="00830C76"/>
    <w:rsid w:val="00832062"/>
    <w:rsid w:val="00843E9B"/>
    <w:rsid w:val="008568AC"/>
    <w:rsid w:val="00860D7A"/>
    <w:rsid w:val="00866847"/>
    <w:rsid w:val="00871F19"/>
    <w:rsid w:val="008744D1"/>
    <w:rsid w:val="00895725"/>
    <w:rsid w:val="00897475"/>
    <w:rsid w:val="008A2321"/>
    <w:rsid w:val="008F664C"/>
    <w:rsid w:val="00911762"/>
    <w:rsid w:val="009141F9"/>
    <w:rsid w:val="00944049"/>
    <w:rsid w:val="00957048"/>
    <w:rsid w:val="00970861"/>
    <w:rsid w:val="0098294D"/>
    <w:rsid w:val="0099040C"/>
    <w:rsid w:val="00990FD0"/>
    <w:rsid w:val="00993602"/>
    <w:rsid w:val="009947E9"/>
    <w:rsid w:val="009A6D2F"/>
    <w:rsid w:val="009B25F6"/>
    <w:rsid w:val="009B559D"/>
    <w:rsid w:val="009D4857"/>
    <w:rsid w:val="009D7760"/>
    <w:rsid w:val="009E3149"/>
    <w:rsid w:val="009E3AF1"/>
    <w:rsid w:val="009F52A8"/>
    <w:rsid w:val="00A028C2"/>
    <w:rsid w:val="00A04B01"/>
    <w:rsid w:val="00A1259C"/>
    <w:rsid w:val="00A25D5E"/>
    <w:rsid w:val="00A35B10"/>
    <w:rsid w:val="00A41E08"/>
    <w:rsid w:val="00A439FA"/>
    <w:rsid w:val="00A62008"/>
    <w:rsid w:val="00A7570C"/>
    <w:rsid w:val="00A75D50"/>
    <w:rsid w:val="00A83281"/>
    <w:rsid w:val="00AC3D1A"/>
    <w:rsid w:val="00AE7A8D"/>
    <w:rsid w:val="00AF2B61"/>
    <w:rsid w:val="00AF6D06"/>
    <w:rsid w:val="00B038D5"/>
    <w:rsid w:val="00B07404"/>
    <w:rsid w:val="00B21901"/>
    <w:rsid w:val="00B24536"/>
    <w:rsid w:val="00B30F41"/>
    <w:rsid w:val="00B317EF"/>
    <w:rsid w:val="00B57A2D"/>
    <w:rsid w:val="00B76EAF"/>
    <w:rsid w:val="00B80E3E"/>
    <w:rsid w:val="00B8235B"/>
    <w:rsid w:val="00B9495D"/>
    <w:rsid w:val="00BA1DB6"/>
    <w:rsid w:val="00BA70DE"/>
    <w:rsid w:val="00BC0B5D"/>
    <w:rsid w:val="00BC62EB"/>
    <w:rsid w:val="00BD11D8"/>
    <w:rsid w:val="00BD1D71"/>
    <w:rsid w:val="00BD3740"/>
    <w:rsid w:val="00BE0B76"/>
    <w:rsid w:val="00BE116C"/>
    <w:rsid w:val="00BE4AC6"/>
    <w:rsid w:val="00BE5BCF"/>
    <w:rsid w:val="00C03E72"/>
    <w:rsid w:val="00C113DD"/>
    <w:rsid w:val="00C22D83"/>
    <w:rsid w:val="00C26D43"/>
    <w:rsid w:val="00C410EC"/>
    <w:rsid w:val="00C460C6"/>
    <w:rsid w:val="00C576D9"/>
    <w:rsid w:val="00C6062B"/>
    <w:rsid w:val="00C97A31"/>
    <w:rsid w:val="00CA36AF"/>
    <w:rsid w:val="00CA63D8"/>
    <w:rsid w:val="00CE282B"/>
    <w:rsid w:val="00CE66BC"/>
    <w:rsid w:val="00CF5BA6"/>
    <w:rsid w:val="00CF749D"/>
    <w:rsid w:val="00D07668"/>
    <w:rsid w:val="00D3004C"/>
    <w:rsid w:val="00D56CCF"/>
    <w:rsid w:val="00D714D7"/>
    <w:rsid w:val="00D74B18"/>
    <w:rsid w:val="00D82B0A"/>
    <w:rsid w:val="00D83670"/>
    <w:rsid w:val="00D86C4A"/>
    <w:rsid w:val="00DC33B3"/>
    <w:rsid w:val="00DC66D9"/>
    <w:rsid w:val="00DF6B27"/>
    <w:rsid w:val="00E05D5D"/>
    <w:rsid w:val="00E3374C"/>
    <w:rsid w:val="00E4466B"/>
    <w:rsid w:val="00E46DAF"/>
    <w:rsid w:val="00E476D5"/>
    <w:rsid w:val="00E608C5"/>
    <w:rsid w:val="00E6264B"/>
    <w:rsid w:val="00E65AF2"/>
    <w:rsid w:val="00E65FB8"/>
    <w:rsid w:val="00E83037"/>
    <w:rsid w:val="00EA0790"/>
    <w:rsid w:val="00EA1EF3"/>
    <w:rsid w:val="00EA7578"/>
    <w:rsid w:val="00EC0601"/>
    <w:rsid w:val="00F213CD"/>
    <w:rsid w:val="00F32960"/>
    <w:rsid w:val="00F52A0E"/>
    <w:rsid w:val="00F5628B"/>
    <w:rsid w:val="00F6077F"/>
    <w:rsid w:val="00F63E32"/>
    <w:rsid w:val="00F76A43"/>
    <w:rsid w:val="00F83CBC"/>
    <w:rsid w:val="00F86CE9"/>
    <w:rsid w:val="00FA55A8"/>
    <w:rsid w:val="00FA6D4D"/>
    <w:rsid w:val="00FC6C2C"/>
    <w:rsid w:val="00FD5465"/>
    <w:rsid w:val="00FE72AD"/>
  </w:rsids>
  <m:mathPr>
    <m:mathFont m:val="Calibri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76D9"/>
    <w:pPr>
      <w:keepNext/>
      <w:tabs>
        <w:tab w:val="right" w:pos="8820"/>
      </w:tabs>
      <w:ind w:left="-450" w:right="-360"/>
      <w:outlineLvl w:val="0"/>
    </w:pPr>
    <w:rPr>
      <w:b/>
      <w:bCs/>
      <w:szCs w:val="20"/>
      <w:u w:val="single"/>
    </w:rPr>
  </w:style>
  <w:style w:type="paragraph" w:styleId="Heading2">
    <w:name w:val="heading 2"/>
    <w:basedOn w:val="normal0"/>
    <w:next w:val="normal0"/>
    <w:link w:val="Heading2Char"/>
    <w:rsid w:val="00692EAB"/>
    <w:pPr>
      <w:keepNext/>
      <w:keepLines/>
      <w:spacing w:before="360" w:after="120"/>
      <w:contextualSpacing/>
      <w:outlineLvl w:val="1"/>
    </w:pPr>
    <w:rPr>
      <w:sz w:val="32"/>
      <w:szCs w:val="32"/>
    </w:rPr>
  </w:style>
  <w:style w:type="paragraph" w:styleId="Heading3">
    <w:name w:val="heading 3"/>
    <w:basedOn w:val="normal0"/>
    <w:next w:val="normal0"/>
    <w:link w:val="Heading3Char"/>
    <w:rsid w:val="00692EAB"/>
    <w:pPr>
      <w:keepNext/>
      <w:keepLines/>
      <w:spacing w:before="320" w:after="80"/>
      <w:contextualSpacing/>
      <w:outlineLvl w:val="2"/>
    </w:pPr>
    <w:rPr>
      <w:color w:val="434343"/>
      <w:sz w:val="28"/>
      <w:szCs w:val="28"/>
    </w:rPr>
  </w:style>
  <w:style w:type="paragraph" w:styleId="Heading4">
    <w:name w:val="heading 4"/>
    <w:basedOn w:val="normal0"/>
    <w:next w:val="normal0"/>
    <w:link w:val="Heading4Char"/>
    <w:rsid w:val="00692EAB"/>
    <w:pPr>
      <w:keepNext/>
      <w:keepLines/>
      <w:spacing w:before="280" w:after="80"/>
      <w:contextualSpacing/>
      <w:outlineLvl w:val="3"/>
    </w:pPr>
    <w:rPr>
      <w:color w:val="666666"/>
      <w:sz w:val="24"/>
      <w:szCs w:val="24"/>
    </w:rPr>
  </w:style>
  <w:style w:type="paragraph" w:styleId="Heading5">
    <w:name w:val="heading 5"/>
    <w:basedOn w:val="normal0"/>
    <w:next w:val="normal0"/>
    <w:link w:val="Heading5Char"/>
    <w:rsid w:val="00692EAB"/>
    <w:pPr>
      <w:keepNext/>
      <w:keepLines/>
      <w:spacing w:before="240" w:after="80"/>
      <w:contextualSpacing/>
      <w:outlineLvl w:val="4"/>
    </w:pPr>
    <w:rPr>
      <w:color w:val="666666"/>
    </w:rPr>
  </w:style>
  <w:style w:type="paragraph" w:styleId="Heading6">
    <w:name w:val="heading 6"/>
    <w:basedOn w:val="normal0"/>
    <w:next w:val="normal0"/>
    <w:link w:val="Heading6Char"/>
    <w:rsid w:val="00692EAB"/>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C576D9"/>
    <w:rPr>
      <w:rFonts w:ascii="Times New Roman" w:eastAsia="Times New Roman" w:hAnsi="Times New Roman" w:cs="Times New Roman"/>
      <w:b/>
      <w:bCs/>
      <w:sz w:val="24"/>
      <w:szCs w:val="20"/>
      <w:u w:val="single"/>
    </w:rPr>
  </w:style>
  <w:style w:type="paragraph" w:styleId="Header">
    <w:name w:val="header"/>
    <w:basedOn w:val="Normal"/>
    <w:link w:val="HeaderChar"/>
    <w:uiPriority w:val="99"/>
    <w:rsid w:val="00C576D9"/>
    <w:pPr>
      <w:tabs>
        <w:tab w:val="center" w:pos="4320"/>
        <w:tab w:val="right" w:pos="8640"/>
      </w:tabs>
    </w:pPr>
  </w:style>
  <w:style w:type="character" w:customStyle="1" w:styleId="HeaderChar">
    <w:name w:val="Header Char"/>
    <w:basedOn w:val="DefaultParagraphFont"/>
    <w:link w:val="Header"/>
    <w:uiPriority w:val="99"/>
    <w:rsid w:val="00C576D9"/>
    <w:rPr>
      <w:rFonts w:ascii="Times New Roman" w:eastAsia="Times New Roman" w:hAnsi="Times New Roman" w:cs="Times New Roman"/>
      <w:sz w:val="24"/>
      <w:szCs w:val="24"/>
    </w:rPr>
  </w:style>
  <w:style w:type="character" w:styleId="PageNumber">
    <w:name w:val="page number"/>
    <w:basedOn w:val="DefaultParagraphFont"/>
    <w:uiPriority w:val="99"/>
    <w:rsid w:val="00C576D9"/>
  </w:style>
  <w:style w:type="paragraph" w:styleId="BodyTextIndent">
    <w:name w:val="Body Text Indent"/>
    <w:basedOn w:val="Normal"/>
    <w:link w:val="BodyTextIndentChar"/>
    <w:rsid w:val="00C576D9"/>
    <w:pPr>
      <w:ind w:left="-180"/>
    </w:pPr>
    <w:rPr>
      <w:szCs w:val="20"/>
    </w:rPr>
  </w:style>
  <w:style w:type="character" w:customStyle="1" w:styleId="BodyTextIndentChar">
    <w:name w:val="Body Text Indent Char"/>
    <w:basedOn w:val="DefaultParagraphFont"/>
    <w:link w:val="BodyTextIndent"/>
    <w:rsid w:val="00C576D9"/>
    <w:rPr>
      <w:rFonts w:ascii="Times New Roman" w:eastAsia="Times New Roman" w:hAnsi="Times New Roman" w:cs="Times New Roman"/>
      <w:sz w:val="24"/>
      <w:szCs w:val="20"/>
    </w:rPr>
  </w:style>
  <w:style w:type="paragraph" w:customStyle="1" w:styleId="Level1">
    <w:name w:val="Level 1"/>
    <w:rsid w:val="00C576D9"/>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styleId="Hyperlink">
    <w:name w:val="Hyperlink"/>
    <w:basedOn w:val="DefaultParagraphFont"/>
    <w:uiPriority w:val="99"/>
    <w:rsid w:val="00C576D9"/>
    <w:rPr>
      <w:color w:val="0080FF"/>
      <w:u w:val="single"/>
    </w:rPr>
  </w:style>
  <w:style w:type="paragraph" w:styleId="ListParagraph">
    <w:name w:val="List Paragraph"/>
    <w:basedOn w:val="Normal"/>
    <w:qFormat/>
    <w:rsid w:val="00C576D9"/>
    <w:pPr>
      <w:widowControl w:val="0"/>
      <w:autoSpaceDE w:val="0"/>
      <w:autoSpaceDN w:val="0"/>
      <w:adjustRightInd w:val="0"/>
      <w:ind w:left="720"/>
    </w:pPr>
    <w:rPr>
      <w:rFonts w:ascii="Courier" w:hAnsi="Courier"/>
      <w:sz w:val="20"/>
      <w:szCs w:val="20"/>
    </w:rPr>
  </w:style>
  <w:style w:type="paragraph" w:styleId="Footer">
    <w:name w:val="footer"/>
    <w:basedOn w:val="Normal"/>
    <w:link w:val="FooterChar"/>
    <w:uiPriority w:val="99"/>
    <w:unhideWhenUsed/>
    <w:rsid w:val="00C576D9"/>
    <w:pPr>
      <w:tabs>
        <w:tab w:val="center" w:pos="4680"/>
        <w:tab w:val="right" w:pos="9360"/>
      </w:tabs>
    </w:pPr>
  </w:style>
  <w:style w:type="character" w:customStyle="1" w:styleId="FooterChar">
    <w:name w:val="Footer Char"/>
    <w:basedOn w:val="DefaultParagraphFont"/>
    <w:link w:val="Footer"/>
    <w:uiPriority w:val="99"/>
    <w:rsid w:val="00C576D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96274"/>
    <w:rPr>
      <w:color w:val="954F72" w:themeColor="followedHyperlink"/>
      <w:u w:val="single"/>
    </w:rPr>
  </w:style>
  <w:style w:type="table" w:styleId="TableGrid">
    <w:name w:val="Table Grid"/>
    <w:basedOn w:val="TableNormal"/>
    <w:uiPriority w:val="39"/>
    <w:rsid w:val="00BE0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64102B"/>
    <w:pPr>
      <w:spacing w:after="0" w:line="276" w:lineRule="auto"/>
    </w:pPr>
    <w:rPr>
      <w:rFonts w:ascii="Arial" w:eastAsia="Arial" w:hAnsi="Arial" w:cs="Arial"/>
      <w:color w:val="000000"/>
    </w:rPr>
  </w:style>
  <w:style w:type="character" w:customStyle="1" w:styleId="Heading2Char">
    <w:name w:val="Heading 2 Char"/>
    <w:basedOn w:val="DefaultParagraphFont"/>
    <w:link w:val="Heading2"/>
    <w:rsid w:val="00692EAB"/>
    <w:rPr>
      <w:rFonts w:ascii="Arial" w:eastAsia="Arial" w:hAnsi="Arial" w:cs="Arial"/>
      <w:color w:val="000000"/>
      <w:sz w:val="32"/>
      <w:szCs w:val="32"/>
    </w:rPr>
  </w:style>
  <w:style w:type="character" w:customStyle="1" w:styleId="Heading3Char">
    <w:name w:val="Heading 3 Char"/>
    <w:basedOn w:val="DefaultParagraphFont"/>
    <w:link w:val="Heading3"/>
    <w:rsid w:val="00692EAB"/>
    <w:rPr>
      <w:rFonts w:ascii="Arial" w:eastAsia="Arial" w:hAnsi="Arial" w:cs="Arial"/>
      <w:color w:val="434343"/>
      <w:sz w:val="28"/>
      <w:szCs w:val="28"/>
    </w:rPr>
  </w:style>
  <w:style w:type="character" w:customStyle="1" w:styleId="Heading4Char">
    <w:name w:val="Heading 4 Char"/>
    <w:basedOn w:val="DefaultParagraphFont"/>
    <w:link w:val="Heading4"/>
    <w:rsid w:val="00692EAB"/>
    <w:rPr>
      <w:rFonts w:ascii="Arial" w:eastAsia="Arial" w:hAnsi="Arial" w:cs="Arial"/>
      <w:color w:val="666666"/>
      <w:sz w:val="24"/>
      <w:szCs w:val="24"/>
    </w:rPr>
  </w:style>
  <w:style w:type="character" w:customStyle="1" w:styleId="Heading5Char">
    <w:name w:val="Heading 5 Char"/>
    <w:basedOn w:val="DefaultParagraphFont"/>
    <w:link w:val="Heading5"/>
    <w:rsid w:val="00692EAB"/>
    <w:rPr>
      <w:rFonts w:ascii="Arial" w:eastAsia="Arial" w:hAnsi="Arial" w:cs="Arial"/>
      <w:color w:val="666666"/>
    </w:rPr>
  </w:style>
  <w:style w:type="character" w:customStyle="1" w:styleId="Heading6Char">
    <w:name w:val="Heading 6 Char"/>
    <w:basedOn w:val="DefaultParagraphFont"/>
    <w:link w:val="Heading6"/>
    <w:rsid w:val="00692EAB"/>
    <w:rPr>
      <w:rFonts w:ascii="Arial" w:eastAsia="Arial" w:hAnsi="Arial" w:cs="Arial"/>
      <w:i/>
      <w:color w:val="666666"/>
    </w:rPr>
  </w:style>
  <w:style w:type="paragraph" w:styleId="BalloonText">
    <w:name w:val="Balloon Text"/>
    <w:basedOn w:val="Normal"/>
    <w:link w:val="BalloonTextChar1"/>
    <w:uiPriority w:val="99"/>
    <w:semiHidden/>
    <w:unhideWhenUsed/>
    <w:rsid w:val="00692EAB"/>
    <w:rPr>
      <w:rFonts w:ascii="Lucida Grande" w:eastAsia="Arial" w:hAnsi="Lucida Grande" w:cs="Lucida Grande"/>
      <w:color w:val="000000"/>
      <w:sz w:val="18"/>
      <w:szCs w:val="18"/>
    </w:rPr>
  </w:style>
  <w:style w:type="character" w:customStyle="1" w:styleId="BalloonTextChar">
    <w:name w:val="Balloon Text Char"/>
    <w:basedOn w:val="DefaultParagraphFont"/>
    <w:link w:val="BalloonText"/>
    <w:uiPriority w:val="99"/>
    <w:semiHidden/>
    <w:rsid w:val="00692EAB"/>
    <w:rPr>
      <w:rFonts w:ascii="Lucida Grande" w:eastAsia="Times New Roman" w:hAnsi="Lucida Grande" w:cs="Times New Roman"/>
      <w:sz w:val="18"/>
      <w:szCs w:val="18"/>
    </w:rPr>
  </w:style>
  <w:style w:type="character" w:customStyle="1" w:styleId="BalloonTextChar1">
    <w:name w:val="Balloon Text Char1"/>
    <w:basedOn w:val="DefaultParagraphFont"/>
    <w:link w:val="BalloonText"/>
    <w:uiPriority w:val="99"/>
    <w:semiHidden/>
    <w:rsid w:val="00692EAB"/>
    <w:rPr>
      <w:rFonts w:ascii="Lucida Grande" w:eastAsia="Arial" w:hAnsi="Lucida Grande" w:cs="Lucida Grande"/>
      <w:color w:val="000000"/>
      <w:sz w:val="18"/>
      <w:szCs w:val="18"/>
    </w:rPr>
  </w:style>
  <w:style w:type="paragraph" w:styleId="Title">
    <w:name w:val="Title"/>
    <w:basedOn w:val="normal0"/>
    <w:next w:val="normal0"/>
    <w:link w:val="TitleChar"/>
    <w:rsid w:val="00692EAB"/>
    <w:pPr>
      <w:keepNext/>
      <w:keepLines/>
      <w:spacing w:after="60"/>
      <w:contextualSpacing/>
    </w:pPr>
    <w:rPr>
      <w:sz w:val="52"/>
      <w:szCs w:val="52"/>
    </w:rPr>
  </w:style>
  <w:style w:type="character" w:customStyle="1" w:styleId="TitleChar">
    <w:name w:val="Title Char"/>
    <w:basedOn w:val="DefaultParagraphFont"/>
    <w:link w:val="Title"/>
    <w:rsid w:val="00692EAB"/>
    <w:rPr>
      <w:rFonts w:ascii="Arial" w:eastAsia="Arial" w:hAnsi="Arial" w:cs="Arial"/>
      <w:color w:val="000000"/>
      <w:sz w:val="52"/>
      <w:szCs w:val="52"/>
    </w:rPr>
  </w:style>
  <w:style w:type="paragraph" w:styleId="Subtitle">
    <w:name w:val="Subtitle"/>
    <w:basedOn w:val="normal0"/>
    <w:next w:val="normal0"/>
    <w:link w:val="SubtitleChar"/>
    <w:rsid w:val="00692EAB"/>
    <w:pPr>
      <w:keepNext/>
      <w:keepLines/>
      <w:spacing w:after="320"/>
      <w:contextualSpacing/>
    </w:pPr>
    <w:rPr>
      <w:color w:val="666666"/>
      <w:sz w:val="30"/>
      <w:szCs w:val="30"/>
    </w:rPr>
  </w:style>
  <w:style w:type="character" w:customStyle="1" w:styleId="SubtitleChar">
    <w:name w:val="Subtitle Char"/>
    <w:basedOn w:val="DefaultParagraphFont"/>
    <w:link w:val="Subtitle"/>
    <w:rsid w:val="00692EAB"/>
    <w:rPr>
      <w:rFonts w:ascii="Arial" w:eastAsia="Arial" w:hAnsi="Arial" w:cs="Arial"/>
      <w:color w:val="666666"/>
      <w:sz w:val="30"/>
      <w:szCs w:val="30"/>
    </w:rPr>
  </w:style>
  <w:style w:type="paragraph" w:styleId="CommentText">
    <w:name w:val="annotation text"/>
    <w:basedOn w:val="Normal"/>
    <w:link w:val="CommentTextChar"/>
    <w:uiPriority w:val="99"/>
    <w:semiHidden/>
    <w:unhideWhenUsed/>
    <w:rsid w:val="00692EAB"/>
    <w:rPr>
      <w:rFonts w:ascii="Arial" w:eastAsia="Arial" w:hAnsi="Arial" w:cs="Arial"/>
      <w:color w:val="000000"/>
    </w:rPr>
  </w:style>
  <w:style w:type="character" w:customStyle="1" w:styleId="CommentTextChar">
    <w:name w:val="Comment Text Char"/>
    <w:basedOn w:val="DefaultParagraphFont"/>
    <w:link w:val="CommentText"/>
    <w:uiPriority w:val="99"/>
    <w:semiHidden/>
    <w:rsid w:val="00692EAB"/>
    <w:rPr>
      <w:rFonts w:ascii="Arial" w:eastAsia="Arial" w:hAnsi="Arial" w:cs="Arial"/>
      <w:color w:val="000000"/>
      <w:sz w:val="24"/>
      <w:szCs w:val="24"/>
    </w:rPr>
  </w:style>
  <w:style w:type="character" w:styleId="CommentReference">
    <w:name w:val="annotation reference"/>
    <w:basedOn w:val="DefaultParagraphFont"/>
    <w:uiPriority w:val="99"/>
    <w:semiHidden/>
    <w:unhideWhenUsed/>
    <w:rsid w:val="00692EAB"/>
    <w:rPr>
      <w:sz w:val="18"/>
      <w:szCs w:val="18"/>
    </w:rPr>
  </w:style>
  <w:style w:type="paragraph" w:styleId="CommentSubject">
    <w:name w:val="annotation subject"/>
    <w:basedOn w:val="CommentText"/>
    <w:next w:val="CommentText"/>
    <w:link w:val="CommentSubjectChar"/>
    <w:uiPriority w:val="99"/>
    <w:semiHidden/>
    <w:unhideWhenUsed/>
    <w:rsid w:val="00692EAB"/>
    <w:rPr>
      <w:b/>
      <w:bCs/>
      <w:sz w:val="20"/>
      <w:szCs w:val="20"/>
    </w:rPr>
  </w:style>
  <w:style w:type="character" w:customStyle="1" w:styleId="CommentSubjectChar">
    <w:name w:val="Comment Subject Char"/>
    <w:basedOn w:val="CommentTextChar"/>
    <w:link w:val="CommentSubject"/>
    <w:uiPriority w:val="99"/>
    <w:semiHidden/>
    <w:rsid w:val="00692EAB"/>
    <w:rPr>
      <w:b/>
      <w:bCs/>
      <w:sz w:val="20"/>
      <w:szCs w:val="20"/>
    </w:rPr>
  </w:style>
  <w:style w:type="paragraph" w:styleId="NoSpacing">
    <w:name w:val="No Spacing"/>
    <w:link w:val="NoSpacingChar"/>
    <w:qFormat/>
    <w:rsid w:val="00692EAB"/>
    <w:pPr>
      <w:spacing w:after="0" w:line="240" w:lineRule="auto"/>
    </w:pPr>
    <w:rPr>
      <w:rFonts w:ascii="PMingLiU" w:eastAsiaTheme="minorEastAsia" w:hAnsi="PMingLiU"/>
    </w:rPr>
  </w:style>
  <w:style w:type="character" w:customStyle="1" w:styleId="NoSpacingChar">
    <w:name w:val="No Spacing Char"/>
    <w:basedOn w:val="DefaultParagraphFont"/>
    <w:link w:val="NoSpacing"/>
    <w:rsid w:val="00692EAB"/>
    <w:rPr>
      <w:rFonts w:ascii="PMingLiU" w:eastAsiaTheme="minorEastAsia" w:hAnsi="PMingLiU"/>
    </w:rPr>
  </w:style>
  <w:style w:type="character" w:customStyle="1" w:styleId="aqj">
    <w:name w:val="aqj"/>
    <w:basedOn w:val="DefaultParagraphFont"/>
    <w:rsid w:val="00692EAB"/>
  </w:style>
  <w:style w:type="character" w:customStyle="1" w:styleId="event-where">
    <w:name w:val="event-where"/>
    <w:basedOn w:val="DefaultParagraphFont"/>
    <w:rsid w:val="00692EAB"/>
  </w:style>
  <w:style w:type="paragraph" w:styleId="NormalWeb">
    <w:name w:val="Normal (Web)"/>
    <w:basedOn w:val="Normal"/>
    <w:uiPriority w:val="99"/>
    <w:rsid w:val="005B39C2"/>
    <w:pPr>
      <w:spacing w:beforeLines="1" w:afterLines="1"/>
    </w:pPr>
    <w:rPr>
      <w:rFonts w:ascii="Times" w:eastAsiaTheme="minorHAnsi"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76D9"/>
    <w:pPr>
      <w:keepNext/>
      <w:tabs>
        <w:tab w:val="right" w:pos="8820"/>
      </w:tabs>
      <w:ind w:left="-450" w:right="-360"/>
      <w:outlineLvl w:val="0"/>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76D9"/>
    <w:rPr>
      <w:rFonts w:ascii="Times New Roman" w:eastAsia="Times New Roman" w:hAnsi="Times New Roman" w:cs="Times New Roman"/>
      <w:b/>
      <w:bCs/>
      <w:sz w:val="24"/>
      <w:szCs w:val="20"/>
      <w:u w:val="single"/>
    </w:rPr>
  </w:style>
  <w:style w:type="paragraph" w:styleId="Header">
    <w:name w:val="header"/>
    <w:basedOn w:val="Normal"/>
    <w:link w:val="HeaderChar"/>
    <w:rsid w:val="00C576D9"/>
    <w:pPr>
      <w:tabs>
        <w:tab w:val="center" w:pos="4320"/>
        <w:tab w:val="right" w:pos="8640"/>
      </w:tabs>
    </w:pPr>
  </w:style>
  <w:style w:type="character" w:customStyle="1" w:styleId="HeaderChar">
    <w:name w:val="Header Char"/>
    <w:basedOn w:val="DefaultParagraphFont"/>
    <w:link w:val="Header"/>
    <w:rsid w:val="00C576D9"/>
    <w:rPr>
      <w:rFonts w:ascii="Times New Roman" w:eastAsia="Times New Roman" w:hAnsi="Times New Roman" w:cs="Times New Roman"/>
      <w:sz w:val="24"/>
      <w:szCs w:val="24"/>
    </w:rPr>
  </w:style>
  <w:style w:type="character" w:styleId="PageNumber">
    <w:name w:val="page number"/>
    <w:basedOn w:val="DefaultParagraphFont"/>
    <w:rsid w:val="00C576D9"/>
  </w:style>
  <w:style w:type="paragraph" w:styleId="BodyTextIndent">
    <w:name w:val="Body Text Indent"/>
    <w:basedOn w:val="Normal"/>
    <w:link w:val="BodyTextIndentChar"/>
    <w:rsid w:val="00C576D9"/>
    <w:pPr>
      <w:ind w:left="-180"/>
    </w:pPr>
    <w:rPr>
      <w:szCs w:val="20"/>
    </w:rPr>
  </w:style>
  <w:style w:type="character" w:customStyle="1" w:styleId="BodyTextIndentChar">
    <w:name w:val="Body Text Indent Char"/>
    <w:basedOn w:val="DefaultParagraphFont"/>
    <w:link w:val="BodyTextIndent"/>
    <w:rsid w:val="00C576D9"/>
    <w:rPr>
      <w:rFonts w:ascii="Times New Roman" w:eastAsia="Times New Roman" w:hAnsi="Times New Roman" w:cs="Times New Roman"/>
      <w:sz w:val="24"/>
      <w:szCs w:val="20"/>
    </w:rPr>
  </w:style>
  <w:style w:type="paragraph" w:customStyle="1" w:styleId="Level1">
    <w:name w:val="Level 1"/>
    <w:rsid w:val="00C576D9"/>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styleId="Hyperlink">
    <w:name w:val="Hyperlink"/>
    <w:basedOn w:val="DefaultParagraphFont"/>
    <w:rsid w:val="00C576D9"/>
    <w:rPr>
      <w:color w:val="0080FF"/>
      <w:u w:val="single"/>
    </w:rPr>
  </w:style>
  <w:style w:type="paragraph" w:styleId="ListParagraph">
    <w:name w:val="List Paragraph"/>
    <w:basedOn w:val="Normal"/>
    <w:uiPriority w:val="34"/>
    <w:qFormat/>
    <w:rsid w:val="00C576D9"/>
    <w:pPr>
      <w:widowControl w:val="0"/>
      <w:autoSpaceDE w:val="0"/>
      <w:autoSpaceDN w:val="0"/>
      <w:adjustRightInd w:val="0"/>
      <w:ind w:left="720"/>
    </w:pPr>
    <w:rPr>
      <w:rFonts w:ascii="Courier" w:hAnsi="Courier"/>
      <w:sz w:val="20"/>
      <w:szCs w:val="20"/>
    </w:rPr>
  </w:style>
  <w:style w:type="paragraph" w:styleId="Footer">
    <w:name w:val="footer"/>
    <w:basedOn w:val="Normal"/>
    <w:link w:val="FooterChar"/>
    <w:uiPriority w:val="99"/>
    <w:unhideWhenUsed/>
    <w:rsid w:val="00C576D9"/>
    <w:pPr>
      <w:tabs>
        <w:tab w:val="center" w:pos="4680"/>
        <w:tab w:val="right" w:pos="9360"/>
      </w:tabs>
    </w:pPr>
  </w:style>
  <w:style w:type="character" w:customStyle="1" w:styleId="FooterChar">
    <w:name w:val="Footer Char"/>
    <w:basedOn w:val="DefaultParagraphFont"/>
    <w:link w:val="Footer"/>
    <w:uiPriority w:val="99"/>
    <w:rsid w:val="00C576D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96274"/>
    <w:rPr>
      <w:color w:val="954F72" w:themeColor="followedHyperlink"/>
      <w:u w:val="single"/>
    </w:rPr>
  </w:style>
  <w:style w:type="table" w:styleId="TableGrid">
    <w:name w:val="Table Grid"/>
    <w:basedOn w:val="TableNormal"/>
    <w:uiPriority w:val="39"/>
    <w:rsid w:val="00BE0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64102B"/>
    <w:pPr>
      <w:spacing w:after="0" w:line="276" w:lineRule="auto"/>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1.ccny.cuny.edu/prospective/humanities/writingcenter/index.cfm" TargetMode="External"/><Relationship Id="rId20" Type="http://schemas.openxmlformats.org/officeDocument/2006/relationships/hyperlink" Target="http://www.wwnorton.com/college/english/write/writesite/research/plagiarism_tutorial.aspx" TargetMode="External"/><Relationship Id="rId21" Type="http://schemas.openxmlformats.org/officeDocument/2006/relationships/hyperlink" Target="http://www.ccny.cuny.edu/gateway/" TargetMode="External"/><Relationship Id="rId22" Type="http://schemas.openxmlformats.org/officeDocument/2006/relationships/hyperlink" Target="http://www.ccny.cuny.edu/accessability/" TargetMode="External"/><Relationship Id="rId23" Type="http://schemas.openxmlformats.org/officeDocument/2006/relationships/image" Target="media/image2.jpeg"/><Relationship Id="rId24" Type="http://schemas.openxmlformats.org/officeDocument/2006/relationships/image" Target="media/image3.pdf"/><Relationship Id="rId25" Type="http://schemas.openxmlformats.org/officeDocument/2006/relationships/image" Target="media/image4.png"/><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theme" Target="theme/theme1.xml"/><Relationship Id="rId31" Type="http://schemas.microsoft.com/office/2007/relationships/stylesWithEffects" Target="stylesWithEffects.xml"/><Relationship Id="rId10" Type="http://schemas.openxmlformats.org/officeDocument/2006/relationships/hyperlink" Target="http://www.ccny.cuny.edu/writing/" TargetMode="External"/><Relationship Id="rId11" Type="http://schemas.openxmlformats.org/officeDocument/2006/relationships/hyperlink" Target="http://library.ccny.cuny.edu/main/?page_id=47" TargetMode="External"/><Relationship Id="rId12" Type="http://schemas.openxmlformats.org/officeDocument/2006/relationships/hyperlink" Target="http://library.ccny.cuny.edu/main/?page_id=105" TargetMode="External"/><Relationship Id="rId13" Type="http://schemas.openxmlformats.org/officeDocument/2006/relationships/hyperlink" Target="http://library.ccny.cuny.edu/main/?page_id=138" TargetMode="External"/><Relationship Id="rId14" Type="http://schemas.openxmlformats.org/officeDocument/2006/relationships/hyperlink" Target="http://library.ccny.cuny.edu/main/?page_id=6" TargetMode="External"/><Relationship Id="rId15" Type="http://schemas.openxmlformats.org/officeDocument/2006/relationships/hyperlink" Target="http://www.ccny.cuny.edu/dsi/dominican-library.cfm" TargetMode="External"/><Relationship Id="rId16" Type="http://schemas.openxmlformats.org/officeDocument/2006/relationships/hyperlink" Target="http://www.ccny.cuny.edu/it/hours.cfm" TargetMode="External"/><Relationship Id="rId17" Type="http://schemas.openxmlformats.org/officeDocument/2006/relationships/hyperlink" Target="https://citymail.ccny.cuny.edu/pdf/About-Office-365.pdf" TargetMode="External"/><Relationship Id="rId18" Type="http://schemas.openxmlformats.org/officeDocument/2006/relationships/hyperlink" Target="https://myaccount.nytimes.com/verification/edupass" TargetMode="External"/><Relationship Id="rId19" Type="http://schemas.openxmlformats.org/officeDocument/2006/relationships/hyperlink" Target="http://web.cuny.edu/academics/info-central/policies/academic-integrity.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ccny.cuny.edu/studentaffairs/community-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482</TotalTime>
  <Pages>16</Pages>
  <Words>4395</Words>
  <Characters>25055</Characters>
  <Application>Microsoft Macintosh Word</Application>
  <DocSecurity>0</DocSecurity>
  <Lines>208</Lines>
  <Paragraphs>50</Paragraphs>
  <ScaleCrop>false</ScaleCrop>
  <HeadingPairs>
    <vt:vector size="2" baseType="variant">
      <vt:variant>
        <vt:lpstr>Title</vt:lpstr>
      </vt:variant>
      <vt:variant>
        <vt:i4>1</vt:i4>
      </vt:variant>
    </vt:vector>
  </HeadingPairs>
  <TitlesOfParts>
    <vt:vector size="1" baseType="lpstr">
      <vt:lpstr/>
    </vt:vector>
  </TitlesOfParts>
  <Company>City College of New York</Company>
  <LinksUpToDate>false</LinksUpToDate>
  <CharactersWithSpaces>30769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Alikhani</dc:creator>
  <cp:keywords/>
  <dc:description/>
  <cp:lastModifiedBy>Julianne Davidow</cp:lastModifiedBy>
  <cp:revision>134</cp:revision>
  <cp:lastPrinted>2017-01-28T20:14:00Z</cp:lastPrinted>
  <dcterms:created xsi:type="dcterms:W3CDTF">2017-01-13T22:03:00Z</dcterms:created>
  <dcterms:modified xsi:type="dcterms:W3CDTF">2017-02-08T22:30:00Z</dcterms:modified>
</cp:coreProperties>
</file>